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04A" w:rsidRPr="00045E1D" w:rsidRDefault="00707B3D" w:rsidP="00916A87">
      <w:pPr>
        <w:spacing w:after="0" w:line="240" w:lineRule="auto"/>
        <w:jc w:val="center"/>
        <w:rPr>
          <w:rFonts w:ascii="Times New Roman" w:eastAsia="Calibri" w:hAnsi="Times New Roman" w:cs="Times New Roman"/>
          <w:b/>
          <w:color w:val="000000" w:themeColor="text1"/>
          <w:sz w:val="32"/>
          <w:szCs w:val="32"/>
          <w:lang w:eastAsia="en-US"/>
        </w:rPr>
      </w:pPr>
      <w:r w:rsidRPr="00045E1D">
        <w:rPr>
          <w:rFonts w:ascii="Times New Roman" w:eastAsia="Calibri" w:hAnsi="Times New Roman" w:cs="Times New Roman"/>
          <w:b/>
          <w:color w:val="000000" w:themeColor="text1"/>
          <w:sz w:val="32"/>
          <w:szCs w:val="32"/>
          <w:lang w:eastAsia="en-US"/>
        </w:rPr>
        <w:t>ДОКЛАД</w:t>
      </w:r>
    </w:p>
    <w:p w:rsidR="002055F7" w:rsidRDefault="002055F7" w:rsidP="00916A87">
      <w:pPr>
        <w:spacing w:after="0" w:line="240" w:lineRule="auto"/>
        <w:ind w:firstLine="709"/>
        <w:jc w:val="center"/>
        <w:rPr>
          <w:rFonts w:ascii="Times New Roman" w:eastAsia="Calibri" w:hAnsi="Times New Roman" w:cs="Times New Roman"/>
          <w:b/>
          <w:color w:val="000000" w:themeColor="text1"/>
          <w:sz w:val="30"/>
          <w:szCs w:val="30"/>
          <w:lang w:eastAsia="en-US"/>
        </w:rPr>
      </w:pPr>
      <w:r w:rsidRPr="002055F7">
        <w:rPr>
          <w:rFonts w:ascii="Times New Roman" w:eastAsia="Calibri" w:hAnsi="Times New Roman" w:cs="Times New Roman"/>
          <w:b/>
          <w:color w:val="000000" w:themeColor="text1"/>
          <w:sz w:val="30"/>
          <w:szCs w:val="30"/>
          <w:lang w:eastAsia="en-US"/>
        </w:rPr>
        <w:t xml:space="preserve">Основные результаты проверки в 2022 году </w:t>
      </w:r>
    </w:p>
    <w:p w:rsidR="002055F7" w:rsidRPr="002055F7" w:rsidRDefault="002055F7" w:rsidP="00916A87">
      <w:pPr>
        <w:spacing w:after="0" w:line="240" w:lineRule="auto"/>
        <w:ind w:firstLine="709"/>
        <w:jc w:val="center"/>
        <w:rPr>
          <w:rFonts w:ascii="Times New Roman" w:eastAsia="Calibri" w:hAnsi="Times New Roman" w:cs="Times New Roman"/>
          <w:b/>
          <w:color w:val="000000" w:themeColor="text1"/>
          <w:sz w:val="30"/>
          <w:szCs w:val="30"/>
          <w:lang w:eastAsia="en-US"/>
        </w:rPr>
      </w:pPr>
      <w:r w:rsidRPr="002055F7">
        <w:rPr>
          <w:rFonts w:ascii="Times New Roman" w:eastAsia="Calibri" w:hAnsi="Times New Roman" w:cs="Times New Roman"/>
          <w:b/>
          <w:color w:val="000000" w:themeColor="text1"/>
          <w:sz w:val="30"/>
          <w:szCs w:val="30"/>
          <w:lang w:eastAsia="en-US"/>
        </w:rPr>
        <w:t xml:space="preserve">использования бюджетных средств на благоустройство дворовых </w:t>
      </w:r>
    </w:p>
    <w:p w:rsidR="00BD06BD" w:rsidRDefault="002055F7" w:rsidP="00916A87">
      <w:pPr>
        <w:spacing w:after="0" w:line="240" w:lineRule="auto"/>
        <w:ind w:firstLine="709"/>
        <w:jc w:val="center"/>
        <w:rPr>
          <w:rFonts w:ascii="Times New Roman" w:eastAsia="Calibri" w:hAnsi="Times New Roman" w:cs="Times New Roman"/>
          <w:b/>
          <w:color w:val="000000" w:themeColor="text1"/>
          <w:sz w:val="30"/>
          <w:szCs w:val="30"/>
          <w:lang w:eastAsia="en-US"/>
        </w:rPr>
      </w:pPr>
      <w:r w:rsidRPr="002055F7">
        <w:rPr>
          <w:rFonts w:ascii="Times New Roman" w:eastAsia="Calibri" w:hAnsi="Times New Roman" w:cs="Times New Roman"/>
          <w:b/>
          <w:color w:val="000000" w:themeColor="text1"/>
          <w:sz w:val="30"/>
          <w:szCs w:val="30"/>
          <w:lang w:eastAsia="en-US"/>
        </w:rPr>
        <w:t>и общественных территорий города Красноярска</w:t>
      </w:r>
    </w:p>
    <w:p w:rsidR="002055F7" w:rsidRPr="004F09DF" w:rsidRDefault="002055F7" w:rsidP="00916A87">
      <w:pPr>
        <w:spacing w:after="0" w:line="240" w:lineRule="auto"/>
        <w:ind w:firstLine="709"/>
        <w:jc w:val="center"/>
        <w:rPr>
          <w:rFonts w:ascii="Times New Roman" w:eastAsia="Times New Roman" w:hAnsi="Times New Roman" w:cs="Times New Roman"/>
          <w:sz w:val="16"/>
          <w:szCs w:val="30"/>
        </w:rPr>
      </w:pPr>
    </w:p>
    <w:p w:rsidR="000B51DA" w:rsidRPr="006F395E" w:rsidRDefault="000B51DA" w:rsidP="00916A8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Свой доклад я построила на основании </w:t>
      </w:r>
      <w:r w:rsidRPr="006F395E">
        <w:rPr>
          <w:rFonts w:ascii="Times New Roman" w:eastAsia="Times New Roman" w:hAnsi="Times New Roman" w:cs="Times New Roman"/>
          <w:color w:val="000000"/>
          <w:sz w:val="28"/>
          <w:szCs w:val="28"/>
        </w:rPr>
        <w:t>Методически</w:t>
      </w:r>
      <w:r>
        <w:rPr>
          <w:rFonts w:ascii="Times New Roman" w:eastAsia="Times New Roman" w:hAnsi="Times New Roman" w:cs="Times New Roman"/>
          <w:color w:val="000000"/>
          <w:sz w:val="28"/>
          <w:szCs w:val="28"/>
        </w:rPr>
        <w:t>х</w:t>
      </w:r>
      <w:r w:rsidRPr="006F395E">
        <w:rPr>
          <w:rFonts w:ascii="Times New Roman" w:eastAsia="Times New Roman" w:hAnsi="Times New Roman" w:cs="Times New Roman"/>
          <w:color w:val="000000"/>
          <w:sz w:val="28"/>
          <w:szCs w:val="28"/>
        </w:rPr>
        <w:t xml:space="preserve"> рекомендаци</w:t>
      </w:r>
      <w:r>
        <w:rPr>
          <w:rFonts w:ascii="Times New Roman" w:eastAsia="Times New Roman" w:hAnsi="Times New Roman" w:cs="Times New Roman"/>
          <w:color w:val="000000"/>
          <w:sz w:val="28"/>
          <w:szCs w:val="28"/>
        </w:rPr>
        <w:t xml:space="preserve">й </w:t>
      </w:r>
      <w:r w:rsidRPr="006F395E">
        <w:rPr>
          <w:rFonts w:ascii="Times New Roman" w:eastAsia="Times New Roman" w:hAnsi="Times New Roman" w:cs="Times New Roman"/>
          <w:color w:val="000000"/>
          <w:sz w:val="28"/>
          <w:szCs w:val="28"/>
        </w:rPr>
        <w:t>по теме единого общероссийского мероприятия, утвержденны</w:t>
      </w:r>
      <w:r>
        <w:rPr>
          <w:rFonts w:ascii="Times New Roman" w:eastAsia="Times New Roman" w:hAnsi="Times New Roman" w:cs="Times New Roman"/>
          <w:color w:val="000000"/>
          <w:sz w:val="28"/>
          <w:szCs w:val="28"/>
        </w:rPr>
        <w:t>х</w:t>
      </w:r>
      <w:r w:rsidRPr="006F395E">
        <w:rPr>
          <w:rFonts w:ascii="Times New Roman" w:hAnsi="Times New Roman" w:cs="Times New Roman"/>
          <w:bCs/>
          <w:sz w:val="28"/>
          <w:szCs w:val="28"/>
        </w:rPr>
        <w:t xml:space="preserve"> </w:t>
      </w:r>
      <w:r w:rsidRPr="006F395E">
        <w:rPr>
          <w:rFonts w:ascii="Times New Roman" w:hAnsi="Times New Roman" w:cs="Times New Roman"/>
          <w:sz w:val="28"/>
          <w:szCs w:val="28"/>
        </w:rPr>
        <w:t>решением Президиума Союза МКСО 29.03.2022</w:t>
      </w:r>
      <w:r>
        <w:rPr>
          <w:rFonts w:ascii="Times New Roman" w:hAnsi="Times New Roman" w:cs="Times New Roman"/>
          <w:sz w:val="28"/>
          <w:szCs w:val="28"/>
        </w:rPr>
        <w:t xml:space="preserve">. </w:t>
      </w:r>
      <w:r w:rsidRPr="006F395E">
        <w:rPr>
          <w:rFonts w:ascii="Times New Roman" w:eastAsia="Times New Roman" w:hAnsi="Times New Roman" w:cs="Times New Roman"/>
          <w:color w:val="000000"/>
          <w:sz w:val="28"/>
          <w:szCs w:val="28"/>
        </w:rPr>
        <w:t xml:space="preserve">Обращаю ваше внимание, что </w:t>
      </w:r>
      <w:r>
        <w:rPr>
          <w:rFonts w:ascii="Times New Roman" w:eastAsia="Times New Roman" w:hAnsi="Times New Roman" w:cs="Times New Roman"/>
          <w:color w:val="000000"/>
          <w:sz w:val="28"/>
          <w:szCs w:val="28"/>
        </w:rPr>
        <w:t xml:space="preserve">отдельные </w:t>
      </w:r>
      <w:r w:rsidRPr="006F395E">
        <w:rPr>
          <w:rFonts w:ascii="Times New Roman" w:eastAsia="Times New Roman" w:hAnsi="Times New Roman" w:cs="Times New Roman"/>
          <w:color w:val="000000"/>
          <w:sz w:val="28"/>
          <w:szCs w:val="28"/>
        </w:rPr>
        <w:t>вопросы</w:t>
      </w:r>
      <w:r w:rsidRPr="006F395E">
        <w:rPr>
          <w:rFonts w:ascii="Times New Roman" w:hAnsi="Times New Roman" w:cs="Times New Roman"/>
          <w:sz w:val="28"/>
          <w:szCs w:val="28"/>
        </w:rPr>
        <w:t xml:space="preserve"> </w:t>
      </w:r>
      <w:r>
        <w:rPr>
          <w:rFonts w:ascii="Times New Roman" w:hAnsi="Times New Roman" w:cs="Times New Roman"/>
          <w:sz w:val="28"/>
          <w:szCs w:val="28"/>
        </w:rPr>
        <w:t xml:space="preserve">для исследования в рамках финансового </w:t>
      </w:r>
      <w:r w:rsidRPr="006F395E">
        <w:rPr>
          <w:rFonts w:ascii="Times New Roman" w:eastAsia="Times New Roman" w:hAnsi="Times New Roman" w:cs="Times New Roman"/>
          <w:color w:val="000000"/>
          <w:sz w:val="28"/>
          <w:szCs w:val="28"/>
        </w:rPr>
        <w:t>аудит</w:t>
      </w:r>
      <w:r>
        <w:rPr>
          <w:rFonts w:ascii="Times New Roman" w:eastAsia="Times New Roman" w:hAnsi="Times New Roman" w:cs="Times New Roman"/>
          <w:color w:val="000000"/>
          <w:sz w:val="28"/>
          <w:szCs w:val="28"/>
        </w:rPr>
        <w:t>а</w:t>
      </w:r>
      <w:r w:rsidRPr="006F395E">
        <w:rPr>
          <w:rFonts w:ascii="Times New Roman" w:eastAsia="Times New Roman" w:hAnsi="Times New Roman" w:cs="Times New Roman"/>
          <w:color w:val="000000"/>
          <w:sz w:val="28"/>
          <w:szCs w:val="28"/>
        </w:rPr>
        <w:t xml:space="preserve">, обозначенные </w:t>
      </w:r>
      <w:r w:rsidR="00916A87">
        <w:rPr>
          <w:rFonts w:ascii="Times New Roman" w:eastAsia="Times New Roman" w:hAnsi="Times New Roman" w:cs="Times New Roman"/>
          <w:color w:val="000000"/>
          <w:sz w:val="28"/>
          <w:szCs w:val="28"/>
        </w:rPr>
        <w:t>Метод рекомендациями,</w:t>
      </w:r>
      <w:r w:rsidR="00916A87">
        <w:rPr>
          <w:rFonts w:ascii="Times New Roman" w:eastAsia="Times New Roman" w:hAnsi="Times New Roman" w:cs="Times New Roman"/>
          <w:color w:val="000000"/>
          <w:sz w:val="28"/>
          <w:szCs w:val="28"/>
        </w:rPr>
        <w:br/>
      </w:r>
      <w:r>
        <w:rPr>
          <w:rFonts w:ascii="Times New Roman" w:hAnsi="Times New Roman" w:cs="Times New Roman"/>
          <w:sz w:val="28"/>
          <w:szCs w:val="28"/>
        </w:rPr>
        <w:t>в практике работы КСП города Красноярска рассматриваются в других видах аудитов, которые мы применяем в каждых наших мероприятиях - у нас комплексный подход.</w:t>
      </w:r>
    </w:p>
    <w:p w:rsidR="00CF4C4C" w:rsidRDefault="00CF4C4C" w:rsidP="00916A8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5A122C">
        <w:rPr>
          <w:rFonts w:ascii="Times New Roman" w:eastAsia="Times New Roman" w:hAnsi="Times New Roman" w:cs="Times New Roman"/>
          <w:color w:val="000000"/>
          <w:sz w:val="28"/>
          <w:szCs w:val="28"/>
        </w:rPr>
        <w:t xml:space="preserve">Проверке подверглись </w:t>
      </w:r>
      <w:r w:rsidR="00314FFC" w:rsidRPr="005A122C">
        <w:rPr>
          <w:rFonts w:ascii="Times New Roman" w:eastAsia="Times New Roman" w:hAnsi="Times New Roman" w:cs="Times New Roman"/>
          <w:color w:val="000000"/>
          <w:sz w:val="28"/>
          <w:szCs w:val="28"/>
        </w:rPr>
        <w:t xml:space="preserve">7 </w:t>
      </w:r>
      <w:r w:rsidRPr="005A122C">
        <w:rPr>
          <w:rFonts w:ascii="Times New Roman" w:eastAsia="Times New Roman" w:hAnsi="Times New Roman" w:cs="Times New Roman"/>
          <w:color w:val="000000"/>
          <w:sz w:val="28"/>
          <w:szCs w:val="28"/>
        </w:rPr>
        <w:t xml:space="preserve">объектов </w:t>
      </w:r>
      <w:r w:rsidR="00EF7F39" w:rsidRPr="005A122C">
        <w:rPr>
          <w:rFonts w:ascii="Times New Roman" w:eastAsia="Times New Roman" w:hAnsi="Times New Roman" w:cs="Times New Roman"/>
          <w:color w:val="000000"/>
          <w:sz w:val="28"/>
          <w:szCs w:val="28"/>
        </w:rPr>
        <w:t xml:space="preserve">контроля </w:t>
      </w:r>
      <w:r w:rsidRPr="005A122C">
        <w:rPr>
          <w:rFonts w:ascii="Times New Roman" w:eastAsia="Times New Roman" w:hAnsi="Times New Roman" w:cs="Times New Roman"/>
          <w:color w:val="000000"/>
          <w:sz w:val="28"/>
          <w:szCs w:val="28"/>
        </w:rPr>
        <w:t xml:space="preserve">с </w:t>
      </w:r>
      <w:r w:rsidR="00EF7F39" w:rsidRPr="005A122C">
        <w:rPr>
          <w:rFonts w:ascii="Times New Roman" w:eastAsia="Times New Roman" w:hAnsi="Times New Roman" w:cs="Times New Roman"/>
          <w:color w:val="000000"/>
          <w:sz w:val="28"/>
          <w:szCs w:val="28"/>
        </w:rPr>
        <w:t xml:space="preserve">совокупным объемом </w:t>
      </w:r>
      <w:r w:rsidR="005A122C" w:rsidRPr="00E5326E">
        <w:rPr>
          <w:rFonts w:ascii="Times New Roman" w:eastAsia="Times New Roman" w:hAnsi="Times New Roman" w:cs="Times New Roman"/>
          <w:color w:val="000000"/>
          <w:sz w:val="28"/>
          <w:szCs w:val="28"/>
        </w:rPr>
        <w:t xml:space="preserve">выделенных им </w:t>
      </w:r>
      <w:r w:rsidR="00EF7F39" w:rsidRPr="00E5326E">
        <w:rPr>
          <w:rFonts w:ascii="Times New Roman" w:eastAsia="Times New Roman" w:hAnsi="Times New Roman" w:cs="Times New Roman"/>
          <w:color w:val="000000"/>
          <w:sz w:val="28"/>
          <w:szCs w:val="28"/>
        </w:rPr>
        <w:t>средств</w:t>
      </w:r>
      <w:r w:rsidR="005A122C" w:rsidRPr="00E5326E">
        <w:rPr>
          <w:rFonts w:ascii="Times New Roman" w:eastAsia="Times New Roman" w:hAnsi="Times New Roman" w:cs="Times New Roman"/>
          <w:color w:val="000000"/>
          <w:sz w:val="28"/>
          <w:szCs w:val="28"/>
        </w:rPr>
        <w:t xml:space="preserve"> </w:t>
      </w:r>
      <w:r w:rsidR="00EF7F39" w:rsidRPr="00E5326E">
        <w:rPr>
          <w:rFonts w:ascii="Times New Roman" w:eastAsia="Times New Roman" w:hAnsi="Times New Roman" w:cs="Times New Roman"/>
          <w:color w:val="000000"/>
          <w:sz w:val="28"/>
          <w:szCs w:val="28"/>
        </w:rPr>
        <w:t xml:space="preserve">в 956,3 </w:t>
      </w:r>
      <w:r w:rsidRPr="00E5326E">
        <w:rPr>
          <w:rFonts w:ascii="Times New Roman" w:eastAsia="Times New Roman" w:hAnsi="Times New Roman" w:cs="Times New Roman"/>
          <w:color w:val="000000"/>
          <w:sz w:val="28"/>
          <w:szCs w:val="28"/>
        </w:rPr>
        <w:t xml:space="preserve">млн. рублей, составлены </w:t>
      </w:r>
      <w:r w:rsidR="00314FFC" w:rsidRPr="00E5326E">
        <w:rPr>
          <w:rFonts w:ascii="Times New Roman" w:eastAsia="Times New Roman" w:hAnsi="Times New Roman" w:cs="Times New Roman"/>
          <w:color w:val="000000"/>
          <w:sz w:val="28"/>
          <w:szCs w:val="28"/>
        </w:rPr>
        <w:t xml:space="preserve">7 </w:t>
      </w:r>
      <w:r w:rsidRPr="00E5326E">
        <w:rPr>
          <w:rFonts w:ascii="Times New Roman" w:eastAsia="Times New Roman" w:hAnsi="Times New Roman" w:cs="Times New Roman"/>
          <w:color w:val="000000"/>
          <w:sz w:val="28"/>
          <w:szCs w:val="28"/>
        </w:rPr>
        <w:t xml:space="preserve">актов, на все </w:t>
      </w:r>
      <w:r w:rsidR="00E5326E">
        <w:rPr>
          <w:rFonts w:ascii="Times New Roman" w:eastAsia="Times New Roman" w:hAnsi="Times New Roman" w:cs="Times New Roman"/>
          <w:color w:val="000000"/>
          <w:sz w:val="28"/>
          <w:szCs w:val="28"/>
        </w:rPr>
        <w:br/>
      </w:r>
      <w:r w:rsidRPr="00E5326E">
        <w:rPr>
          <w:rFonts w:ascii="Times New Roman" w:eastAsia="Times New Roman" w:hAnsi="Times New Roman" w:cs="Times New Roman"/>
          <w:color w:val="000000"/>
          <w:sz w:val="28"/>
          <w:szCs w:val="28"/>
        </w:rPr>
        <w:t>из</w:t>
      </w:r>
      <w:r w:rsidRPr="005A122C">
        <w:rPr>
          <w:rFonts w:ascii="Times New Roman" w:eastAsia="Times New Roman" w:hAnsi="Times New Roman" w:cs="Times New Roman"/>
          <w:color w:val="000000"/>
          <w:sz w:val="28"/>
          <w:szCs w:val="28"/>
        </w:rPr>
        <w:t xml:space="preserve"> которых мы получили пояснения</w:t>
      </w:r>
      <w:r>
        <w:rPr>
          <w:rFonts w:ascii="Times New Roman" w:eastAsia="Times New Roman" w:hAnsi="Times New Roman" w:cs="Times New Roman"/>
          <w:color w:val="000000"/>
          <w:sz w:val="28"/>
          <w:szCs w:val="28"/>
        </w:rPr>
        <w:t xml:space="preserve"> и возражения наших оппонентов, что лишь подтверждает значимость выбранной темы и существенность замечаний инспекторов.</w:t>
      </w:r>
    </w:p>
    <w:p w:rsidR="00F13B3B" w:rsidRPr="00003FD1" w:rsidRDefault="001408C1" w:rsidP="00916A87">
      <w:pPr>
        <w:spacing w:after="0" w:line="240" w:lineRule="auto"/>
        <w:ind w:firstLine="709"/>
        <w:jc w:val="both"/>
        <w:rPr>
          <w:rFonts w:ascii="Times New Roman" w:eastAsiaTheme="minorHAnsi" w:hAnsi="Times New Roman"/>
          <w:sz w:val="28"/>
          <w:szCs w:val="28"/>
          <w:lang w:eastAsia="en-US"/>
        </w:rPr>
      </w:pPr>
      <w:r>
        <w:rPr>
          <w:rFonts w:ascii="Times New Roman" w:hAnsi="Times New Roman"/>
          <w:sz w:val="28"/>
          <w:szCs w:val="28"/>
          <w:lang w:bidi="ru-RU"/>
        </w:rPr>
        <w:t>Исследовав все выбранные для проверки объекты</w:t>
      </w:r>
      <w:r w:rsidR="00BB397E">
        <w:rPr>
          <w:rFonts w:ascii="Times New Roman" w:hAnsi="Times New Roman"/>
          <w:sz w:val="28"/>
          <w:szCs w:val="28"/>
          <w:lang w:bidi="ru-RU"/>
        </w:rPr>
        <w:t xml:space="preserve"> и </w:t>
      </w:r>
      <w:r w:rsidR="0047613B">
        <w:rPr>
          <w:rFonts w:ascii="Times New Roman" w:hAnsi="Times New Roman"/>
          <w:sz w:val="28"/>
          <w:szCs w:val="28"/>
          <w:lang w:bidi="ru-RU"/>
        </w:rPr>
        <w:t>предоставленные заявки по ним</w:t>
      </w:r>
      <w:r w:rsidR="007726B9">
        <w:rPr>
          <w:rFonts w:ascii="Times New Roman" w:hAnsi="Times New Roman"/>
          <w:sz w:val="28"/>
          <w:szCs w:val="28"/>
          <w:lang w:bidi="ru-RU"/>
        </w:rPr>
        <w:t>,</w:t>
      </w:r>
      <w:r>
        <w:rPr>
          <w:rFonts w:ascii="Times New Roman" w:hAnsi="Times New Roman"/>
          <w:sz w:val="28"/>
          <w:szCs w:val="28"/>
          <w:lang w:bidi="ru-RU"/>
        </w:rPr>
        <w:t xml:space="preserve"> </w:t>
      </w:r>
      <w:r w:rsidR="0047613B">
        <w:rPr>
          <w:rFonts w:ascii="Times New Roman" w:hAnsi="Times New Roman"/>
          <w:sz w:val="28"/>
          <w:szCs w:val="28"/>
          <w:lang w:bidi="ru-RU"/>
        </w:rPr>
        <w:t>было</w:t>
      </w:r>
      <w:r>
        <w:rPr>
          <w:rFonts w:ascii="Times New Roman" w:hAnsi="Times New Roman"/>
          <w:sz w:val="28"/>
          <w:szCs w:val="28"/>
          <w:lang w:bidi="ru-RU"/>
        </w:rPr>
        <w:t xml:space="preserve"> отмечено, что д</w:t>
      </w:r>
      <w:r w:rsidR="00F13B3B" w:rsidRPr="00003FD1">
        <w:rPr>
          <w:rFonts w:ascii="Times New Roman" w:hAnsi="Times New Roman"/>
          <w:sz w:val="28"/>
          <w:szCs w:val="28"/>
          <w:lang w:bidi="ru-RU"/>
        </w:rPr>
        <w:t xml:space="preserve">ействующее правовое регулирование </w:t>
      </w:r>
      <w:r w:rsidR="00BB397E">
        <w:rPr>
          <w:rFonts w:ascii="Times New Roman" w:hAnsi="Times New Roman"/>
          <w:sz w:val="28"/>
          <w:szCs w:val="28"/>
          <w:lang w:bidi="ru-RU"/>
        </w:rPr>
        <w:t xml:space="preserve">имеет ряд недоработок. </w:t>
      </w:r>
      <w:r w:rsidR="007726B9">
        <w:rPr>
          <w:rFonts w:ascii="Times New Roman" w:hAnsi="Times New Roman"/>
          <w:sz w:val="28"/>
          <w:szCs w:val="28"/>
          <w:lang w:bidi="ru-RU"/>
        </w:rPr>
        <w:t xml:space="preserve">Так, например, отсутствует норма об исключительном </w:t>
      </w:r>
      <w:r w:rsidR="007726B9" w:rsidRPr="00003FD1">
        <w:rPr>
          <w:rFonts w:ascii="Times New Roman" w:hAnsi="Times New Roman"/>
          <w:sz w:val="28"/>
          <w:szCs w:val="28"/>
          <w:lang w:bidi="ru-RU"/>
        </w:rPr>
        <w:t>порядке</w:t>
      </w:r>
      <w:r w:rsidR="007726B9">
        <w:rPr>
          <w:rFonts w:ascii="Times New Roman" w:hAnsi="Times New Roman"/>
          <w:sz w:val="28"/>
          <w:szCs w:val="28"/>
          <w:lang w:bidi="ru-RU"/>
        </w:rPr>
        <w:t xml:space="preserve"> благоустройства каких</w:t>
      </w:r>
      <w:r w:rsidR="001F4CDD">
        <w:rPr>
          <w:rFonts w:ascii="Times New Roman" w:hAnsi="Times New Roman"/>
          <w:sz w:val="28"/>
          <w:szCs w:val="28"/>
          <w:lang w:bidi="ru-RU"/>
        </w:rPr>
        <w:t>-</w:t>
      </w:r>
      <w:r w:rsidR="007726B9">
        <w:rPr>
          <w:rFonts w:ascii="Times New Roman" w:hAnsi="Times New Roman"/>
          <w:sz w:val="28"/>
          <w:szCs w:val="28"/>
          <w:lang w:bidi="ru-RU"/>
        </w:rPr>
        <w:t>либо</w:t>
      </w:r>
      <w:r w:rsidR="00F13B3B" w:rsidRPr="00003FD1">
        <w:rPr>
          <w:rFonts w:ascii="Times New Roman" w:hAnsi="Times New Roman"/>
          <w:sz w:val="28"/>
          <w:szCs w:val="28"/>
          <w:lang w:bidi="ru-RU"/>
        </w:rPr>
        <w:t xml:space="preserve"> общественных территорий</w:t>
      </w:r>
      <w:r w:rsidR="004231B2" w:rsidRPr="004231B2">
        <w:rPr>
          <w:rFonts w:ascii="Times New Roman" w:hAnsi="Times New Roman"/>
          <w:sz w:val="28"/>
          <w:szCs w:val="28"/>
          <w:lang w:bidi="ru-RU"/>
        </w:rPr>
        <w:t>, которые в свою очередь должны определяться по результатам опроса граждан</w:t>
      </w:r>
      <w:r>
        <w:rPr>
          <w:rFonts w:ascii="Times New Roman" w:hAnsi="Times New Roman"/>
          <w:sz w:val="28"/>
          <w:szCs w:val="28"/>
          <w:lang w:bidi="ru-RU"/>
        </w:rPr>
        <w:t>. В то же время,</w:t>
      </w:r>
      <w:r w:rsidR="00F13B3B" w:rsidRPr="00003FD1">
        <w:rPr>
          <w:rFonts w:ascii="Times New Roman" w:hAnsi="Times New Roman"/>
          <w:sz w:val="28"/>
          <w:szCs w:val="28"/>
          <w:lang w:bidi="ru-RU"/>
        </w:rPr>
        <w:t xml:space="preserve"> </w:t>
      </w:r>
      <w:r w:rsidR="007726B9">
        <w:rPr>
          <w:rFonts w:ascii="Times New Roman" w:hAnsi="Times New Roman"/>
          <w:sz w:val="28"/>
          <w:szCs w:val="28"/>
          <w:lang w:bidi="ru-RU"/>
        </w:rPr>
        <w:br/>
      </w:r>
      <w:r w:rsidR="00F13B3B" w:rsidRPr="00003FD1">
        <w:rPr>
          <w:rFonts w:ascii="Times New Roman" w:hAnsi="Times New Roman"/>
          <w:sz w:val="28"/>
          <w:szCs w:val="28"/>
          <w:lang w:bidi="ru-RU"/>
        </w:rPr>
        <w:t xml:space="preserve">в отношении </w:t>
      </w:r>
      <w:r w:rsidR="007156F1">
        <w:rPr>
          <w:rFonts w:ascii="Times New Roman" w:hAnsi="Times New Roman"/>
          <w:sz w:val="28"/>
          <w:szCs w:val="28"/>
          <w:lang w:bidi="ru-RU"/>
        </w:rPr>
        <w:t xml:space="preserve">таковых </w:t>
      </w:r>
      <w:r>
        <w:rPr>
          <w:rFonts w:ascii="Times New Roman" w:hAnsi="Times New Roman"/>
          <w:sz w:val="28"/>
          <w:szCs w:val="28"/>
          <w:lang w:bidi="ru-RU"/>
        </w:rPr>
        <w:t xml:space="preserve">специальной </w:t>
      </w:r>
      <w:r w:rsidR="00F13B3B" w:rsidRPr="00003FD1">
        <w:rPr>
          <w:rFonts w:ascii="Times New Roman" w:hAnsi="Times New Roman"/>
          <w:sz w:val="28"/>
          <w:szCs w:val="28"/>
          <w:lang w:bidi="ru-RU"/>
        </w:rPr>
        <w:t>общественной комиссией принима</w:t>
      </w:r>
      <w:r w:rsidR="00003FD1" w:rsidRPr="00003FD1">
        <w:rPr>
          <w:rFonts w:ascii="Times New Roman" w:hAnsi="Times New Roman"/>
          <w:sz w:val="28"/>
          <w:szCs w:val="28"/>
          <w:lang w:bidi="ru-RU"/>
        </w:rPr>
        <w:t>лись</w:t>
      </w:r>
      <w:r w:rsidR="00F13B3B" w:rsidRPr="00003FD1">
        <w:rPr>
          <w:rFonts w:ascii="Times New Roman" w:hAnsi="Times New Roman"/>
          <w:sz w:val="28"/>
          <w:szCs w:val="28"/>
          <w:lang w:bidi="ru-RU"/>
        </w:rPr>
        <w:t xml:space="preserve"> </w:t>
      </w:r>
      <w:r>
        <w:rPr>
          <w:rFonts w:ascii="Times New Roman" w:hAnsi="Times New Roman"/>
          <w:sz w:val="28"/>
          <w:szCs w:val="28"/>
          <w:lang w:bidi="ru-RU"/>
        </w:rPr>
        <w:t>решения</w:t>
      </w:r>
      <w:r w:rsidR="00A12224">
        <w:rPr>
          <w:rFonts w:ascii="Times New Roman" w:hAnsi="Times New Roman"/>
          <w:sz w:val="28"/>
          <w:szCs w:val="28"/>
          <w:lang w:bidi="ru-RU"/>
        </w:rPr>
        <w:t xml:space="preserve"> о </w:t>
      </w:r>
      <w:r w:rsidR="00BC60EF">
        <w:rPr>
          <w:rFonts w:ascii="Times New Roman" w:hAnsi="Times New Roman"/>
          <w:sz w:val="28"/>
          <w:szCs w:val="28"/>
          <w:lang w:bidi="ru-RU"/>
        </w:rPr>
        <w:t xml:space="preserve">первоочередном порядке работ и </w:t>
      </w:r>
      <w:r w:rsidR="00A12224">
        <w:rPr>
          <w:rFonts w:ascii="Times New Roman" w:hAnsi="Times New Roman"/>
          <w:sz w:val="28"/>
          <w:szCs w:val="28"/>
          <w:lang w:bidi="ru-RU"/>
        </w:rPr>
        <w:t>финансирования</w:t>
      </w:r>
      <w:r w:rsidR="00003FD1" w:rsidRPr="00003FD1">
        <w:rPr>
          <w:rFonts w:ascii="Times New Roman" w:hAnsi="Times New Roman"/>
          <w:sz w:val="28"/>
          <w:szCs w:val="28"/>
          <w:lang w:bidi="ru-RU"/>
        </w:rPr>
        <w:t xml:space="preserve">, что </w:t>
      </w:r>
      <w:r w:rsidR="0017511C">
        <w:rPr>
          <w:rFonts w:ascii="Times New Roman" w:hAnsi="Times New Roman"/>
          <w:sz w:val="28"/>
          <w:szCs w:val="28"/>
          <w:lang w:bidi="ru-RU"/>
        </w:rPr>
        <w:t xml:space="preserve">указывает </w:t>
      </w:r>
      <w:r w:rsidR="00A12224">
        <w:rPr>
          <w:rFonts w:ascii="Times New Roman" w:hAnsi="Times New Roman"/>
          <w:sz w:val="28"/>
          <w:szCs w:val="28"/>
          <w:lang w:bidi="ru-RU"/>
        </w:rPr>
        <w:br/>
      </w:r>
      <w:r w:rsidR="0017511C">
        <w:rPr>
          <w:rFonts w:ascii="Times New Roman" w:hAnsi="Times New Roman"/>
          <w:sz w:val="28"/>
          <w:szCs w:val="28"/>
          <w:lang w:bidi="ru-RU"/>
        </w:rPr>
        <w:t>на возможность</w:t>
      </w:r>
      <w:r w:rsidR="00003FD1" w:rsidRPr="00003FD1">
        <w:rPr>
          <w:rFonts w:ascii="Times New Roman" w:hAnsi="Times New Roman"/>
          <w:sz w:val="28"/>
          <w:szCs w:val="28"/>
          <w:lang w:bidi="ru-RU"/>
        </w:rPr>
        <w:t xml:space="preserve"> </w:t>
      </w:r>
      <w:r w:rsidR="00F13B3B" w:rsidRPr="00003FD1">
        <w:rPr>
          <w:rFonts w:ascii="Times New Roman" w:eastAsiaTheme="minorHAnsi" w:hAnsi="Times New Roman"/>
          <w:sz w:val="28"/>
          <w:szCs w:val="28"/>
          <w:lang w:eastAsia="en-US"/>
        </w:rPr>
        <w:t>коррупцио</w:t>
      </w:r>
      <w:r w:rsidR="00003FD1" w:rsidRPr="00003FD1">
        <w:rPr>
          <w:rFonts w:ascii="Times New Roman" w:eastAsiaTheme="minorHAnsi" w:hAnsi="Times New Roman"/>
          <w:sz w:val="28"/>
          <w:szCs w:val="28"/>
          <w:lang w:eastAsia="en-US"/>
        </w:rPr>
        <w:t>нны</w:t>
      </w:r>
      <w:r w:rsidR="0017511C">
        <w:rPr>
          <w:rFonts w:ascii="Times New Roman" w:eastAsiaTheme="minorHAnsi" w:hAnsi="Times New Roman"/>
          <w:sz w:val="28"/>
          <w:szCs w:val="28"/>
          <w:lang w:eastAsia="en-US"/>
        </w:rPr>
        <w:t>х рисков</w:t>
      </w:r>
      <w:r w:rsidR="00F13B3B" w:rsidRPr="00003FD1">
        <w:rPr>
          <w:rFonts w:ascii="Times New Roman" w:eastAsiaTheme="minorHAnsi" w:hAnsi="Times New Roman"/>
          <w:sz w:val="28"/>
          <w:szCs w:val="28"/>
          <w:lang w:eastAsia="en-US"/>
        </w:rPr>
        <w:t>.</w:t>
      </w:r>
    </w:p>
    <w:p w:rsidR="00F146DF" w:rsidRPr="00A52E7E" w:rsidRDefault="00003FD1" w:rsidP="00916A8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w:t>
      </w:r>
      <w:r w:rsidRPr="00003FD1">
        <w:rPr>
          <w:rFonts w:ascii="Times New Roman" w:eastAsia="Times New Roman" w:hAnsi="Times New Roman" w:cs="Times New Roman"/>
          <w:color w:val="000000"/>
          <w:sz w:val="28"/>
          <w:szCs w:val="28"/>
        </w:rPr>
        <w:t>ценк</w:t>
      </w:r>
      <w:r>
        <w:rPr>
          <w:rFonts w:ascii="Times New Roman" w:eastAsia="Times New Roman" w:hAnsi="Times New Roman" w:cs="Times New Roman"/>
          <w:color w:val="000000"/>
          <w:sz w:val="28"/>
          <w:szCs w:val="28"/>
        </w:rPr>
        <w:t>а</w:t>
      </w:r>
      <w:r w:rsidRPr="00003FD1">
        <w:rPr>
          <w:rFonts w:ascii="Times New Roman" w:eastAsia="Times New Roman" w:hAnsi="Times New Roman" w:cs="Times New Roman"/>
          <w:color w:val="000000"/>
          <w:sz w:val="28"/>
          <w:szCs w:val="28"/>
        </w:rPr>
        <w:t xml:space="preserve"> </w:t>
      </w:r>
      <w:r w:rsidR="00256F5F">
        <w:rPr>
          <w:rFonts w:ascii="Times New Roman" w:eastAsia="Times New Roman" w:hAnsi="Times New Roman" w:cs="Times New Roman"/>
          <w:color w:val="000000"/>
          <w:sz w:val="28"/>
          <w:szCs w:val="28"/>
        </w:rPr>
        <w:t xml:space="preserve">других рисков, а именно </w:t>
      </w:r>
      <w:r w:rsidRPr="00003FD1">
        <w:rPr>
          <w:rFonts w:ascii="Times New Roman" w:eastAsia="Times New Roman" w:hAnsi="Times New Roman" w:cs="Times New Roman"/>
          <w:color w:val="000000"/>
          <w:sz w:val="28"/>
          <w:szCs w:val="28"/>
        </w:rPr>
        <w:t>достижения целей национального проекта</w:t>
      </w:r>
      <w:r>
        <w:rPr>
          <w:rFonts w:ascii="Times New Roman" w:eastAsia="Times New Roman" w:hAnsi="Times New Roman" w:cs="Times New Roman"/>
          <w:color w:val="000000"/>
          <w:sz w:val="28"/>
          <w:szCs w:val="28"/>
        </w:rPr>
        <w:t xml:space="preserve"> «Жилье и городская среда» через одновременное сопоставление с документами стратегического планирования всех уровней нами </w:t>
      </w:r>
      <w:r w:rsidR="00256F5F">
        <w:rPr>
          <w:rFonts w:ascii="Times New Roman" w:eastAsia="Times New Roman" w:hAnsi="Times New Roman" w:cs="Times New Roman"/>
          <w:color w:val="000000"/>
          <w:sz w:val="28"/>
          <w:szCs w:val="28"/>
        </w:rPr>
        <w:t xml:space="preserve">ежегодно </w:t>
      </w:r>
      <w:r>
        <w:rPr>
          <w:rFonts w:ascii="Times New Roman" w:eastAsia="Times New Roman" w:hAnsi="Times New Roman" w:cs="Times New Roman"/>
          <w:color w:val="000000"/>
          <w:sz w:val="28"/>
          <w:szCs w:val="28"/>
        </w:rPr>
        <w:t>проводится на этапе финансово-экономической экспертизы п</w:t>
      </w:r>
      <w:r w:rsidR="00916A87">
        <w:rPr>
          <w:rFonts w:ascii="Times New Roman" w:eastAsia="Times New Roman" w:hAnsi="Times New Roman" w:cs="Times New Roman"/>
          <w:color w:val="000000"/>
          <w:sz w:val="28"/>
          <w:szCs w:val="28"/>
        </w:rPr>
        <w:t>роектов муниципальных программ.</w:t>
      </w:r>
      <w:r w:rsidR="00916A87">
        <w:rPr>
          <w:rFonts w:ascii="Times New Roman" w:eastAsia="Times New Roman" w:hAnsi="Times New Roman" w:cs="Times New Roman"/>
          <w:color w:val="000000"/>
          <w:sz w:val="28"/>
          <w:szCs w:val="28"/>
        </w:rPr>
        <w:br/>
      </w:r>
      <w:r w:rsidR="00F146DF">
        <w:rPr>
          <w:rFonts w:ascii="Times New Roman" w:eastAsia="Times New Roman" w:hAnsi="Times New Roman" w:cs="Times New Roman"/>
          <w:color w:val="000000"/>
          <w:sz w:val="28"/>
          <w:szCs w:val="28"/>
        </w:rPr>
        <w:t xml:space="preserve">В </w:t>
      </w:r>
      <w:r w:rsidR="0067620D">
        <w:rPr>
          <w:rFonts w:ascii="Times New Roman" w:eastAsia="Times New Roman" w:hAnsi="Times New Roman" w:cs="Times New Roman"/>
          <w:color w:val="000000"/>
          <w:sz w:val="28"/>
          <w:szCs w:val="28"/>
        </w:rPr>
        <w:t>проведенной</w:t>
      </w:r>
      <w:r w:rsidR="00F146DF">
        <w:rPr>
          <w:rFonts w:ascii="Times New Roman" w:eastAsia="Times New Roman" w:hAnsi="Times New Roman" w:cs="Times New Roman"/>
          <w:color w:val="000000"/>
          <w:sz w:val="28"/>
          <w:szCs w:val="28"/>
        </w:rPr>
        <w:t xml:space="preserve"> проверке в рамках последующего контроля инспекторы скрупулезно подошли к оценке показателе</w:t>
      </w:r>
      <w:r w:rsidR="001E6314">
        <w:rPr>
          <w:rFonts w:ascii="Times New Roman" w:eastAsia="Times New Roman" w:hAnsi="Times New Roman" w:cs="Times New Roman"/>
          <w:color w:val="000000"/>
          <w:sz w:val="28"/>
          <w:szCs w:val="28"/>
        </w:rPr>
        <w:t>й</w:t>
      </w:r>
      <w:r w:rsidR="00F146DF">
        <w:rPr>
          <w:rFonts w:ascii="Times New Roman" w:eastAsia="Times New Roman" w:hAnsi="Times New Roman" w:cs="Times New Roman"/>
          <w:color w:val="000000"/>
          <w:sz w:val="28"/>
          <w:szCs w:val="28"/>
        </w:rPr>
        <w:t xml:space="preserve"> и индикаторов результативности</w:t>
      </w:r>
      <w:r w:rsidR="001E6314">
        <w:rPr>
          <w:rFonts w:ascii="Times New Roman" w:eastAsia="Times New Roman" w:hAnsi="Times New Roman" w:cs="Times New Roman"/>
          <w:color w:val="000000"/>
          <w:sz w:val="28"/>
          <w:szCs w:val="28"/>
        </w:rPr>
        <w:t xml:space="preserve"> МП</w:t>
      </w:r>
      <w:r w:rsidR="00F146DF">
        <w:rPr>
          <w:rFonts w:ascii="Times New Roman" w:eastAsia="Times New Roman" w:hAnsi="Times New Roman" w:cs="Times New Roman"/>
          <w:color w:val="000000"/>
          <w:sz w:val="28"/>
          <w:szCs w:val="28"/>
        </w:rPr>
        <w:t>. Какие выводы</w:t>
      </w:r>
      <w:r w:rsidR="00A52E7E" w:rsidRPr="00A52E7E">
        <w:rPr>
          <w:rFonts w:ascii="Times New Roman" w:eastAsia="Times New Roman" w:hAnsi="Times New Roman" w:cs="Times New Roman"/>
          <w:color w:val="000000"/>
          <w:sz w:val="28"/>
          <w:szCs w:val="28"/>
        </w:rPr>
        <w:t>?</w:t>
      </w:r>
    </w:p>
    <w:p w:rsidR="00A52E7E" w:rsidRDefault="00F146DF" w:rsidP="00916A87">
      <w:pPr>
        <w:spacing w:after="0" w:line="240" w:lineRule="auto"/>
        <w:ind w:firstLine="709"/>
        <w:jc w:val="both"/>
        <w:rPr>
          <w:rFonts w:ascii="Times New Roman" w:eastAsia="Times New Roman" w:hAnsi="Times New Roman" w:cs="Times New Roman"/>
          <w:color w:val="000000"/>
          <w:sz w:val="28"/>
          <w:szCs w:val="28"/>
        </w:rPr>
      </w:pPr>
      <w:r w:rsidRPr="00F146DF">
        <w:rPr>
          <w:rFonts w:ascii="Times New Roman" w:eastAsia="Times New Roman" w:hAnsi="Times New Roman" w:cs="Times New Roman"/>
          <w:color w:val="000000"/>
          <w:sz w:val="28"/>
          <w:szCs w:val="28"/>
        </w:rPr>
        <w:t>Из 4-х целевых показателей, предус</w:t>
      </w:r>
      <w:r w:rsidR="00916A87">
        <w:rPr>
          <w:rFonts w:ascii="Times New Roman" w:eastAsia="Times New Roman" w:hAnsi="Times New Roman" w:cs="Times New Roman"/>
          <w:color w:val="000000"/>
          <w:sz w:val="28"/>
          <w:szCs w:val="28"/>
        </w:rPr>
        <w:t>мотренных Национальным проектом</w:t>
      </w:r>
      <w:r w:rsidRPr="00F146DF">
        <w:rPr>
          <w:rFonts w:ascii="Times New Roman" w:eastAsia="Times New Roman" w:hAnsi="Times New Roman" w:cs="Times New Roman"/>
          <w:color w:val="000000"/>
          <w:sz w:val="28"/>
          <w:szCs w:val="28"/>
        </w:rPr>
        <w:t xml:space="preserve"> </w:t>
      </w:r>
      <w:r w:rsidR="00C62E67">
        <w:rPr>
          <w:rFonts w:ascii="Times New Roman" w:eastAsia="Times New Roman" w:hAnsi="Times New Roman" w:cs="Times New Roman"/>
          <w:color w:val="000000"/>
          <w:sz w:val="28"/>
          <w:szCs w:val="28"/>
        </w:rPr>
        <w:br/>
      </w:r>
      <w:r w:rsidRPr="00F146DF">
        <w:rPr>
          <w:rFonts w:ascii="Times New Roman" w:eastAsia="Times New Roman" w:hAnsi="Times New Roman" w:cs="Times New Roman"/>
          <w:color w:val="000000"/>
          <w:sz w:val="28"/>
          <w:szCs w:val="28"/>
        </w:rPr>
        <w:t xml:space="preserve">и </w:t>
      </w:r>
      <w:r w:rsidR="00AD4244">
        <w:rPr>
          <w:rFonts w:ascii="Times New Roman" w:eastAsia="Times New Roman" w:hAnsi="Times New Roman" w:cs="Times New Roman"/>
          <w:color w:val="000000"/>
          <w:sz w:val="28"/>
          <w:szCs w:val="28"/>
        </w:rPr>
        <w:t>7</w:t>
      </w:r>
      <w:r w:rsidRPr="00F146DF">
        <w:rPr>
          <w:rFonts w:ascii="Times New Roman" w:eastAsia="Times New Roman" w:hAnsi="Times New Roman" w:cs="Times New Roman"/>
          <w:color w:val="000000"/>
          <w:sz w:val="28"/>
          <w:szCs w:val="28"/>
        </w:rPr>
        <w:t>-</w:t>
      </w:r>
      <w:r w:rsidR="00AD4244">
        <w:rPr>
          <w:rFonts w:ascii="Times New Roman" w:eastAsia="Times New Roman" w:hAnsi="Times New Roman" w:cs="Times New Roman"/>
          <w:color w:val="000000"/>
          <w:sz w:val="28"/>
          <w:szCs w:val="28"/>
        </w:rPr>
        <w:t>м</w:t>
      </w:r>
      <w:r w:rsidRPr="00F146DF">
        <w:rPr>
          <w:rFonts w:ascii="Times New Roman" w:eastAsia="Times New Roman" w:hAnsi="Times New Roman" w:cs="Times New Roman"/>
          <w:color w:val="000000"/>
          <w:sz w:val="28"/>
          <w:szCs w:val="28"/>
        </w:rPr>
        <w:t>и показателей</w:t>
      </w:r>
      <w:r w:rsidR="00FF6ACC">
        <w:rPr>
          <w:rFonts w:ascii="Times New Roman" w:eastAsia="Times New Roman" w:hAnsi="Times New Roman" w:cs="Times New Roman"/>
          <w:color w:val="000000"/>
          <w:sz w:val="28"/>
          <w:szCs w:val="28"/>
        </w:rPr>
        <w:t xml:space="preserve"> региональн</w:t>
      </w:r>
      <w:r w:rsidR="00A52E7E">
        <w:rPr>
          <w:rFonts w:ascii="Times New Roman" w:eastAsia="Times New Roman" w:hAnsi="Times New Roman" w:cs="Times New Roman"/>
          <w:color w:val="000000"/>
          <w:sz w:val="28"/>
          <w:szCs w:val="28"/>
        </w:rPr>
        <w:t>ого</w:t>
      </w:r>
      <w:r w:rsidR="00FF6ACC">
        <w:rPr>
          <w:rFonts w:ascii="Times New Roman" w:eastAsia="Times New Roman" w:hAnsi="Times New Roman" w:cs="Times New Roman"/>
          <w:color w:val="000000"/>
          <w:sz w:val="28"/>
          <w:szCs w:val="28"/>
        </w:rPr>
        <w:t xml:space="preserve"> проект</w:t>
      </w:r>
      <w:r w:rsidR="00A52E7E">
        <w:rPr>
          <w:rFonts w:ascii="Times New Roman" w:eastAsia="Times New Roman" w:hAnsi="Times New Roman" w:cs="Times New Roman"/>
          <w:color w:val="000000"/>
          <w:sz w:val="28"/>
          <w:szCs w:val="28"/>
        </w:rPr>
        <w:t xml:space="preserve">а </w:t>
      </w:r>
      <w:r w:rsidR="00A52E7E" w:rsidRPr="00A52E7E">
        <w:rPr>
          <w:rFonts w:ascii="Times New Roman" w:eastAsia="Times New Roman" w:hAnsi="Times New Roman" w:cs="Times New Roman"/>
          <w:color w:val="000000"/>
          <w:sz w:val="28"/>
          <w:szCs w:val="28"/>
        </w:rPr>
        <w:t>«Формирование комфортной городской среды на территории Красноярского края»</w:t>
      </w:r>
      <w:r w:rsidRPr="00F146DF">
        <w:rPr>
          <w:rFonts w:ascii="Times New Roman" w:eastAsia="Times New Roman" w:hAnsi="Times New Roman" w:cs="Times New Roman"/>
          <w:color w:val="000000"/>
          <w:sz w:val="28"/>
          <w:szCs w:val="28"/>
        </w:rPr>
        <w:t>, определенных Соглашениями</w:t>
      </w:r>
      <w:r w:rsidR="00916A87">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о предоставлении субсидий краевого бюджета</w:t>
      </w:r>
      <w:r w:rsidRPr="00F146DF">
        <w:rPr>
          <w:rFonts w:ascii="Times New Roman" w:eastAsia="Times New Roman" w:hAnsi="Times New Roman" w:cs="Times New Roman"/>
          <w:color w:val="000000"/>
          <w:sz w:val="28"/>
          <w:szCs w:val="28"/>
        </w:rPr>
        <w:t>, в состав</w:t>
      </w:r>
      <w:r>
        <w:rPr>
          <w:rFonts w:ascii="Times New Roman" w:eastAsia="Times New Roman" w:hAnsi="Times New Roman" w:cs="Times New Roman"/>
          <w:color w:val="000000"/>
          <w:sz w:val="28"/>
          <w:szCs w:val="28"/>
        </w:rPr>
        <w:t xml:space="preserve"> показателей и </w:t>
      </w:r>
      <w:r w:rsidRPr="00F146DF">
        <w:rPr>
          <w:rFonts w:ascii="Times New Roman" w:eastAsia="Times New Roman" w:hAnsi="Times New Roman" w:cs="Times New Roman"/>
          <w:color w:val="000000"/>
          <w:sz w:val="28"/>
          <w:szCs w:val="28"/>
        </w:rPr>
        <w:t xml:space="preserve">индикаторов </w:t>
      </w:r>
      <w:r w:rsidR="00256F5F">
        <w:rPr>
          <w:rFonts w:ascii="Times New Roman" w:eastAsia="Times New Roman" w:hAnsi="Times New Roman" w:cs="Times New Roman"/>
          <w:color w:val="000000"/>
          <w:sz w:val="28"/>
          <w:szCs w:val="28"/>
        </w:rPr>
        <w:t xml:space="preserve">проверяемых нами </w:t>
      </w:r>
      <w:r w:rsidR="00FF6ACC">
        <w:rPr>
          <w:rFonts w:ascii="Times New Roman" w:eastAsia="Times New Roman" w:hAnsi="Times New Roman" w:cs="Times New Roman"/>
          <w:color w:val="000000"/>
          <w:sz w:val="28"/>
          <w:szCs w:val="28"/>
        </w:rPr>
        <w:t>муниципальных</w:t>
      </w:r>
      <w:r>
        <w:rPr>
          <w:rFonts w:ascii="Times New Roman" w:eastAsia="Times New Roman" w:hAnsi="Times New Roman" w:cs="Times New Roman"/>
          <w:color w:val="000000"/>
          <w:sz w:val="28"/>
          <w:szCs w:val="28"/>
        </w:rPr>
        <w:t xml:space="preserve"> программ</w:t>
      </w:r>
      <w:r w:rsidRPr="00F146DF">
        <w:rPr>
          <w:rFonts w:ascii="Times New Roman" w:eastAsia="Times New Roman" w:hAnsi="Times New Roman" w:cs="Times New Roman"/>
          <w:color w:val="000000"/>
          <w:sz w:val="28"/>
          <w:szCs w:val="28"/>
        </w:rPr>
        <w:t xml:space="preserve"> учтен</w:t>
      </w:r>
      <w:r w:rsidR="00AD4244">
        <w:rPr>
          <w:rFonts w:ascii="Times New Roman" w:eastAsia="Times New Roman" w:hAnsi="Times New Roman" w:cs="Times New Roman"/>
          <w:color w:val="000000"/>
          <w:sz w:val="28"/>
          <w:szCs w:val="28"/>
        </w:rPr>
        <w:t>ы</w:t>
      </w:r>
      <w:r w:rsidRPr="00F146DF">
        <w:rPr>
          <w:rFonts w:ascii="Times New Roman" w:eastAsia="Times New Roman" w:hAnsi="Times New Roman" w:cs="Times New Roman"/>
          <w:color w:val="000000"/>
          <w:sz w:val="28"/>
          <w:szCs w:val="28"/>
        </w:rPr>
        <w:t xml:space="preserve"> только </w:t>
      </w:r>
      <w:r w:rsidR="00AD4244">
        <w:rPr>
          <w:rFonts w:ascii="Times New Roman" w:eastAsia="Times New Roman" w:hAnsi="Times New Roman" w:cs="Times New Roman"/>
          <w:color w:val="000000"/>
          <w:sz w:val="28"/>
          <w:szCs w:val="28"/>
        </w:rPr>
        <w:t>2</w:t>
      </w:r>
      <w:r w:rsidRPr="00F146D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F146DF">
        <w:rPr>
          <w:rFonts w:ascii="Times New Roman" w:eastAsia="Times New Roman" w:hAnsi="Times New Roman" w:cs="Times New Roman"/>
          <w:color w:val="000000"/>
          <w:sz w:val="28"/>
          <w:szCs w:val="28"/>
        </w:rPr>
        <w:t xml:space="preserve"> «Количество благоустроенных общественных </w:t>
      </w:r>
      <w:r w:rsidR="001E6314">
        <w:rPr>
          <w:rFonts w:ascii="Times New Roman" w:eastAsia="Times New Roman" w:hAnsi="Times New Roman" w:cs="Times New Roman"/>
          <w:color w:val="000000"/>
          <w:sz w:val="28"/>
          <w:szCs w:val="28"/>
        </w:rPr>
        <w:t xml:space="preserve">пространств и дворовых </w:t>
      </w:r>
      <w:r w:rsidRPr="00F146DF">
        <w:rPr>
          <w:rFonts w:ascii="Times New Roman" w:eastAsia="Times New Roman" w:hAnsi="Times New Roman" w:cs="Times New Roman"/>
          <w:color w:val="000000"/>
          <w:sz w:val="28"/>
          <w:szCs w:val="28"/>
        </w:rPr>
        <w:t>территорий</w:t>
      </w:r>
      <w:r w:rsidR="00AD4244">
        <w:rPr>
          <w:rFonts w:ascii="Times New Roman" w:eastAsia="Times New Roman" w:hAnsi="Times New Roman" w:cs="Times New Roman"/>
          <w:color w:val="000000"/>
          <w:sz w:val="28"/>
          <w:szCs w:val="28"/>
        </w:rPr>
        <w:t>»</w:t>
      </w:r>
      <w:r w:rsidRPr="00F146DF">
        <w:rPr>
          <w:rFonts w:ascii="Times New Roman" w:eastAsia="Times New Roman" w:hAnsi="Times New Roman" w:cs="Times New Roman"/>
          <w:color w:val="000000"/>
          <w:sz w:val="28"/>
          <w:szCs w:val="28"/>
        </w:rPr>
        <w:t xml:space="preserve">. При этом данный показатель не учитывает результаты, достигнутые в предыдущие периоды, как то предусмотрено Национальным проектом </w:t>
      </w:r>
      <w:r>
        <w:rPr>
          <w:rFonts w:ascii="Times New Roman" w:eastAsia="Times New Roman" w:hAnsi="Times New Roman" w:cs="Times New Roman"/>
          <w:color w:val="000000"/>
          <w:sz w:val="28"/>
          <w:szCs w:val="28"/>
        </w:rPr>
        <w:t>и должн</w:t>
      </w:r>
      <w:r w:rsidR="00FF0CEA">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z w:val="28"/>
          <w:szCs w:val="28"/>
        </w:rPr>
        <w:t xml:space="preserve"> </w:t>
      </w:r>
      <w:r w:rsidRPr="00F146DF">
        <w:rPr>
          <w:rFonts w:ascii="Times New Roman" w:eastAsia="Times New Roman" w:hAnsi="Times New Roman" w:cs="Times New Roman"/>
          <w:color w:val="000000"/>
          <w:sz w:val="28"/>
          <w:szCs w:val="28"/>
        </w:rPr>
        <w:t>рассчитыват</w:t>
      </w:r>
      <w:r>
        <w:rPr>
          <w:rFonts w:ascii="Times New Roman" w:eastAsia="Times New Roman" w:hAnsi="Times New Roman" w:cs="Times New Roman"/>
          <w:color w:val="000000"/>
          <w:sz w:val="28"/>
          <w:szCs w:val="28"/>
        </w:rPr>
        <w:t>ь</w:t>
      </w:r>
      <w:r w:rsidRPr="00F146DF">
        <w:rPr>
          <w:rFonts w:ascii="Times New Roman" w:eastAsia="Times New Roman" w:hAnsi="Times New Roman" w:cs="Times New Roman"/>
          <w:color w:val="000000"/>
          <w:sz w:val="28"/>
          <w:szCs w:val="28"/>
        </w:rPr>
        <w:t>ся накопительным итогом начиная с 2019 г</w:t>
      </w:r>
      <w:r>
        <w:rPr>
          <w:rFonts w:ascii="Times New Roman" w:eastAsia="Times New Roman" w:hAnsi="Times New Roman" w:cs="Times New Roman"/>
          <w:color w:val="000000"/>
          <w:sz w:val="28"/>
          <w:szCs w:val="28"/>
        </w:rPr>
        <w:t>ода</w:t>
      </w:r>
      <w:r w:rsidR="00916A87">
        <w:rPr>
          <w:rFonts w:ascii="Times New Roman" w:eastAsia="Times New Roman" w:hAnsi="Times New Roman" w:cs="Times New Roman"/>
          <w:color w:val="000000"/>
          <w:sz w:val="28"/>
          <w:szCs w:val="28"/>
        </w:rPr>
        <w:t>.</w:t>
      </w:r>
    </w:p>
    <w:p w:rsidR="00A52E7E" w:rsidRDefault="00A52E7E" w:rsidP="00916A8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Кроме того, нулевая динамика или с</w:t>
      </w:r>
      <w:r w:rsidRPr="00A52E7E">
        <w:rPr>
          <w:rFonts w:ascii="Times New Roman" w:eastAsia="Times New Roman" w:hAnsi="Times New Roman" w:cs="Times New Roman"/>
          <w:color w:val="000000"/>
          <w:sz w:val="28"/>
          <w:szCs w:val="28"/>
        </w:rPr>
        <w:t>татичность значени</w:t>
      </w:r>
      <w:r>
        <w:rPr>
          <w:rFonts w:ascii="Times New Roman" w:eastAsia="Times New Roman" w:hAnsi="Times New Roman" w:cs="Times New Roman"/>
          <w:color w:val="000000"/>
          <w:sz w:val="28"/>
          <w:szCs w:val="28"/>
        </w:rPr>
        <w:t>й</w:t>
      </w:r>
      <w:r w:rsidR="001E6314">
        <w:rPr>
          <w:rFonts w:ascii="Times New Roman" w:eastAsia="Times New Roman" w:hAnsi="Times New Roman" w:cs="Times New Roman"/>
          <w:color w:val="000000"/>
          <w:sz w:val="28"/>
          <w:szCs w:val="28"/>
        </w:rPr>
        <w:t xml:space="preserve"> данного </w:t>
      </w:r>
      <w:r w:rsidRPr="00A52E7E">
        <w:rPr>
          <w:rFonts w:ascii="Times New Roman" w:eastAsia="Times New Roman" w:hAnsi="Times New Roman" w:cs="Times New Roman"/>
          <w:color w:val="000000"/>
          <w:sz w:val="28"/>
          <w:szCs w:val="28"/>
        </w:rPr>
        <w:t xml:space="preserve"> показателя </w:t>
      </w:r>
      <w:r>
        <w:rPr>
          <w:rFonts w:ascii="Times New Roman" w:eastAsia="Times New Roman" w:hAnsi="Times New Roman" w:cs="Times New Roman"/>
          <w:color w:val="000000"/>
          <w:sz w:val="28"/>
          <w:szCs w:val="28"/>
        </w:rPr>
        <w:t xml:space="preserve">в </w:t>
      </w:r>
      <w:r w:rsidRPr="00A52E7E">
        <w:rPr>
          <w:rFonts w:ascii="Times New Roman" w:eastAsia="Times New Roman" w:hAnsi="Times New Roman" w:cs="Times New Roman"/>
          <w:color w:val="000000"/>
          <w:sz w:val="28"/>
          <w:szCs w:val="28"/>
        </w:rPr>
        <w:t xml:space="preserve">2020 </w:t>
      </w:r>
      <w:r>
        <w:rPr>
          <w:rFonts w:ascii="Times New Roman" w:eastAsia="Times New Roman" w:hAnsi="Times New Roman" w:cs="Times New Roman"/>
          <w:color w:val="000000"/>
          <w:sz w:val="28"/>
          <w:szCs w:val="28"/>
        </w:rPr>
        <w:t xml:space="preserve">и 2021 годах и </w:t>
      </w:r>
      <w:r w:rsidRPr="00A52E7E">
        <w:rPr>
          <w:rFonts w:ascii="Times New Roman" w:eastAsia="Times New Roman" w:hAnsi="Times New Roman" w:cs="Times New Roman"/>
          <w:color w:val="000000"/>
          <w:sz w:val="28"/>
          <w:szCs w:val="28"/>
        </w:rPr>
        <w:t xml:space="preserve">снижение </w:t>
      </w:r>
      <w:r w:rsidR="00EF38E2" w:rsidRPr="00A52E7E">
        <w:rPr>
          <w:rFonts w:ascii="Times New Roman" w:eastAsia="Times New Roman" w:hAnsi="Times New Roman" w:cs="Times New Roman"/>
          <w:color w:val="000000"/>
          <w:sz w:val="28"/>
          <w:szCs w:val="28"/>
        </w:rPr>
        <w:t xml:space="preserve">в 2022 году </w:t>
      </w:r>
      <w:r w:rsidR="00EF38E2">
        <w:rPr>
          <w:rFonts w:ascii="Times New Roman" w:eastAsia="Times New Roman" w:hAnsi="Times New Roman" w:cs="Times New Roman"/>
          <w:color w:val="000000"/>
          <w:sz w:val="28"/>
          <w:szCs w:val="28"/>
        </w:rPr>
        <w:t xml:space="preserve">данного показателя </w:t>
      </w:r>
      <w:r w:rsidR="00EF38E2">
        <w:rPr>
          <w:rFonts w:ascii="Times New Roman" w:eastAsia="Times New Roman" w:hAnsi="Times New Roman" w:cs="Times New Roman"/>
          <w:color w:val="000000"/>
          <w:sz w:val="28"/>
          <w:szCs w:val="28"/>
        </w:rPr>
        <w:br/>
      </w:r>
      <w:r w:rsidRPr="00A52E7E">
        <w:rPr>
          <w:rFonts w:ascii="Times New Roman" w:eastAsia="Times New Roman" w:hAnsi="Times New Roman" w:cs="Times New Roman"/>
          <w:color w:val="000000"/>
          <w:sz w:val="28"/>
          <w:szCs w:val="28"/>
        </w:rPr>
        <w:t xml:space="preserve">в 2,5 раза </w:t>
      </w:r>
      <w:r w:rsidR="00EF38E2">
        <w:rPr>
          <w:rFonts w:ascii="Times New Roman" w:eastAsia="Times New Roman" w:hAnsi="Times New Roman" w:cs="Times New Roman"/>
          <w:color w:val="000000"/>
          <w:sz w:val="28"/>
          <w:szCs w:val="28"/>
        </w:rPr>
        <w:t xml:space="preserve">к ранее достигнутым </w:t>
      </w:r>
      <w:r w:rsidRPr="00A52E7E">
        <w:rPr>
          <w:rFonts w:ascii="Times New Roman" w:eastAsia="Times New Roman" w:hAnsi="Times New Roman" w:cs="Times New Roman"/>
          <w:color w:val="000000"/>
          <w:sz w:val="28"/>
          <w:szCs w:val="28"/>
        </w:rPr>
        <w:t xml:space="preserve">не </w:t>
      </w:r>
      <w:r w:rsidR="00FC167A">
        <w:rPr>
          <w:rFonts w:ascii="Times New Roman" w:eastAsia="Times New Roman" w:hAnsi="Times New Roman" w:cs="Times New Roman"/>
          <w:color w:val="000000"/>
          <w:sz w:val="28"/>
          <w:szCs w:val="28"/>
        </w:rPr>
        <w:t xml:space="preserve">соотносится с целями Нацпроекта </w:t>
      </w:r>
      <w:r w:rsidR="00EF38E2">
        <w:rPr>
          <w:rFonts w:ascii="Times New Roman" w:eastAsia="Times New Roman" w:hAnsi="Times New Roman" w:cs="Times New Roman"/>
          <w:color w:val="000000"/>
          <w:sz w:val="28"/>
          <w:szCs w:val="28"/>
        </w:rPr>
        <w:br/>
      </w:r>
      <w:r w:rsidR="00FC167A">
        <w:rPr>
          <w:rFonts w:ascii="Times New Roman" w:eastAsia="Times New Roman" w:hAnsi="Times New Roman" w:cs="Times New Roman"/>
          <w:color w:val="000000"/>
          <w:sz w:val="28"/>
          <w:szCs w:val="28"/>
        </w:rPr>
        <w:t xml:space="preserve">по </w:t>
      </w:r>
      <w:r w:rsidRPr="00A52E7E">
        <w:rPr>
          <w:rFonts w:ascii="Times New Roman" w:eastAsia="Times New Roman" w:hAnsi="Times New Roman" w:cs="Times New Roman"/>
          <w:color w:val="000000"/>
          <w:sz w:val="28"/>
          <w:szCs w:val="28"/>
        </w:rPr>
        <w:t>увеличени</w:t>
      </w:r>
      <w:r w:rsidR="00FC167A">
        <w:rPr>
          <w:rFonts w:ascii="Times New Roman" w:eastAsia="Times New Roman" w:hAnsi="Times New Roman" w:cs="Times New Roman"/>
          <w:color w:val="000000"/>
          <w:sz w:val="28"/>
          <w:szCs w:val="28"/>
        </w:rPr>
        <w:t>ю</w:t>
      </w:r>
      <w:r w:rsidRPr="00A52E7E">
        <w:rPr>
          <w:rFonts w:ascii="Times New Roman" w:eastAsia="Times New Roman" w:hAnsi="Times New Roman" w:cs="Times New Roman"/>
          <w:color w:val="000000"/>
          <w:sz w:val="28"/>
          <w:szCs w:val="28"/>
        </w:rPr>
        <w:t xml:space="preserve"> количества благоустроенных общественных территорий.</w:t>
      </w:r>
    </w:p>
    <w:p w:rsidR="00A52E7E" w:rsidRDefault="00A52E7E" w:rsidP="00916A87">
      <w:pPr>
        <w:spacing w:after="0" w:line="240" w:lineRule="auto"/>
        <w:ind w:firstLine="709"/>
        <w:jc w:val="both"/>
        <w:rPr>
          <w:rFonts w:ascii="Times New Roman" w:eastAsia="Times New Roman" w:hAnsi="Times New Roman" w:cs="Times New Roman"/>
          <w:color w:val="000000"/>
          <w:sz w:val="28"/>
          <w:szCs w:val="28"/>
        </w:rPr>
      </w:pPr>
      <w:r w:rsidRPr="00AD4244">
        <w:rPr>
          <w:rFonts w:ascii="Times New Roman" w:eastAsia="Times New Roman" w:hAnsi="Times New Roman" w:cs="Times New Roman"/>
          <w:color w:val="000000"/>
          <w:sz w:val="28"/>
          <w:szCs w:val="28"/>
        </w:rPr>
        <w:t xml:space="preserve">Среди неучтенных Муниципальной программой один из ключевых показателей Нацпроекта по вовлеченности молодежи -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w:t>
      </w:r>
      <w:r w:rsidRPr="00AD4244">
        <w:rPr>
          <w:rFonts w:ascii="Times New Roman" w:eastAsia="Times New Roman" w:hAnsi="Times New Roman" w:cs="Times New Roman"/>
          <w:color w:val="000000"/>
          <w:sz w:val="28"/>
          <w:szCs w:val="28"/>
        </w:rPr>
        <w:lastRenderedPageBreak/>
        <w:t>территории которых реализуются проекты по созданию комфортной городской среды»</w:t>
      </w:r>
      <w:r w:rsidR="00AD4244" w:rsidRPr="00AD4244">
        <w:rPr>
          <w:rFonts w:ascii="Times New Roman" w:eastAsia="Times New Roman" w:hAnsi="Times New Roman" w:cs="Times New Roman"/>
          <w:color w:val="000000"/>
          <w:sz w:val="28"/>
          <w:szCs w:val="28"/>
        </w:rPr>
        <w:t xml:space="preserve">. </w:t>
      </w:r>
      <w:r w:rsidR="0067620D" w:rsidRPr="00AD4244">
        <w:rPr>
          <w:rFonts w:ascii="Times New Roman" w:eastAsia="Times New Roman" w:hAnsi="Times New Roman" w:cs="Times New Roman"/>
          <w:color w:val="000000"/>
          <w:sz w:val="28"/>
          <w:szCs w:val="28"/>
        </w:rPr>
        <w:t>При этом это ключевая задача, обозначенная Указом Президента РФ № </w:t>
      </w:r>
      <w:r w:rsidR="00AD4244" w:rsidRPr="00AD4244">
        <w:rPr>
          <w:rFonts w:ascii="Times New Roman" w:eastAsia="Times New Roman" w:hAnsi="Times New Roman" w:cs="Times New Roman"/>
          <w:color w:val="000000"/>
          <w:sz w:val="28"/>
          <w:szCs w:val="28"/>
        </w:rPr>
        <w:t>204 для развития сферы благоустройства.</w:t>
      </w:r>
    </w:p>
    <w:p w:rsidR="00F146DF" w:rsidRPr="00F146DF" w:rsidRDefault="00FF6ACC" w:rsidP="00916A8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итог </w:t>
      </w:r>
      <w:r w:rsidR="00AD4244">
        <w:rPr>
          <w:rFonts w:ascii="Times New Roman" w:eastAsia="Times New Roman" w:hAnsi="Times New Roman" w:cs="Times New Roman"/>
          <w:color w:val="000000"/>
          <w:sz w:val="28"/>
          <w:szCs w:val="28"/>
        </w:rPr>
        <w:t>–</w:t>
      </w:r>
      <w:r w:rsidRPr="00FF6ACC">
        <w:rPr>
          <w:rFonts w:ascii="Times New Roman" w:eastAsia="Times New Roman" w:hAnsi="Times New Roman" w:cs="Times New Roman"/>
          <w:color w:val="000000"/>
          <w:sz w:val="28"/>
          <w:szCs w:val="28"/>
        </w:rPr>
        <w:t xml:space="preserve"> </w:t>
      </w:r>
      <w:r w:rsidR="00AD4244">
        <w:rPr>
          <w:rFonts w:ascii="Times New Roman" w:eastAsia="Times New Roman" w:hAnsi="Times New Roman" w:cs="Times New Roman"/>
          <w:color w:val="000000"/>
          <w:sz w:val="28"/>
          <w:szCs w:val="28"/>
        </w:rPr>
        <w:t>индекс качества городской среды</w:t>
      </w:r>
      <w:r w:rsidR="00256F5F">
        <w:rPr>
          <w:rFonts w:ascii="Times New Roman" w:eastAsia="Times New Roman" w:hAnsi="Times New Roman" w:cs="Times New Roman"/>
          <w:color w:val="000000"/>
          <w:sz w:val="28"/>
          <w:szCs w:val="28"/>
        </w:rPr>
        <w:t xml:space="preserve"> нашего города</w:t>
      </w:r>
      <w:r w:rsidR="00AD4244">
        <w:rPr>
          <w:rFonts w:ascii="Times New Roman" w:eastAsia="Times New Roman" w:hAnsi="Times New Roman" w:cs="Times New Roman"/>
          <w:color w:val="000000"/>
          <w:sz w:val="28"/>
          <w:szCs w:val="28"/>
        </w:rPr>
        <w:t>, по которому оценивается реализация благоустроительных работ, растет крайне медленными темпами</w:t>
      </w:r>
      <w:r w:rsidRPr="00FF6ACC">
        <w:rPr>
          <w:rFonts w:ascii="Times New Roman" w:eastAsia="Times New Roman" w:hAnsi="Times New Roman" w:cs="Times New Roman"/>
          <w:color w:val="000000"/>
          <w:sz w:val="28"/>
          <w:szCs w:val="28"/>
        </w:rPr>
        <w:t>.</w:t>
      </w:r>
    </w:p>
    <w:p w:rsidR="005C2C33" w:rsidRDefault="005C2C33" w:rsidP="00916A8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Хочется еще добавить, что в рамках аудита соответствия и далее – аудита эффективности мы для объектов капстроительства и объектов благоустройства обязательно проводим оценку готовности земельных участков </w:t>
      </w:r>
      <w:r w:rsidR="00EF38E2">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к инвестированию через документы территориального планирования</w:t>
      </w:r>
      <w:r w:rsidR="00916A87">
        <w:rPr>
          <w:rFonts w:ascii="Times New Roman" w:eastAsia="Times New Roman" w:hAnsi="Times New Roman" w:cs="Times New Roman"/>
          <w:color w:val="000000"/>
          <w:sz w:val="28"/>
          <w:szCs w:val="28"/>
        </w:rPr>
        <w:t xml:space="preserve"> – генплан </w:t>
      </w:r>
      <w:r w:rsidR="00916A87">
        <w:rPr>
          <w:rFonts w:ascii="Times New Roman" w:eastAsia="Times New Roman" w:hAnsi="Times New Roman" w:cs="Times New Roman"/>
          <w:color w:val="000000"/>
          <w:sz w:val="28"/>
          <w:szCs w:val="28"/>
        </w:rPr>
        <w:br/>
        <w:t xml:space="preserve">и </w:t>
      </w:r>
      <w:r w:rsidR="00C62E67">
        <w:rPr>
          <w:rFonts w:ascii="Times New Roman" w:eastAsia="Times New Roman" w:hAnsi="Times New Roman" w:cs="Times New Roman"/>
          <w:color w:val="000000"/>
          <w:sz w:val="28"/>
          <w:szCs w:val="28"/>
        </w:rPr>
        <w:t>проекты планировки территории</w:t>
      </w:r>
      <w:r>
        <w:rPr>
          <w:rFonts w:ascii="Times New Roman" w:eastAsia="Times New Roman" w:hAnsi="Times New Roman" w:cs="Times New Roman"/>
          <w:color w:val="000000"/>
          <w:sz w:val="28"/>
          <w:szCs w:val="28"/>
        </w:rPr>
        <w:t>.</w:t>
      </w:r>
    </w:p>
    <w:p w:rsidR="005C2C33" w:rsidRDefault="005C2C33" w:rsidP="00916A8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данной проверке оценивалось соответствие земельных участков под общественными пространствами зонам рекреации. Как </w:t>
      </w:r>
      <w:r w:rsidR="00A62D14">
        <w:rPr>
          <w:rFonts w:ascii="Times New Roman" w:eastAsia="Times New Roman" w:hAnsi="Times New Roman" w:cs="Times New Roman"/>
          <w:color w:val="000000"/>
          <w:sz w:val="28"/>
          <w:szCs w:val="28"/>
        </w:rPr>
        <w:t>показала проверка</w:t>
      </w:r>
      <w:r>
        <w:rPr>
          <w:rFonts w:ascii="Times New Roman" w:eastAsia="Times New Roman" w:hAnsi="Times New Roman" w:cs="Times New Roman"/>
          <w:color w:val="000000"/>
          <w:sz w:val="28"/>
          <w:szCs w:val="28"/>
        </w:rPr>
        <w:t>, объекты благоустройства, отмеченные зеленым цветом, по общественным пространствам совпадают с зонами рекреации</w:t>
      </w:r>
      <w:r w:rsidR="00EF38E2">
        <w:rPr>
          <w:rFonts w:ascii="Times New Roman" w:eastAsia="Times New Roman" w:hAnsi="Times New Roman" w:cs="Times New Roman"/>
          <w:color w:val="000000"/>
          <w:sz w:val="28"/>
          <w:szCs w:val="28"/>
        </w:rPr>
        <w:t xml:space="preserve"> Генерального плана города</w:t>
      </w:r>
      <w:r>
        <w:rPr>
          <w:rFonts w:ascii="Times New Roman" w:eastAsia="Times New Roman" w:hAnsi="Times New Roman" w:cs="Times New Roman"/>
          <w:color w:val="000000"/>
          <w:sz w:val="28"/>
          <w:szCs w:val="28"/>
        </w:rPr>
        <w:t>, что обеспечивает им защиту от притязаний девелоперов и иных застройщиков.</w:t>
      </w:r>
    </w:p>
    <w:p w:rsidR="00467263" w:rsidRDefault="005C2C33" w:rsidP="00916A8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отношении же дворовых территорий в</w:t>
      </w:r>
      <w:r w:rsidR="00916A87">
        <w:rPr>
          <w:rFonts w:ascii="Times New Roman" w:eastAsia="Times New Roman" w:hAnsi="Times New Roman" w:cs="Times New Roman"/>
          <w:color w:val="000000"/>
          <w:sz w:val="28"/>
          <w:szCs w:val="28"/>
        </w:rPr>
        <w:t>ыявлены случаи проведения работ</w:t>
      </w:r>
      <w:r w:rsidR="00916A87">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на неразграниченных земельных участках, что определяет риски как минимум неэффективного использования средств </w:t>
      </w:r>
      <w:r w:rsidR="00916A87">
        <w:rPr>
          <w:rFonts w:ascii="Times New Roman" w:eastAsia="Times New Roman" w:hAnsi="Times New Roman" w:cs="Times New Roman"/>
          <w:color w:val="000000"/>
          <w:sz w:val="28"/>
          <w:szCs w:val="28"/>
        </w:rPr>
        <w:t>или более тяжелых последствий.</w:t>
      </w:r>
    </w:p>
    <w:p w:rsidR="00F146DF" w:rsidRDefault="00A52E7E" w:rsidP="00916A87">
      <w:pPr>
        <w:spacing w:after="0" w:line="240" w:lineRule="auto"/>
        <w:ind w:firstLine="709"/>
        <w:jc w:val="both"/>
        <w:rPr>
          <w:rFonts w:ascii="Times New Roman" w:eastAsia="Times New Roman" w:hAnsi="Times New Roman" w:cs="Times New Roman"/>
          <w:color w:val="000000"/>
          <w:sz w:val="28"/>
          <w:szCs w:val="28"/>
        </w:rPr>
      </w:pPr>
      <w:r w:rsidRPr="007B3A0C">
        <w:rPr>
          <w:rFonts w:ascii="Times New Roman" w:eastAsia="Times New Roman" w:hAnsi="Times New Roman" w:cs="Times New Roman"/>
          <w:color w:val="000000"/>
          <w:sz w:val="28"/>
          <w:szCs w:val="28"/>
        </w:rPr>
        <w:t xml:space="preserve">Оценка выполнения </w:t>
      </w:r>
      <w:r w:rsidR="00256F5F">
        <w:rPr>
          <w:rFonts w:ascii="Times New Roman" w:eastAsia="Times New Roman" w:hAnsi="Times New Roman" w:cs="Times New Roman"/>
          <w:color w:val="000000"/>
          <w:sz w:val="28"/>
          <w:szCs w:val="28"/>
        </w:rPr>
        <w:t>ГРБС</w:t>
      </w:r>
      <w:r>
        <w:rPr>
          <w:rFonts w:ascii="Times New Roman" w:eastAsia="Times New Roman" w:hAnsi="Times New Roman" w:cs="Times New Roman"/>
          <w:color w:val="000000"/>
          <w:sz w:val="28"/>
          <w:szCs w:val="28"/>
        </w:rPr>
        <w:t xml:space="preserve"> и бюджетополучателями механизма реализации муниципальной программы и соответствующ</w:t>
      </w:r>
      <w:r w:rsidR="00916A87">
        <w:rPr>
          <w:rFonts w:ascii="Times New Roman" w:eastAsia="Times New Roman" w:hAnsi="Times New Roman" w:cs="Times New Roman"/>
          <w:color w:val="000000"/>
          <w:sz w:val="28"/>
          <w:szCs w:val="28"/>
        </w:rPr>
        <w:t>их порядков исследуется Палатой</w:t>
      </w:r>
      <w:r w:rsidR="00916A87">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в ходе аудита системы управления, в которой </w:t>
      </w:r>
      <w:r w:rsidR="001E6314">
        <w:rPr>
          <w:rFonts w:ascii="Times New Roman" w:eastAsia="Times New Roman" w:hAnsi="Times New Roman" w:cs="Times New Roman"/>
          <w:color w:val="000000"/>
          <w:sz w:val="28"/>
          <w:szCs w:val="28"/>
        </w:rPr>
        <w:t>анализируется</w:t>
      </w:r>
      <w:r>
        <w:rPr>
          <w:rFonts w:ascii="Times New Roman" w:eastAsia="Times New Roman" w:hAnsi="Times New Roman" w:cs="Times New Roman"/>
          <w:color w:val="000000"/>
          <w:sz w:val="28"/>
          <w:szCs w:val="28"/>
        </w:rPr>
        <w:t xml:space="preserve"> качество взаимодействия при планировании, исполнении и контрол</w:t>
      </w:r>
      <w:r w:rsidR="00E029FA">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z w:val="28"/>
          <w:szCs w:val="28"/>
        </w:rPr>
        <w:t xml:space="preserve"> за реализацией </w:t>
      </w:r>
      <w:r w:rsidR="00E029FA">
        <w:rPr>
          <w:rFonts w:ascii="Times New Roman" w:eastAsia="Times New Roman" w:hAnsi="Times New Roman" w:cs="Times New Roman"/>
          <w:color w:val="000000"/>
          <w:sz w:val="28"/>
          <w:szCs w:val="28"/>
        </w:rPr>
        <w:t xml:space="preserve">соответствующих </w:t>
      </w:r>
      <w:r>
        <w:rPr>
          <w:rFonts w:ascii="Times New Roman" w:eastAsia="Times New Roman" w:hAnsi="Times New Roman" w:cs="Times New Roman"/>
          <w:color w:val="000000"/>
          <w:sz w:val="28"/>
          <w:szCs w:val="28"/>
        </w:rPr>
        <w:t>мероприятий.</w:t>
      </w:r>
    </w:p>
    <w:p w:rsidR="00C751A0" w:rsidRDefault="00C751A0" w:rsidP="00916A8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Перечислю </w:t>
      </w:r>
      <w:r w:rsidR="007F2B7D">
        <w:rPr>
          <w:rFonts w:ascii="Times New Roman" w:eastAsia="Times New Roman" w:hAnsi="Times New Roman" w:cs="Times New Roman"/>
          <w:color w:val="000000"/>
          <w:sz w:val="28"/>
          <w:szCs w:val="28"/>
        </w:rPr>
        <w:t>отдельные из них</w:t>
      </w:r>
      <w:r>
        <w:rPr>
          <w:rFonts w:ascii="Times New Roman" w:eastAsia="Times New Roman" w:hAnsi="Times New Roman" w:cs="Times New Roman"/>
          <w:color w:val="000000"/>
          <w:sz w:val="28"/>
          <w:szCs w:val="28"/>
        </w:rPr>
        <w:t>.</w:t>
      </w:r>
    </w:p>
    <w:p w:rsidR="006332EE" w:rsidRDefault="006332EE" w:rsidP="00916A87">
      <w:pPr>
        <w:spacing w:after="0" w:line="240" w:lineRule="auto"/>
        <w:ind w:firstLine="709"/>
        <w:jc w:val="both"/>
        <w:rPr>
          <w:rFonts w:ascii="Times New Roman" w:eastAsia="Times New Roman" w:hAnsi="Times New Roman" w:cs="Times New Roman"/>
          <w:color w:val="000000"/>
          <w:sz w:val="28"/>
          <w:szCs w:val="28"/>
        </w:rPr>
      </w:pPr>
      <w:r w:rsidRPr="006332EE">
        <w:rPr>
          <w:rFonts w:ascii="Times New Roman" w:eastAsia="Times New Roman" w:hAnsi="Times New Roman" w:cs="Times New Roman"/>
          <w:color w:val="000000"/>
          <w:sz w:val="28"/>
          <w:szCs w:val="28"/>
        </w:rPr>
        <w:t>Администрацией города не применялся проектный подход</w:t>
      </w:r>
      <w:r>
        <w:rPr>
          <w:rFonts w:ascii="Times New Roman" w:eastAsia="Times New Roman" w:hAnsi="Times New Roman" w:cs="Times New Roman"/>
          <w:color w:val="000000"/>
          <w:sz w:val="28"/>
          <w:szCs w:val="28"/>
        </w:rPr>
        <w:t xml:space="preserve">, то есть </w:t>
      </w:r>
      <w:r w:rsidRPr="006332EE">
        <w:rPr>
          <w:rFonts w:ascii="Times New Roman" w:eastAsia="Times New Roman" w:hAnsi="Times New Roman" w:cs="Times New Roman"/>
          <w:color w:val="000000"/>
          <w:sz w:val="28"/>
          <w:szCs w:val="28"/>
        </w:rPr>
        <w:t xml:space="preserve">не </w:t>
      </w:r>
      <w:r>
        <w:rPr>
          <w:rFonts w:ascii="Times New Roman" w:eastAsia="Times New Roman" w:hAnsi="Times New Roman" w:cs="Times New Roman"/>
          <w:color w:val="000000"/>
          <w:sz w:val="28"/>
          <w:szCs w:val="28"/>
        </w:rPr>
        <w:t xml:space="preserve">был </w:t>
      </w:r>
      <w:r w:rsidRPr="006332EE">
        <w:rPr>
          <w:rFonts w:ascii="Times New Roman" w:eastAsia="Times New Roman" w:hAnsi="Times New Roman" w:cs="Times New Roman"/>
          <w:color w:val="000000"/>
          <w:sz w:val="28"/>
          <w:szCs w:val="28"/>
        </w:rPr>
        <w:t>задействован проектный офис.</w:t>
      </w:r>
      <w:r w:rsidR="00256F5F">
        <w:rPr>
          <w:rFonts w:ascii="Times New Roman" w:eastAsia="Times New Roman" w:hAnsi="Times New Roman" w:cs="Times New Roman"/>
          <w:color w:val="000000"/>
          <w:sz w:val="28"/>
          <w:szCs w:val="28"/>
        </w:rPr>
        <w:t xml:space="preserve"> Как следствие – страдают сроки, не соблюдаются установленные требования, имею</w:t>
      </w:r>
      <w:r w:rsidR="00916A87">
        <w:rPr>
          <w:rFonts w:ascii="Times New Roman" w:eastAsia="Times New Roman" w:hAnsi="Times New Roman" w:cs="Times New Roman"/>
          <w:color w:val="000000"/>
          <w:sz w:val="28"/>
          <w:szCs w:val="28"/>
        </w:rPr>
        <w:t>тся замечания к качеству работ.</w:t>
      </w:r>
    </w:p>
    <w:p w:rsidR="00002B82" w:rsidRDefault="00256F5F" w:rsidP="00916A8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отдельных случаях </w:t>
      </w:r>
      <w:r w:rsidRPr="00002B82">
        <w:rPr>
          <w:rFonts w:ascii="Times New Roman" w:eastAsia="Times New Roman" w:hAnsi="Times New Roman" w:cs="Times New Roman"/>
          <w:color w:val="000000"/>
          <w:sz w:val="28"/>
          <w:szCs w:val="28"/>
        </w:rPr>
        <w:t xml:space="preserve">выполнен </w:t>
      </w:r>
      <w:r>
        <w:rPr>
          <w:rFonts w:ascii="Times New Roman" w:eastAsia="Times New Roman" w:hAnsi="Times New Roman" w:cs="Times New Roman"/>
          <w:color w:val="000000"/>
          <w:sz w:val="28"/>
          <w:szCs w:val="28"/>
        </w:rPr>
        <w:t>ф</w:t>
      </w:r>
      <w:r w:rsidRPr="00002B82">
        <w:rPr>
          <w:rFonts w:ascii="Times New Roman" w:eastAsia="Times New Roman" w:hAnsi="Times New Roman" w:cs="Times New Roman"/>
          <w:color w:val="000000"/>
          <w:sz w:val="28"/>
          <w:szCs w:val="28"/>
        </w:rPr>
        <w:t>ормально</w:t>
      </w:r>
      <w:r>
        <w:rPr>
          <w:rFonts w:ascii="Times New Roman" w:eastAsia="Times New Roman" w:hAnsi="Times New Roman" w:cs="Times New Roman"/>
          <w:color w:val="000000"/>
          <w:sz w:val="28"/>
          <w:szCs w:val="28"/>
        </w:rPr>
        <w:t xml:space="preserve">, либо не исполнялся </w:t>
      </w:r>
      <w:r w:rsidR="00C751A0">
        <w:rPr>
          <w:rFonts w:ascii="Times New Roman" w:eastAsia="Times New Roman" w:hAnsi="Times New Roman" w:cs="Times New Roman"/>
          <w:color w:val="000000"/>
          <w:sz w:val="28"/>
          <w:szCs w:val="28"/>
        </w:rPr>
        <w:t>П</w:t>
      </w:r>
      <w:r w:rsidR="00C751A0" w:rsidRPr="00002B82">
        <w:rPr>
          <w:rFonts w:ascii="Times New Roman" w:eastAsia="Times New Roman" w:hAnsi="Times New Roman" w:cs="Times New Roman"/>
          <w:color w:val="000000"/>
          <w:sz w:val="28"/>
          <w:szCs w:val="28"/>
        </w:rPr>
        <w:t>оряд</w:t>
      </w:r>
      <w:r w:rsidR="00C751A0">
        <w:rPr>
          <w:rFonts w:ascii="Times New Roman" w:eastAsia="Times New Roman" w:hAnsi="Times New Roman" w:cs="Times New Roman"/>
          <w:color w:val="000000"/>
          <w:sz w:val="28"/>
          <w:szCs w:val="28"/>
        </w:rPr>
        <w:t>о</w:t>
      </w:r>
      <w:r w:rsidR="00C751A0" w:rsidRPr="00002B82">
        <w:rPr>
          <w:rFonts w:ascii="Times New Roman" w:eastAsia="Times New Roman" w:hAnsi="Times New Roman" w:cs="Times New Roman"/>
          <w:color w:val="000000"/>
          <w:sz w:val="28"/>
          <w:szCs w:val="28"/>
        </w:rPr>
        <w:t>к</w:t>
      </w:r>
      <w:r w:rsidR="00C751A0">
        <w:rPr>
          <w:rFonts w:ascii="Times New Roman" w:eastAsia="Times New Roman" w:hAnsi="Times New Roman" w:cs="Times New Roman"/>
          <w:color w:val="000000"/>
          <w:sz w:val="28"/>
          <w:szCs w:val="28"/>
        </w:rPr>
        <w:t xml:space="preserve"> проведения инвентаризации</w:t>
      </w:r>
      <w:r>
        <w:rPr>
          <w:rFonts w:ascii="Times New Roman" w:eastAsia="Times New Roman" w:hAnsi="Times New Roman" w:cs="Times New Roman"/>
          <w:color w:val="000000"/>
          <w:sz w:val="28"/>
          <w:szCs w:val="28"/>
        </w:rPr>
        <w:t xml:space="preserve"> общественных пространств и придомовых территорий, что является одним из основных условий механизма реализации</w:t>
      </w:r>
      <w:r w:rsidR="00C751A0">
        <w:rPr>
          <w:rFonts w:ascii="Times New Roman" w:eastAsia="Times New Roman" w:hAnsi="Times New Roman" w:cs="Times New Roman"/>
          <w:color w:val="000000"/>
          <w:sz w:val="28"/>
          <w:szCs w:val="28"/>
        </w:rPr>
        <w:t>.</w:t>
      </w:r>
      <w:r w:rsidR="00002B82" w:rsidRPr="00002B82">
        <w:rPr>
          <w:rFonts w:ascii="Times New Roman" w:eastAsia="Times New Roman" w:hAnsi="Times New Roman" w:cs="Times New Roman"/>
          <w:color w:val="000000"/>
          <w:sz w:val="28"/>
          <w:szCs w:val="28"/>
        </w:rPr>
        <w:t xml:space="preserve"> </w:t>
      </w:r>
    </w:p>
    <w:p w:rsidR="008014BD" w:rsidRDefault="00682F60" w:rsidP="00916A8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Pr="00682F60">
        <w:rPr>
          <w:rFonts w:ascii="Times New Roman" w:eastAsia="Times New Roman" w:hAnsi="Times New Roman" w:cs="Times New Roman"/>
          <w:color w:val="000000"/>
          <w:sz w:val="28"/>
          <w:szCs w:val="28"/>
        </w:rPr>
        <w:t xml:space="preserve">ыявлены расхождения характеристик общественных </w:t>
      </w:r>
      <w:r w:rsidR="00E566F3">
        <w:rPr>
          <w:rFonts w:ascii="Times New Roman" w:eastAsia="Times New Roman" w:hAnsi="Times New Roman" w:cs="Times New Roman"/>
          <w:color w:val="000000"/>
          <w:sz w:val="28"/>
          <w:szCs w:val="28"/>
        </w:rPr>
        <w:t xml:space="preserve">и </w:t>
      </w:r>
      <w:r w:rsidR="00C751A0">
        <w:rPr>
          <w:rFonts w:ascii="Times New Roman" w:eastAsia="Times New Roman" w:hAnsi="Times New Roman" w:cs="Times New Roman"/>
          <w:color w:val="000000"/>
          <w:sz w:val="28"/>
          <w:szCs w:val="28"/>
        </w:rPr>
        <w:t xml:space="preserve">дворовых </w:t>
      </w:r>
      <w:r w:rsidRPr="00682F60">
        <w:rPr>
          <w:rFonts w:ascii="Times New Roman" w:eastAsia="Times New Roman" w:hAnsi="Times New Roman" w:cs="Times New Roman"/>
          <w:color w:val="000000"/>
          <w:sz w:val="28"/>
          <w:szCs w:val="28"/>
        </w:rPr>
        <w:t xml:space="preserve">территорий, </w:t>
      </w:r>
      <w:r>
        <w:rPr>
          <w:rFonts w:ascii="Times New Roman" w:eastAsia="Times New Roman" w:hAnsi="Times New Roman" w:cs="Times New Roman"/>
          <w:color w:val="000000"/>
          <w:sz w:val="28"/>
          <w:szCs w:val="28"/>
        </w:rPr>
        <w:t xml:space="preserve">включенных в </w:t>
      </w:r>
      <w:r w:rsidRPr="00682F60">
        <w:rPr>
          <w:rFonts w:ascii="Times New Roman" w:eastAsia="Times New Roman" w:hAnsi="Times New Roman" w:cs="Times New Roman"/>
          <w:color w:val="000000"/>
          <w:sz w:val="28"/>
          <w:szCs w:val="28"/>
        </w:rPr>
        <w:t>Муниципальн</w:t>
      </w:r>
      <w:r>
        <w:rPr>
          <w:rFonts w:ascii="Times New Roman" w:eastAsia="Times New Roman" w:hAnsi="Times New Roman" w:cs="Times New Roman"/>
          <w:color w:val="000000"/>
          <w:sz w:val="28"/>
          <w:szCs w:val="28"/>
        </w:rPr>
        <w:t>ую</w:t>
      </w:r>
      <w:r w:rsidRPr="00682F60">
        <w:rPr>
          <w:rFonts w:ascii="Times New Roman" w:eastAsia="Times New Roman" w:hAnsi="Times New Roman" w:cs="Times New Roman"/>
          <w:color w:val="000000"/>
          <w:sz w:val="28"/>
          <w:szCs w:val="28"/>
        </w:rPr>
        <w:t xml:space="preserve"> программ</w:t>
      </w:r>
      <w:r>
        <w:rPr>
          <w:rFonts w:ascii="Times New Roman" w:eastAsia="Times New Roman" w:hAnsi="Times New Roman" w:cs="Times New Roman"/>
          <w:color w:val="000000"/>
          <w:sz w:val="28"/>
          <w:szCs w:val="28"/>
        </w:rPr>
        <w:t>у,</w:t>
      </w:r>
      <w:r w:rsidRPr="00682F60">
        <w:rPr>
          <w:rFonts w:ascii="Times New Roman" w:eastAsia="Times New Roman" w:hAnsi="Times New Roman" w:cs="Times New Roman"/>
          <w:color w:val="000000"/>
          <w:sz w:val="28"/>
          <w:szCs w:val="28"/>
        </w:rPr>
        <w:t xml:space="preserve"> с </w:t>
      </w:r>
      <w:r>
        <w:rPr>
          <w:rFonts w:ascii="Times New Roman" w:eastAsia="Times New Roman" w:hAnsi="Times New Roman" w:cs="Times New Roman"/>
          <w:color w:val="000000"/>
          <w:sz w:val="28"/>
          <w:szCs w:val="28"/>
        </w:rPr>
        <w:t xml:space="preserve">данными </w:t>
      </w:r>
      <w:r w:rsidRPr="00682F60">
        <w:rPr>
          <w:rFonts w:ascii="Times New Roman" w:eastAsia="Times New Roman" w:hAnsi="Times New Roman" w:cs="Times New Roman"/>
          <w:color w:val="000000"/>
          <w:sz w:val="28"/>
          <w:szCs w:val="28"/>
        </w:rPr>
        <w:t>паспорт</w:t>
      </w:r>
      <w:r w:rsidR="00C751A0">
        <w:rPr>
          <w:rFonts w:ascii="Times New Roman" w:eastAsia="Times New Roman" w:hAnsi="Times New Roman" w:cs="Times New Roman"/>
          <w:color w:val="000000"/>
          <w:sz w:val="28"/>
          <w:szCs w:val="28"/>
        </w:rPr>
        <w:t>ов</w:t>
      </w:r>
      <w:r w:rsidRPr="008014BD">
        <w:rPr>
          <w:rFonts w:ascii="Times New Roman" w:eastAsia="Times New Roman" w:hAnsi="Times New Roman" w:cs="Times New Roman"/>
          <w:color w:val="000000"/>
          <w:sz w:val="28"/>
          <w:szCs w:val="28"/>
        </w:rPr>
        <w:t xml:space="preserve">, что </w:t>
      </w:r>
      <w:r w:rsidRPr="008014BD">
        <w:rPr>
          <w:rFonts w:ascii="Times New Roman" w:hAnsi="Times New Roman"/>
          <w:sz w:val="28"/>
          <w:szCs w:val="28"/>
        </w:rPr>
        <w:t xml:space="preserve">не позволяет объективно установить физическое </w:t>
      </w:r>
      <w:r w:rsidR="00E566F3">
        <w:rPr>
          <w:rFonts w:ascii="Times New Roman" w:hAnsi="Times New Roman"/>
          <w:sz w:val="28"/>
          <w:szCs w:val="28"/>
        </w:rPr>
        <w:t xml:space="preserve">их </w:t>
      </w:r>
      <w:r w:rsidRPr="008014BD">
        <w:rPr>
          <w:rFonts w:ascii="Times New Roman" w:hAnsi="Times New Roman"/>
          <w:sz w:val="28"/>
          <w:szCs w:val="28"/>
        </w:rPr>
        <w:t>состояние</w:t>
      </w:r>
      <w:r w:rsidR="00256F5F">
        <w:rPr>
          <w:rFonts w:ascii="Times New Roman" w:hAnsi="Times New Roman"/>
          <w:sz w:val="28"/>
          <w:szCs w:val="28"/>
        </w:rPr>
        <w:t xml:space="preserve"> на момент принятия решения</w:t>
      </w:r>
      <w:r w:rsidR="00916A87">
        <w:rPr>
          <w:rFonts w:ascii="Times New Roman" w:hAnsi="Times New Roman"/>
          <w:sz w:val="28"/>
          <w:szCs w:val="28"/>
        </w:rPr>
        <w:br/>
      </w:r>
      <w:r w:rsidR="004130B3">
        <w:rPr>
          <w:rFonts w:ascii="Times New Roman" w:hAnsi="Times New Roman"/>
          <w:sz w:val="28"/>
          <w:szCs w:val="28"/>
        </w:rPr>
        <w:t>о</w:t>
      </w:r>
      <w:r w:rsidRPr="008014BD">
        <w:rPr>
          <w:rFonts w:ascii="Times New Roman" w:hAnsi="Times New Roman"/>
          <w:sz w:val="28"/>
          <w:szCs w:val="28"/>
        </w:rPr>
        <w:t xml:space="preserve"> необходимост</w:t>
      </w:r>
      <w:r w:rsidR="004130B3">
        <w:rPr>
          <w:rFonts w:ascii="Times New Roman" w:hAnsi="Times New Roman"/>
          <w:sz w:val="28"/>
          <w:szCs w:val="28"/>
        </w:rPr>
        <w:t>и</w:t>
      </w:r>
      <w:r w:rsidRPr="008014BD">
        <w:rPr>
          <w:rFonts w:ascii="Times New Roman" w:hAnsi="Times New Roman"/>
          <w:sz w:val="28"/>
          <w:szCs w:val="28"/>
        </w:rPr>
        <w:t xml:space="preserve"> благоустройства объекта и </w:t>
      </w:r>
      <w:r w:rsidR="004130B3">
        <w:rPr>
          <w:rFonts w:ascii="Times New Roman" w:hAnsi="Times New Roman"/>
          <w:sz w:val="28"/>
          <w:szCs w:val="28"/>
        </w:rPr>
        <w:t xml:space="preserve">об </w:t>
      </w:r>
      <w:r w:rsidRPr="008014BD">
        <w:rPr>
          <w:rFonts w:ascii="Times New Roman" w:hAnsi="Times New Roman"/>
          <w:sz w:val="28"/>
          <w:szCs w:val="28"/>
        </w:rPr>
        <w:t>обоснованност</w:t>
      </w:r>
      <w:r w:rsidR="004130B3">
        <w:rPr>
          <w:rFonts w:ascii="Times New Roman" w:hAnsi="Times New Roman"/>
          <w:sz w:val="28"/>
          <w:szCs w:val="28"/>
        </w:rPr>
        <w:t>и</w:t>
      </w:r>
      <w:r w:rsidRPr="008014BD">
        <w:rPr>
          <w:rFonts w:ascii="Times New Roman" w:hAnsi="Times New Roman"/>
          <w:sz w:val="28"/>
          <w:szCs w:val="28"/>
        </w:rPr>
        <w:t xml:space="preserve"> его финансирования</w:t>
      </w:r>
      <w:r w:rsidRPr="008014BD">
        <w:rPr>
          <w:rFonts w:ascii="Times New Roman" w:eastAsia="Times New Roman" w:hAnsi="Times New Roman" w:cs="Times New Roman"/>
          <w:color w:val="000000"/>
          <w:sz w:val="28"/>
          <w:szCs w:val="28"/>
        </w:rPr>
        <w:t>.</w:t>
      </w:r>
    </w:p>
    <w:p w:rsidR="00CC4730" w:rsidRDefault="009F7635" w:rsidP="00916A87">
      <w:pPr>
        <w:spacing w:after="0" w:line="240" w:lineRule="auto"/>
        <w:ind w:firstLine="709"/>
        <w:jc w:val="both"/>
        <w:rPr>
          <w:rFonts w:ascii="Times New Roman" w:eastAsia="Calibri" w:hAnsi="Times New Roman" w:cs="Times New Roman"/>
          <w:sz w:val="28"/>
          <w:szCs w:val="28"/>
          <w:lang w:eastAsia="en-US"/>
        </w:rPr>
      </w:pPr>
      <w:r w:rsidRPr="009F7635">
        <w:rPr>
          <w:rFonts w:ascii="Times New Roman" w:eastAsia="Calibri" w:hAnsi="Times New Roman" w:cs="Times New Roman"/>
          <w:sz w:val="28"/>
          <w:szCs w:val="28"/>
          <w:lang w:eastAsia="en-US"/>
        </w:rPr>
        <w:t>В нарушение обязательств муниципального образования муниципальны</w:t>
      </w:r>
      <w:r w:rsidR="00CC4730">
        <w:rPr>
          <w:rFonts w:ascii="Times New Roman" w:eastAsia="Calibri" w:hAnsi="Times New Roman" w:cs="Times New Roman"/>
          <w:sz w:val="28"/>
          <w:szCs w:val="28"/>
          <w:lang w:eastAsia="en-US"/>
        </w:rPr>
        <w:t>е</w:t>
      </w:r>
      <w:r w:rsidRPr="009F7635">
        <w:rPr>
          <w:rFonts w:ascii="Times New Roman" w:eastAsia="Calibri" w:hAnsi="Times New Roman" w:cs="Times New Roman"/>
          <w:sz w:val="28"/>
          <w:szCs w:val="28"/>
          <w:lang w:eastAsia="en-US"/>
        </w:rPr>
        <w:t xml:space="preserve"> заказчики не обеспечил</w:t>
      </w:r>
      <w:r w:rsidR="00CC4730">
        <w:rPr>
          <w:rFonts w:ascii="Times New Roman" w:eastAsia="Calibri" w:hAnsi="Times New Roman" w:cs="Times New Roman"/>
          <w:sz w:val="28"/>
          <w:szCs w:val="28"/>
          <w:lang w:eastAsia="en-US"/>
        </w:rPr>
        <w:t>и</w:t>
      </w:r>
      <w:r w:rsidRPr="009F7635">
        <w:rPr>
          <w:rFonts w:ascii="Times New Roman" w:eastAsia="Calibri" w:hAnsi="Times New Roman" w:cs="Times New Roman"/>
          <w:sz w:val="28"/>
          <w:szCs w:val="28"/>
          <w:lang w:eastAsia="en-US"/>
        </w:rPr>
        <w:t xml:space="preserve"> синхронизацию выполнения работ на 2-х объектах, что привело к неэффективному использованию </w:t>
      </w:r>
      <w:r w:rsidR="00CC4730">
        <w:rPr>
          <w:rFonts w:ascii="Times New Roman" w:eastAsia="Calibri" w:hAnsi="Times New Roman" w:cs="Times New Roman"/>
          <w:sz w:val="28"/>
          <w:szCs w:val="28"/>
          <w:lang w:eastAsia="en-US"/>
        </w:rPr>
        <w:t>средств</w:t>
      </w:r>
      <w:r w:rsidRPr="009F7635">
        <w:rPr>
          <w:rFonts w:ascii="Times New Roman" w:eastAsia="Calibri" w:hAnsi="Times New Roman" w:cs="Times New Roman"/>
          <w:sz w:val="28"/>
          <w:szCs w:val="28"/>
          <w:lang w:eastAsia="en-US"/>
        </w:rPr>
        <w:t xml:space="preserve"> на демонтаж </w:t>
      </w:r>
      <w:r w:rsidR="004130B3">
        <w:rPr>
          <w:rFonts w:ascii="Times New Roman" w:eastAsia="Calibri" w:hAnsi="Times New Roman" w:cs="Times New Roman"/>
          <w:sz w:val="28"/>
          <w:szCs w:val="28"/>
          <w:lang w:eastAsia="en-US"/>
        </w:rPr>
        <w:t xml:space="preserve">ранее уложенной </w:t>
      </w:r>
      <w:r w:rsidR="00916A87">
        <w:rPr>
          <w:rFonts w:ascii="Times New Roman" w:eastAsia="Calibri" w:hAnsi="Times New Roman" w:cs="Times New Roman"/>
          <w:sz w:val="28"/>
          <w:szCs w:val="28"/>
          <w:lang w:eastAsia="en-US"/>
        </w:rPr>
        <w:t>брусчатки.</w:t>
      </w:r>
    </w:p>
    <w:p w:rsidR="004E5F01" w:rsidRDefault="004E5F01" w:rsidP="00916A87">
      <w:pPr>
        <w:spacing w:after="0" w:line="240" w:lineRule="auto"/>
        <w:ind w:firstLine="709"/>
        <w:jc w:val="both"/>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 xml:space="preserve">Думаю, что как и в других населенных пунктах, в нашем городе существует практика неоднократных корректировок мероприятий по благоустройству как </w:t>
      </w:r>
      <w:r>
        <w:rPr>
          <w:rFonts w:ascii="Times New Roman" w:eastAsiaTheme="minorHAnsi" w:hAnsi="Times New Roman"/>
          <w:bCs/>
          <w:sz w:val="28"/>
          <w:szCs w:val="28"/>
          <w:lang w:eastAsia="en-US"/>
        </w:rPr>
        <w:br/>
        <w:t xml:space="preserve">в части изменения количества объектов, так и в части объемов ассигнований. </w:t>
      </w:r>
      <w:r>
        <w:rPr>
          <w:rFonts w:ascii="Times New Roman" w:eastAsiaTheme="minorHAnsi" w:hAnsi="Times New Roman"/>
          <w:bCs/>
          <w:sz w:val="28"/>
          <w:szCs w:val="28"/>
          <w:lang w:eastAsia="en-US"/>
        </w:rPr>
        <w:br/>
        <w:t xml:space="preserve">В отчете нами подробно описаны все случаи исключения тех или иных общественных пространств или дворовых территорий и добавления их из так называемых резервных списков. При этом такие процедуры не урегулированы </w:t>
      </w:r>
      <w:r>
        <w:rPr>
          <w:rFonts w:ascii="Times New Roman" w:eastAsiaTheme="minorHAnsi" w:hAnsi="Times New Roman"/>
          <w:bCs/>
          <w:sz w:val="28"/>
          <w:szCs w:val="28"/>
          <w:lang w:eastAsia="en-US"/>
        </w:rPr>
        <w:br/>
        <w:t>не одним НПА</w:t>
      </w:r>
      <w:r w:rsidR="005B5F1F">
        <w:rPr>
          <w:rFonts w:ascii="Times New Roman" w:eastAsiaTheme="minorHAnsi" w:hAnsi="Times New Roman"/>
          <w:bCs/>
          <w:sz w:val="28"/>
          <w:szCs w:val="28"/>
          <w:lang w:eastAsia="en-US"/>
        </w:rPr>
        <w:t xml:space="preserve"> и лишь подтверждают некачественное планирование</w:t>
      </w:r>
      <w:r>
        <w:rPr>
          <w:rFonts w:ascii="Times New Roman" w:eastAsiaTheme="minorHAnsi" w:hAnsi="Times New Roman"/>
          <w:bCs/>
          <w:sz w:val="28"/>
          <w:szCs w:val="28"/>
          <w:lang w:eastAsia="en-US"/>
        </w:rPr>
        <w:t>.</w:t>
      </w:r>
    </w:p>
    <w:p w:rsidR="004E5F01" w:rsidRDefault="002A76F6" w:rsidP="00916A8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Особо много замечаний инспекторов КСП получили </w:t>
      </w:r>
      <w:r w:rsidR="002B3DD9">
        <w:rPr>
          <w:rFonts w:ascii="Times New Roman" w:eastAsia="Times New Roman" w:hAnsi="Times New Roman" w:cs="Times New Roman"/>
          <w:color w:val="000000"/>
          <w:sz w:val="28"/>
          <w:szCs w:val="28"/>
        </w:rPr>
        <w:t xml:space="preserve">принятые </w:t>
      </w:r>
      <w:r w:rsidR="002B3DD9">
        <w:rPr>
          <w:rFonts w:ascii="Times New Roman" w:eastAsia="Times New Roman" w:hAnsi="Times New Roman" w:cs="Times New Roman"/>
          <w:color w:val="000000"/>
          <w:sz w:val="28"/>
          <w:szCs w:val="28"/>
        </w:rPr>
        <w:br/>
        <w:t xml:space="preserve">к финансированию </w:t>
      </w:r>
      <w:r>
        <w:rPr>
          <w:rFonts w:ascii="Times New Roman" w:eastAsia="Times New Roman" w:hAnsi="Times New Roman" w:cs="Times New Roman"/>
          <w:color w:val="000000"/>
          <w:sz w:val="28"/>
          <w:szCs w:val="28"/>
        </w:rPr>
        <w:t xml:space="preserve">заявки организаций, управляющих </w:t>
      </w:r>
      <w:r w:rsidR="002B3DD9">
        <w:rPr>
          <w:rFonts w:ascii="Times New Roman" w:eastAsia="Times New Roman" w:hAnsi="Times New Roman" w:cs="Times New Roman"/>
          <w:color w:val="000000"/>
          <w:sz w:val="28"/>
          <w:szCs w:val="28"/>
        </w:rPr>
        <w:t>МКД, по благоустройству дворовых территорий ввиду их неполного соответствия установленным требованиям</w:t>
      </w:r>
      <w:r w:rsidR="006B56A1">
        <w:rPr>
          <w:rFonts w:ascii="Times New Roman" w:eastAsia="Times New Roman" w:hAnsi="Times New Roman" w:cs="Times New Roman"/>
          <w:color w:val="000000"/>
          <w:sz w:val="28"/>
          <w:szCs w:val="28"/>
        </w:rPr>
        <w:t>. Н</w:t>
      </w:r>
      <w:r w:rsidR="00F40A9B">
        <w:rPr>
          <w:rFonts w:ascii="Times New Roman" w:eastAsia="Times New Roman" w:hAnsi="Times New Roman" w:cs="Times New Roman"/>
          <w:color w:val="000000"/>
          <w:sz w:val="28"/>
          <w:szCs w:val="28"/>
        </w:rPr>
        <w:t xml:space="preserve">егативную оценку получил  </w:t>
      </w:r>
      <w:r w:rsidR="005B5F1F">
        <w:rPr>
          <w:rFonts w:ascii="Times New Roman" w:eastAsia="Times New Roman" w:hAnsi="Times New Roman" w:cs="Times New Roman"/>
          <w:color w:val="000000"/>
          <w:sz w:val="28"/>
          <w:szCs w:val="28"/>
        </w:rPr>
        <w:t>и слабый контроль со стороны ГРБС</w:t>
      </w:r>
      <w:r w:rsidR="002B3DD9">
        <w:rPr>
          <w:rFonts w:ascii="Times New Roman" w:eastAsia="Times New Roman" w:hAnsi="Times New Roman" w:cs="Times New Roman"/>
          <w:color w:val="000000"/>
          <w:sz w:val="28"/>
          <w:szCs w:val="28"/>
        </w:rPr>
        <w:t>.</w:t>
      </w:r>
    </w:p>
    <w:p w:rsidR="00644F7F" w:rsidRPr="005A122C" w:rsidRDefault="00CD32C6" w:rsidP="00916A8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ходе финансового аудита КСП города Красноярска рассматриваются сугубо вопросы планирования ассигнований, </w:t>
      </w:r>
      <w:r w:rsidRPr="005A122C">
        <w:rPr>
          <w:rFonts w:ascii="Times New Roman" w:eastAsia="Times New Roman" w:hAnsi="Times New Roman" w:cs="Times New Roman"/>
          <w:color w:val="000000"/>
          <w:sz w:val="28"/>
          <w:szCs w:val="28"/>
        </w:rPr>
        <w:t>их финансирования и соблюдение соответствующих требований и порядков.</w:t>
      </w:r>
    </w:p>
    <w:p w:rsidR="00CD32C6" w:rsidRPr="005A122C" w:rsidRDefault="00CD32C6" w:rsidP="00916A87">
      <w:pPr>
        <w:spacing w:after="0" w:line="240" w:lineRule="auto"/>
        <w:ind w:firstLine="709"/>
        <w:jc w:val="both"/>
        <w:rPr>
          <w:rFonts w:ascii="Times New Roman" w:eastAsia="Times New Roman" w:hAnsi="Times New Roman" w:cs="Times New Roman"/>
          <w:color w:val="000000"/>
          <w:sz w:val="28"/>
          <w:szCs w:val="28"/>
        </w:rPr>
      </w:pPr>
      <w:r w:rsidRPr="005A122C">
        <w:rPr>
          <w:rFonts w:ascii="Times New Roman" w:eastAsia="Times New Roman" w:hAnsi="Times New Roman" w:cs="Times New Roman"/>
          <w:color w:val="000000"/>
          <w:sz w:val="28"/>
          <w:szCs w:val="28"/>
        </w:rPr>
        <w:t xml:space="preserve">Всего в период с 2020 про 2022 годы на благоустройство дворовых </w:t>
      </w:r>
      <w:r w:rsidRPr="004130B3">
        <w:rPr>
          <w:rFonts w:ascii="Times New Roman" w:eastAsia="Times New Roman" w:hAnsi="Times New Roman" w:cs="Times New Roman"/>
          <w:color w:val="000000"/>
          <w:sz w:val="28"/>
          <w:szCs w:val="28"/>
        </w:rPr>
        <w:t xml:space="preserve">территорий и общественных пространств было выделено </w:t>
      </w:r>
      <w:r w:rsidR="00103A63" w:rsidRPr="004130B3">
        <w:rPr>
          <w:rFonts w:ascii="Times New Roman" w:eastAsia="Times New Roman" w:hAnsi="Times New Roman" w:cs="Times New Roman"/>
          <w:color w:val="000000"/>
          <w:sz w:val="28"/>
          <w:szCs w:val="28"/>
        </w:rPr>
        <w:t>1</w:t>
      </w:r>
      <w:r w:rsidR="001025E4" w:rsidRPr="004130B3">
        <w:rPr>
          <w:rFonts w:ascii="Times New Roman" w:eastAsia="Times New Roman" w:hAnsi="Times New Roman" w:cs="Times New Roman"/>
          <w:color w:val="000000"/>
          <w:sz w:val="28"/>
          <w:szCs w:val="28"/>
        </w:rPr>
        <w:t> 215,8</w:t>
      </w:r>
      <w:r w:rsidR="00103A63" w:rsidRPr="004130B3">
        <w:rPr>
          <w:rFonts w:ascii="Times New Roman" w:eastAsia="Times New Roman" w:hAnsi="Times New Roman" w:cs="Times New Roman"/>
          <w:color w:val="000000"/>
          <w:sz w:val="28"/>
          <w:szCs w:val="28"/>
        </w:rPr>
        <w:t xml:space="preserve"> </w:t>
      </w:r>
      <w:r w:rsidRPr="004130B3">
        <w:rPr>
          <w:rFonts w:ascii="Times New Roman" w:eastAsia="Times New Roman" w:hAnsi="Times New Roman" w:cs="Times New Roman"/>
          <w:color w:val="000000"/>
          <w:sz w:val="28"/>
          <w:szCs w:val="28"/>
        </w:rPr>
        <w:t xml:space="preserve">млн. рублей, </w:t>
      </w:r>
      <w:r w:rsidRPr="004130B3">
        <w:rPr>
          <w:rFonts w:ascii="Times New Roman" w:eastAsia="Times New Roman" w:hAnsi="Times New Roman" w:cs="Times New Roman"/>
          <w:color w:val="000000"/>
          <w:sz w:val="28"/>
          <w:szCs w:val="28"/>
        </w:rPr>
        <w:br/>
        <w:t xml:space="preserve">из которых профинансировано </w:t>
      </w:r>
      <w:r w:rsidR="00103A63" w:rsidRPr="004130B3">
        <w:rPr>
          <w:rFonts w:ascii="Times New Roman" w:eastAsia="Times New Roman" w:hAnsi="Times New Roman" w:cs="Times New Roman"/>
          <w:color w:val="000000"/>
          <w:sz w:val="28"/>
          <w:szCs w:val="28"/>
        </w:rPr>
        <w:t>1</w:t>
      </w:r>
      <w:r w:rsidR="001025E4" w:rsidRPr="004130B3">
        <w:rPr>
          <w:rFonts w:ascii="Times New Roman" w:eastAsia="Times New Roman" w:hAnsi="Times New Roman" w:cs="Times New Roman"/>
          <w:color w:val="000000"/>
          <w:sz w:val="28"/>
          <w:szCs w:val="28"/>
        </w:rPr>
        <w:t> 098,6</w:t>
      </w:r>
      <w:r w:rsidR="00103A63" w:rsidRPr="004130B3">
        <w:rPr>
          <w:rFonts w:ascii="Times New Roman" w:eastAsia="Times New Roman" w:hAnsi="Times New Roman" w:cs="Times New Roman"/>
          <w:color w:val="000000"/>
          <w:sz w:val="28"/>
          <w:szCs w:val="28"/>
        </w:rPr>
        <w:t xml:space="preserve"> </w:t>
      </w:r>
      <w:r w:rsidRPr="004130B3">
        <w:rPr>
          <w:rFonts w:ascii="Times New Roman" w:eastAsia="Times New Roman" w:hAnsi="Times New Roman" w:cs="Times New Roman"/>
          <w:color w:val="000000"/>
          <w:sz w:val="28"/>
          <w:szCs w:val="28"/>
        </w:rPr>
        <w:t>млн</w:t>
      </w:r>
      <w:r w:rsidR="004130B3">
        <w:rPr>
          <w:rFonts w:ascii="Times New Roman" w:eastAsia="Times New Roman" w:hAnsi="Times New Roman" w:cs="Times New Roman"/>
          <w:color w:val="000000"/>
          <w:sz w:val="28"/>
          <w:szCs w:val="28"/>
        </w:rPr>
        <w:t>. </w:t>
      </w:r>
      <w:r w:rsidR="001025E4" w:rsidRPr="004130B3">
        <w:rPr>
          <w:rFonts w:ascii="Times New Roman" w:eastAsia="Times New Roman" w:hAnsi="Times New Roman" w:cs="Times New Roman"/>
          <w:color w:val="000000"/>
          <w:sz w:val="28"/>
          <w:szCs w:val="28"/>
        </w:rPr>
        <w:t>рублей</w:t>
      </w:r>
      <w:r w:rsidRPr="004130B3">
        <w:rPr>
          <w:rFonts w:ascii="Times New Roman" w:eastAsia="Times New Roman" w:hAnsi="Times New Roman" w:cs="Times New Roman"/>
          <w:color w:val="000000"/>
          <w:sz w:val="28"/>
          <w:szCs w:val="28"/>
        </w:rPr>
        <w:t xml:space="preserve"> или </w:t>
      </w:r>
      <w:r w:rsidR="001025E4" w:rsidRPr="004130B3">
        <w:rPr>
          <w:rFonts w:ascii="Times New Roman" w:eastAsia="Times New Roman" w:hAnsi="Times New Roman" w:cs="Times New Roman"/>
          <w:color w:val="000000"/>
          <w:sz w:val="28"/>
          <w:szCs w:val="28"/>
        </w:rPr>
        <w:t>90,4</w:t>
      </w:r>
      <w:r w:rsidRPr="004130B3">
        <w:rPr>
          <w:rFonts w:ascii="Times New Roman" w:eastAsia="Times New Roman" w:hAnsi="Times New Roman" w:cs="Times New Roman"/>
          <w:color w:val="000000"/>
          <w:sz w:val="28"/>
          <w:szCs w:val="28"/>
        </w:rPr>
        <w:t xml:space="preserve">%. В структуре </w:t>
      </w:r>
      <w:r w:rsidR="009C7084" w:rsidRPr="004130B3">
        <w:rPr>
          <w:rFonts w:ascii="Times New Roman" w:eastAsia="Times New Roman" w:hAnsi="Times New Roman" w:cs="Times New Roman"/>
          <w:color w:val="000000"/>
          <w:sz w:val="28"/>
          <w:szCs w:val="28"/>
        </w:rPr>
        <w:t xml:space="preserve">ассигнований </w:t>
      </w:r>
      <w:r w:rsidRPr="004130B3">
        <w:rPr>
          <w:rFonts w:ascii="Times New Roman" w:eastAsia="Times New Roman" w:hAnsi="Times New Roman" w:cs="Times New Roman"/>
          <w:color w:val="000000"/>
          <w:sz w:val="28"/>
          <w:szCs w:val="28"/>
        </w:rPr>
        <w:t xml:space="preserve">превалируют средства вышестоящих бюджетов, собственные средства города составили </w:t>
      </w:r>
      <w:r w:rsidR="001025E4" w:rsidRPr="004130B3">
        <w:rPr>
          <w:rFonts w:ascii="Times New Roman" w:eastAsia="Times New Roman" w:hAnsi="Times New Roman" w:cs="Times New Roman"/>
          <w:color w:val="000000"/>
          <w:sz w:val="28"/>
          <w:szCs w:val="28"/>
        </w:rPr>
        <w:t xml:space="preserve">59,2 </w:t>
      </w:r>
      <w:r w:rsidRPr="004130B3">
        <w:rPr>
          <w:rFonts w:ascii="Times New Roman" w:eastAsia="Times New Roman" w:hAnsi="Times New Roman" w:cs="Times New Roman"/>
          <w:color w:val="000000"/>
          <w:sz w:val="28"/>
          <w:szCs w:val="28"/>
        </w:rPr>
        <w:t xml:space="preserve">млн. рублей </w:t>
      </w:r>
      <w:r w:rsidR="001025E4" w:rsidRPr="004130B3">
        <w:rPr>
          <w:rFonts w:ascii="Times New Roman" w:eastAsia="Times New Roman" w:hAnsi="Times New Roman" w:cs="Times New Roman"/>
          <w:color w:val="000000"/>
          <w:sz w:val="28"/>
          <w:szCs w:val="28"/>
        </w:rPr>
        <w:t xml:space="preserve">или </w:t>
      </w:r>
      <w:r w:rsidR="004130B3">
        <w:rPr>
          <w:rFonts w:ascii="Times New Roman" w:eastAsia="Times New Roman" w:hAnsi="Times New Roman" w:cs="Times New Roman"/>
          <w:color w:val="000000"/>
          <w:sz w:val="28"/>
          <w:szCs w:val="28"/>
        </w:rPr>
        <w:t>5</w:t>
      </w:r>
      <w:r w:rsidR="001025E4" w:rsidRPr="004130B3">
        <w:rPr>
          <w:rFonts w:ascii="Times New Roman" w:eastAsia="Times New Roman" w:hAnsi="Times New Roman" w:cs="Times New Roman"/>
          <w:color w:val="000000"/>
          <w:sz w:val="28"/>
          <w:szCs w:val="28"/>
        </w:rPr>
        <w:t> </w:t>
      </w:r>
      <w:r w:rsidRPr="004130B3">
        <w:rPr>
          <w:rFonts w:ascii="Times New Roman" w:eastAsia="Times New Roman" w:hAnsi="Times New Roman" w:cs="Times New Roman"/>
          <w:color w:val="000000"/>
          <w:sz w:val="28"/>
          <w:szCs w:val="28"/>
        </w:rPr>
        <w:t>% от общего объема.</w:t>
      </w:r>
      <w:r w:rsidR="009C7084" w:rsidRPr="004130B3">
        <w:rPr>
          <w:rFonts w:ascii="Times New Roman" w:eastAsia="Times New Roman" w:hAnsi="Times New Roman" w:cs="Times New Roman"/>
          <w:color w:val="000000"/>
          <w:sz w:val="28"/>
          <w:szCs w:val="28"/>
        </w:rPr>
        <w:t xml:space="preserve"> </w:t>
      </w:r>
      <w:r w:rsidRPr="004130B3">
        <w:rPr>
          <w:rFonts w:ascii="Times New Roman" w:eastAsia="Times New Roman" w:hAnsi="Times New Roman" w:cs="Times New Roman"/>
          <w:color w:val="000000"/>
          <w:sz w:val="28"/>
          <w:szCs w:val="28"/>
        </w:rPr>
        <w:t xml:space="preserve">Уровень освоения </w:t>
      </w:r>
      <w:r w:rsidR="00BC60EF">
        <w:rPr>
          <w:rFonts w:ascii="Times New Roman" w:eastAsia="Times New Roman" w:hAnsi="Times New Roman" w:cs="Times New Roman"/>
          <w:color w:val="000000"/>
          <w:sz w:val="28"/>
          <w:szCs w:val="28"/>
        </w:rPr>
        <w:t xml:space="preserve">профинансированных подрядчикам </w:t>
      </w:r>
      <w:r w:rsidRPr="004130B3">
        <w:rPr>
          <w:rFonts w:ascii="Times New Roman" w:eastAsia="Times New Roman" w:hAnsi="Times New Roman" w:cs="Times New Roman"/>
          <w:color w:val="000000"/>
          <w:sz w:val="28"/>
          <w:szCs w:val="28"/>
        </w:rPr>
        <w:t>средств достаточно высокий.</w:t>
      </w:r>
    </w:p>
    <w:p w:rsidR="00561FB2" w:rsidRPr="005A122C" w:rsidRDefault="00561FB2" w:rsidP="00916A87">
      <w:pPr>
        <w:spacing w:after="0" w:line="240" w:lineRule="auto"/>
        <w:ind w:firstLine="709"/>
        <w:jc w:val="both"/>
        <w:rPr>
          <w:rFonts w:ascii="Times New Roman" w:eastAsia="Times New Roman" w:hAnsi="Times New Roman" w:cs="Times New Roman"/>
          <w:color w:val="000000"/>
          <w:sz w:val="28"/>
          <w:szCs w:val="28"/>
        </w:rPr>
      </w:pPr>
      <w:r w:rsidRPr="005A122C">
        <w:rPr>
          <w:rFonts w:ascii="Times New Roman" w:eastAsia="Times New Roman" w:hAnsi="Times New Roman" w:cs="Times New Roman"/>
          <w:color w:val="000000"/>
          <w:sz w:val="28"/>
          <w:szCs w:val="28"/>
        </w:rPr>
        <w:t>По данным Муниципальной программы в городе Красноярске ч</w:t>
      </w:r>
      <w:r w:rsidR="00916A87">
        <w:rPr>
          <w:rFonts w:ascii="Times New Roman" w:eastAsia="Times New Roman" w:hAnsi="Times New Roman" w:cs="Times New Roman"/>
          <w:color w:val="000000"/>
          <w:sz w:val="28"/>
          <w:szCs w:val="28"/>
        </w:rPr>
        <w:t>ислилось:</w:t>
      </w:r>
    </w:p>
    <w:p w:rsidR="007B3A0C" w:rsidRPr="004130B3" w:rsidRDefault="00561FB2" w:rsidP="00916A87">
      <w:pPr>
        <w:spacing w:after="0" w:line="240" w:lineRule="auto"/>
        <w:ind w:firstLine="709"/>
        <w:jc w:val="both"/>
        <w:rPr>
          <w:rFonts w:ascii="Times New Roman" w:eastAsia="Times New Roman" w:hAnsi="Times New Roman" w:cs="Times New Roman"/>
          <w:color w:val="000000"/>
          <w:sz w:val="28"/>
          <w:szCs w:val="28"/>
        </w:rPr>
      </w:pPr>
      <w:r w:rsidRPr="005A122C">
        <w:rPr>
          <w:rFonts w:ascii="Times New Roman" w:eastAsia="Times New Roman" w:hAnsi="Times New Roman" w:cs="Times New Roman"/>
          <w:color w:val="000000"/>
          <w:sz w:val="28"/>
          <w:szCs w:val="28"/>
        </w:rPr>
        <w:t>на 01.01.202</w:t>
      </w:r>
      <w:r w:rsidR="00A9457B" w:rsidRPr="005A122C">
        <w:rPr>
          <w:rFonts w:ascii="Times New Roman" w:eastAsia="Times New Roman" w:hAnsi="Times New Roman" w:cs="Times New Roman"/>
          <w:color w:val="000000"/>
          <w:sz w:val="28"/>
          <w:szCs w:val="28"/>
        </w:rPr>
        <w:t>1</w:t>
      </w:r>
      <w:r w:rsidRPr="005A122C">
        <w:rPr>
          <w:rFonts w:ascii="Times New Roman" w:eastAsia="Times New Roman" w:hAnsi="Times New Roman" w:cs="Times New Roman"/>
          <w:color w:val="000000"/>
          <w:sz w:val="28"/>
          <w:szCs w:val="28"/>
        </w:rPr>
        <w:t xml:space="preserve"> всего </w:t>
      </w:r>
      <w:r w:rsidR="00A9457B" w:rsidRPr="005A122C">
        <w:rPr>
          <w:rFonts w:ascii="Times New Roman" w:eastAsia="Times New Roman" w:hAnsi="Times New Roman" w:cs="Times New Roman"/>
          <w:color w:val="000000"/>
          <w:sz w:val="28"/>
          <w:szCs w:val="28"/>
        </w:rPr>
        <w:t>5</w:t>
      </w:r>
      <w:r w:rsidR="004130B3">
        <w:rPr>
          <w:rFonts w:ascii="Times New Roman" w:eastAsia="Times New Roman" w:hAnsi="Times New Roman" w:cs="Times New Roman"/>
          <w:color w:val="000000"/>
          <w:sz w:val="28"/>
          <w:szCs w:val="28"/>
        </w:rPr>
        <w:t> </w:t>
      </w:r>
      <w:r w:rsidR="00A9457B" w:rsidRPr="005A122C">
        <w:rPr>
          <w:rFonts w:ascii="Times New Roman" w:eastAsia="Times New Roman" w:hAnsi="Times New Roman" w:cs="Times New Roman"/>
          <w:color w:val="000000"/>
          <w:sz w:val="28"/>
          <w:szCs w:val="28"/>
        </w:rPr>
        <w:t>204</w:t>
      </w:r>
      <w:r w:rsidRPr="005A122C">
        <w:rPr>
          <w:rFonts w:ascii="Times New Roman" w:eastAsia="Times New Roman" w:hAnsi="Times New Roman" w:cs="Times New Roman"/>
          <w:color w:val="000000"/>
          <w:sz w:val="28"/>
          <w:szCs w:val="28"/>
        </w:rPr>
        <w:t xml:space="preserve"> дворовых территори</w:t>
      </w:r>
      <w:r w:rsidR="004130B3">
        <w:rPr>
          <w:rFonts w:ascii="Times New Roman" w:eastAsia="Times New Roman" w:hAnsi="Times New Roman" w:cs="Times New Roman"/>
          <w:color w:val="000000"/>
          <w:sz w:val="28"/>
          <w:szCs w:val="28"/>
        </w:rPr>
        <w:t>и</w:t>
      </w:r>
      <w:r w:rsidRPr="005A122C">
        <w:rPr>
          <w:rFonts w:ascii="Times New Roman" w:eastAsia="Times New Roman" w:hAnsi="Times New Roman" w:cs="Times New Roman"/>
          <w:color w:val="000000"/>
          <w:sz w:val="28"/>
          <w:szCs w:val="28"/>
        </w:rPr>
        <w:t xml:space="preserve">, в том числе </w:t>
      </w:r>
      <w:r w:rsidR="008A1261" w:rsidRPr="004130B3">
        <w:rPr>
          <w:rFonts w:ascii="Times New Roman" w:eastAsia="Times New Roman" w:hAnsi="Times New Roman" w:cs="Times New Roman"/>
          <w:color w:val="000000"/>
          <w:sz w:val="28"/>
          <w:szCs w:val="28"/>
        </w:rPr>
        <w:t xml:space="preserve">благоустроенных </w:t>
      </w:r>
      <w:r w:rsidRPr="004130B3">
        <w:rPr>
          <w:rFonts w:ascii="Times New Roman" w:eastAsia="Times New Roman" w:hAnsi="Times New Roman" w:cs="Times New Roman"/>
          <w:color w:val="000000"/>
          <w:sz w:val="28"/>
          <w:szCs w:val="28"/>
        </w:rPr>
        <w:t>–</w:t>
      </w:r>
      <w:r w:rsidR="00A9457B" w:rsidRPr="004130B3">
        <w:rPr>
          <w:rFonts w:ascii="Times New Roman" w:eastAsia="Times New Roman" w:hAnsi="Times New Roman" w:cs="Times New Roman"/>
          <w:color w:val="000000"/>
          <w:sz w:val="28"/>
          <w:szCs w:val="28"/>
        </w:rPr>
        <w:t xml:space="preserve"> 44%, и 266 </w:t>
      </w:r>
      <w:r w:rsidR="008A1261" w:rsidRPr="004130B3">
        <w:rPr>
          <w:rFonts w:ascii="Times New Roman" w:eastAsia="Times New Roman" w:hAnsi="Times New Roman" w:cs="Times New Roman"/>
          <w:color w:val="000000"/>
          <w:sz w:val="28"/>
          <w:szCs w:val="28"/>
        </w:rPr>
        <w:t xml:space="preserve">общественных пространств, из которых </w:t>
      </w:r>
      <w:r w:rsidR="004130B3" w:rsidRPr="004130B3">
        <w:rPr>
          <w:rFonts w:ascii="Times New Roman" w:hAnsi="Times New Roman"/>
          <w:sz w:val="28"/>
          <w:szCs w:val="28"/>
        </w:rPr>
        <w:t xml:space="preserve">проинвентаризированы только </w:t>
      </w:r>
      <w:r w:rsidR="004130B3" w:rsidRPr="004130B3">
        <w:rPr>
          <w:rFonts w:ascii="Times New Roman" w:eastAsiaTheme="minorHAnsi" w:hAnsi="Times New Roman"/>
          <w:sz w:val="28"/>
          <w:szCs w:val="28"/>
          <w:lang w:eastAsia="en-US"/>
        </w:rPr>
        <w:t xml:space="preserve">136 объектов (а это чуть более 50%), </w:t>
      </w:r>
      <w:r w:rsidR="00916A87">
        <w:rPr>
          <w:rFonts w:ascii="Times New Roman" w:eastAsiaTheme="minorHAnsi" w:hAnsi="Times New Roman"/>
          <w:sz w:val="28"/>
          <w:szCs w:val="28"/>
          <w:lang w:eastAsia="en-US"/>
        </w:rPr>
        <w:t>37 объектов, составляющих 14%</w:t>
      </w:r>
      <w:r w:rsidR="00FD5DD9">
        <w:rPr>
          <w:rFonts w:ascii="Times New Roman" w:eastAsiaTheme="minorHAnsi" w:hAnsi="Times New Roman"/>
          <w:sz w:val="28"/>
          <w:szCs w:val="28"/>
          <w:lang w:eastAsia="en-US"/>
        </w:rPr>
        <w:t xml:space="preserve"> </w:t>
      </w:r>
      <w:r w:rsidR="004130B3" w:rsidRPr="004130B3">
        <w:rPr>
          <w:rFonts w:ascii="Times New Roman" w:eastAsiaTheme="minorHAnsi" w:hAnsi="Times New Roman"/>
          <w:sz w:val="28"/>
          <w:szCs w:val="28"/>
          <w:lang w:eastAsia="en-US"/>
        </w:rPr>
        <w:t>от общего числа</w:t>
      </w:r>
      <w:r w:rsidR="00F7212F">
        <w:rPr>
          <w:rFonts w:ascii="Times New Roman" w:eastAsiaTheme="minorHAnsi" w:hAnsi="Times New Roman"/>
          <w:sz w:val="28"/>
          <w:szCs w:val="28"/>
          <w:lang w:eastAsia="en-US"/>
        </w:rPr>
        <w:t xml:space="preserve">, </w:t>
      </w:r>
      <w:r w:rsidR="004130B3" w:rsidRPr="004130B3">
        <w:rPr>
          <w:rFonts w:ascii="Times New Roman" w:eastAsiaTheme="minorHAnsi" w:hAnsi="Times New Roman"/>
          <w:sz w:val="28"/>
          <w:szCs w:val="28"/>
          <w:lang w:eastAsia="en-US"/>
        </w:rPr>
        <w:t>признаны неблагоустроенными.</w:t>
      </w:r>
    </w:p>
    <w:p w:rsidR="00AA5033" w:rsidRPr="004130B3" w:rsidRDefault="005B5F1F" w:rsidP="00916A8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НПА, включающий полный перечень или реестр всех общественных пространств города не принят. </w:t>
      </w:r>
      <w:r w:rsidR="008A1261" w:rsidRPr="004130B3">
        <w:rPr>
          <w:rFonts w:ascii="Times New Roman" w:eastAsia="Times New Roman" w:hAnsi="Times New Roman" w:cs="Times New Roman"/>
          <w:color w:val="000000"/>
          <w:sz w:val="28"/>
          <w:szCs w:val="28"/>
        </w:rPr>
        <w:t xml:space="preserve">В </w:t>
      </w:r>
      <w:r w:rsidR="00AA5033" w:rsidRPr="004130B3">
        <w:rPr>
          <w:rFonts w:ascii="Times New Roman" w:eastAsia="Times New Roman" w:hAnsi="Times New Roman" w:cs="Times New Roman"/>
          <w:color w:val="000000"/>
          <w:sz w:val="28"/>
          <w:szCs w:val="28"/>
        </w:rPr>
        <w:t xml:space="preserve">Титульные списки объектов </w:t>
      </w:r>
      <w:r w:rsidR="005A13F7" w:rsidRPr="004130B3">
        <w:rPr>
          <w:rFonts w:ascii="Times New Roman" w:eastAsia="Times New Roman" w:hAnsi="Times New Roman" w:cs="Times New Roman"/>
          <w:color w:val="000000"/>
          <w:sz w:val="28"/>
          <w:szCs w:val="28"/>
        </w:rPr>
        <w:t>за период с 2020</w:t>
      </w:r>
      <w:r w:rsidR="008A1261" w:rsidRPr="004130B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br/>
      </w:r>
      <w:r w:rsidR="008A1261" w:rsidRPr="004130B3">
        <w:rPr>
          <w:rFonts w:ascii="Times New Roman" w:eastAsia="Times New Roman" w:hAnsi="Times New Roman" w:cs="Times New Roman"/>
          <w:color w:val="000000"/>
          <w:sz w:val="28"/>
          <w:szCs w:val="28"/>
        </w:rPr>
        <w:t xml:space="preserve">по 2022 годы </w:t>
      </w:r>
      <w:r w:rsidR="00AA5033" w:rsidRPr="004130B3">
        <w:rPr>
          <w:rFonts w:ascii="Times New Roman" w:eastAsia="Times New Roman" w:hAnsi="Times New Roman" w:cs="Times New Roman"/>
          <w:color w:val="000000"/>
          <w:sz w:val="28"/>
          <w:szCs w:val="28"/>
        </w:rPr>
        <w:t xml:space="preserve">включены </w:t>
      </w:r>
      <w:r w:rsidR="0024184F" w:rsidRPr="004130B3">
        <w:rPr>
          <w:rFonts w:ascii="Times New Roman" w:eastAsia="Times New Roman" w:hAnsi="Times New Roman" w:cs="Times New Roman"/>
          <w:color w:val="000000"/>
          <w:sz w:val="28"/>
          <w:szCs w:val="28"/>
        </w:rPr>
        <w:t xml:space="preserve">52 </w:t>
      </w:r>
      <w:r w:rsidR="008A1261" w:rsidRPr="004130B3">
        <w:rPr>
          <w:rFonts w:ascii="Times New Roman" w:eastAsia="Times New Roman" w:hAnsi="Times New Roman" w:cs="Times New Roman"/>
          <w:color w:val="000000"/>
          <w:sz w:val="28"/>
          <w:szCs w:val="28"/>
        </w:rPr>
        <w:t>общественных пространств</w:t>
      </w:r>
      <w:r w:rsidR="0024184F" w:rsidRPr="004130B3">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z w:val="28"/>
          <w:szCs w:val="28"/>
        </w:rPr>
        <w:t xml:space="preserve"> </w:t>
      </w:r>
      <w:r w:rsidRPr="004130B3">
        <w:rPr>
          <w:rFonts w:ascii="Times New Roman" w:eastAsia="Times New Roman" w:hAnsi="Times New Roman" w:cs="Times New Roman"/>
          <w:color w:val="000000"/>
          <w:sz w:val="28"/>
          <w:szCs w:val="28"/>
        </w:rPr>
        <w:t>и 144 дворовых территории</w:t>
      </w:r>
      <w:r w:rsidR="008A1261" w:rsidRPr="004130B3">
        <w:rPr>
          <w:rFonts w:ascii="Times New Roman" w:eastAsia="Times New Roman" w:hAnsi="Times New Roman" w:cs="Times New Roman"/>
          <w:color w:val="000000"/>
          <w:sz w:val="28"/>
          <w:szCs w:val="28"/>
        </w:rPr>
        <w:t>.</w:t>
      </w:r>
    </w:p>
    <w:p w:rsidR="007B3A0C" w:rsidRDefault="00C47DDC" w:rsidP="00916A87">
      <w:pPr>
        <w:spacing w:after="0" w:line="240" w:lineRule="auto"/>
        <w:ind w:firstLine="709"/>
        <w:jc w:val="both"/>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 xml:space="preserve">За проверяемый период были отремонтированы и приведены в соответствие </w:t>
      </w:r>
      <w:r>
        <w:rPr>
          <w:rFonts w:ascii="Times New Roman" w:eastAsiaTheme="minorHAnsi" w:hAnsi="Times New Roman"/>
          <w:bCs/>
          <w:sz w:val="28"/>
          <w:szCs w:val="28"/>
          <w:lang w:eastAsia="en-US"/>
        </w:rPr>
        <w:br/>
      </w:r>
      <w:r w:rsidRPr="004130B3">
        <w:rPr>
          <w:rFonts w:ascii="Times New Roman" w:eastAsiaTheme="minorHAnsi" w:hAnsi="Times New Roman"/>
          <w:bCs/>
          <w:sz w:val="28"/>
          <w:szCs w:val="28"/>
          <w:lang w:eastAsia="en-US"/>
        </w:rPr>
        <w:t xml:space="preserve">с Правилами благоустройства города </w:t>
      </w:r>
      <w:r w:rsidR="0055641B">
        <w:rPr>
          <w:rFonts w:ascii="Times New Roman" w:eastAsiaTheme="minorHAnsi" w:hAnsi="Times New Roman"/>
          <w:bCs/>
          <w:sz w:val="28"/>
          <w:szCs w:val="28"/>
          <w:lang w:eastAsia="en-US"/>
        </w:rPr>
        <w:t xml:space="preserve">все </w:t>
      </w:r>
      <w:r w:rsidRPr="004130B3">
        <w:rPr>
          <w:rFonts w:ascii="Times New Roman" w:eastAsiaTheme="minorHAnsi" w:hAnsi="Times New Roman"/>
          <w:bCs/>
          <w:sz w:val="28"/>
          <w:szCs w:val="28"/>
          <w:lang w:eastAsia="en-US"/>
        </w:rPr>
        <w:t>144 дворовых территори</w:t>
      </w:r>
      <w:r w:rsidR="0055641B">
        <w:rPr>
          <w:rFonts w:ascii="Times New Roman" w:eastAsiaTheme="minorHAnsi" w:hAnsi="Times New Roman"/>
          <w:bCs/>
          <w:sz w:val="28"/>
          <w:szCs w:val="28"/>
          <w:lang w:eastAsia="en-US"/>
        </w:rPr>
        <w:t>и.</w:t>
      </w:r>
      <w:r w:rsidR="00537F1A" w:rsidRPr="00B41269">
        <w:rPr>
          <w:rFonts w:ascii="Times New Roman" w:eastAsiaTheme="minorHAnsi" w:hAnsi="Times New Roman"/>
          <w:bCs/>
          <w:sz w:val="28"/>
          <w:szCs w:val="28"/>
          <w:lang w:eastAsia="en-US"/>
        </w:rPr>
        <w:t xml:space="preserve"> </w:t>
      </w:r>
      <w:r w:rsidR="00537F1A">
        <w:rPr>
          <w:rFonts w:ascii="Times New Roman" w:eastAsiaTheme="minorHAnsi" w:hAnsi="Times New Roman"/>
          <w:bCs/>
          <w:sz w:val="28"/>
          <w:szCs w:val="28"/>
          <w:lang w:eastAsia="en-US"/>
        </w:rPr>
        <w:t>Б</w:t>
      </w:r>
      <w:r w:rsidRPr="00B41269">
        <w:rPr>
          <w:rFonts w:ascii="Times New Roman" w:eastAsiaTheme="minorHAnsi" w:hAnsi="Times New Roman"/>
          <w:bCs/>
          <w:sz w:val="28"/>
          <w:szCs w:val="28"/>
          <w:lang w:eastAsia="en-US"/>
        </w:rPr>
        <w:t xml:space="preserve">лагоустроено </w:t>
      </w:r>
      <w:r w:rsidR="00BF388D" w:rsidRPr="00B41269">
        <w:rPr>
          <w:rFonts w:ascii="Times New Roman" w:eastAsiaTheme="minorHAnsi" w:hAnsi="Times New Roman"/>
          <w:bCs/>
          <w:sz w:val="28"/>
          <w:szCs w:val="28"/>
          <w:lang w:eastAsia="en-US"/>
        </w:rPr>
        <w:t xml:space="preserve">48 </w:t>
      </w:r>
      <w:r w:rsidR="007B3A0C" w:rsidRPr="00B41269">
        <w:rPr>
          <w:rFonts w:ascii="Times New Roman" w:eastAsiaTheme="minorHAnsi" w:hAnsi="Times New Roman"/>
          <w:bCs/>
          <w:sz w:val="28"/>
          <w:szCs w:val="28"/>
          <w:lang w:eastAsia="en-US"/>
        </w:rPr>
        <w:t xml:space="preserve">общественных пространств из </w:t>
      </w:r>
      <w:r w:rsidR="00BF388D" w:rsidRPr="00B41269">
        <w:rPr>
          <w:rFonts w:ascii="Times New Roman" w:eastAsiaTheme="minorHAnsi" w:hAnsi="Times New Roman"/>
          <w:bCs/>
          <w:sz w:val="28"/>
          <w:szCs w:val="28"/>
          <w:lang w:eastAsia="en-US"/>
        </w:rPr>
        <w:t xml:space="preserve">52 </w:t>
      </w:r>
      <w:r w:rsidR="004130B3" w:rsidRPr="00B41269">
        <w:rPr>
          <w:rFonts w:ascii="Times New Roman" w:eastAsiaTheme="minorHAnsi" w:hAnsi="Times New Roman"/>
          <w:bCs/>
          <w:sz w:val="28"/>
          <w:szCs w:val="28"/>
          <w:lang w:eastAsia="en-US"/>
        </w:rPr>
        <w:t>планируемых</w:t>
      </w:r>
      <w:r w:rsidR="00BF388D" w:rsidRPr="00B41269">
        <w:rPr>
          <w:rFonts w:ascii="Times New Roman" w:eastAsiaTheme="minorHAnsi" w:hAnsi="Times New Roman"/>
          <w:bCs/>
          <w:sz w:val="28"/>
          <w:szCs w:val="28"/>
          <w:lang w:eastAsia="en-US"/>
        </w:rPr>
        <w:t>.</w:t>
      </w:r>
    </w:p>
    <w:p w:rsidR="00BC4098" w:rsidRDefault="00FD5DD9" w:rsidP="00916A87">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w:t>
      </w:r>
      <w:r w:rsidR="00BC4098">
        <w:rPr>
          <w:rFonts w:ascii="Times New Roman" w:eastAsia="Calibri" w:hAnsi="Times New Roman" w:cs="Times New Roman"/>
          <w:sz w:val="28"/>
          <w:szCs w:val="28"/>
          <w:lang w:eastAsia="en-US"/>
        </w:rPr>
        <w:t xml:space="preserve">еобоснованными признаны расходы применительно к объектам </w:t>
      </w:r>
      <w:r>
        <w:rPr>
          <w:rFonts w:ascii="Times New Roman" w:eastAsia="Calibri" w:hAnsi="Times New Roman" w:cs="Times New Roman"/>
          <w:sz w:val="28"/>
          <w:szCs w:val="28"/>
          <w:lang w:eastAsia="en-US"/>
        </w:rPr>
        <w:br/>
      </w:r>
      <w:r w:rsidR="00BC4098">
        <w:rPr>
          <w:rFonts w:ascii="Times New Roman" w:eastAsia="Calibri" w:hAnsi="Times New Roman" w:cs="Times New Roman"/>
          <w:sz w:val="28"/>
          <w:szCs w:val="28"/>
          <w:lang w:eastAsia="en-US"/>
        </w:rPr>
        <w:t>с недостатками и нарушениями инвентариз</w:t>
      </w:r>
      <w:r w:rsidR="00F7212F">
        <w:rPr>
          <w:rFonts w:ascii="Times New Roman" w:eastAsia="Calibri" w:hAnsi="Times New Roman" w:cs="Times New Roman"/>
          <w:sz w:val="28"/>
          <w:szCs w:val="28"/>
          <w:lang w:eastAsia="en-US"/>
        </w:rPr>
        <w:t>а</w:t>
      </w:r>
      <w:r w:rsidR="00BC4098">
        <w:rPr>
          <w:rFonts w:ascii="Times New Roman" w:eastAsia="Calibri" w:hAnsi="Times New Roman" w:cs="Times New Roman"/>
          <w:sz w:val="28"/>
          <w:szCs w:val="28"/>
          <w:lang w:eastAsia="en-US"/>
        </w:rPr>
        <w:t>ции.</w:t>
      </w:r>
    </w:p>
    <w:p w:rsidR="00873D38" w:rsidRPr="00492F21" w:rsidRDefault="00BC4098" w:rsidP="00916A87">
      <w:pPr>
        <w:spacing w:after="0" w:line="240" w:lineRule="auto"/>
        <w:ind w:firstLine="709"/>
        <w:jc w:val="both"/>
        <w:rPr>
          <w:rFonts w:ascii="Times New Roman" w:eastAsiaTheme="minorHAnsi" w:hAnsi="Times New Roman"/>
          <w:sz w:val="28"/>
          <w:szCs w:val="28"/>
          <w:lang w:eastAsia="en-US"/>
        </w:rPr>
      </w:pPr>
      <w:r>
        <w:rPr>
          <w:rFonts w:ascii="Times New Roman" w:eastAsia="Calibri" w:hAnsi="Times New Roman" w:cs="Times New Roman"/>
          <w:sz w:val="28"/>
          <w:szCs w:val="28"/>
          <w:lang w:eastAsia="en-US"/>
        </w:rPr>
        <w:t>В</w:t>
      </w:r>
      <w:r w:rsidR="00873D38">
        <w:rPr>
          <w:rFonts w:ascii="Times New Roman" w:eastAsia="Calibri" w:hAnsi="Times New Roman" w:cs="Times New Roman"/>
          <w:sz w:val="28"/>
          <w:szCs w:val="28"/>
          <w:lang w:eastAsia="en-US"/>
        </w:rPr>
        <w:t xml:space="preserve"> части нарушений бухгалтерского учета и отчетности </w:t>
      </w:r>
      <w:r w:rsidR="00873D38" w:rsidRPr="00492F21">
        <w:rPr>
          <w:rFonts w:ascii="Times New Roman" w:eastAsia="Calibri" w:hAnsi="Times New Roman" w:cs="Times New Roman"/>
          <w:sz w:val="28"/>
          <w:szCs w:val="28"/>
          <w:lang w:eastAsia="en-US"/>
        </w:rPr>
        <w:t>установлено о</w:t>
      </w:r>
      <w:r w:rsidR="00873D38" w:rsidRPr="00492F21">
        <w:rPr>
          <w:rFonts w:ascii="Times New Roman" w:eastAsiaTheme="minorHAnsi" w:hAnsi="Times New Roman"/>
          <w:sz w:val="28"/>
          <w:szCs w:val="28"/>
          <w:lang w:eastAsia="en-US"/>
        </w:rPr>
        <w:t>тсутствие единых подходов при принятии к у</w:t>
      </w:r>
      <w:r w:rsidR="00916A87">
        <w:rPr>
          <w:rFonts w:ascii="Times New Roman" w:eastAsiaTheme="minorHAnsi" w:hAnsi="Times New Roman"/>
          <w:sz w:val="28"/>
          <w:szCs w:val="28"/>
          <w:lang w:eastAsia="en-US"/>
        </w:rPr>
        <w:t xml:space="preserve">чету объектов благоустройства. </w:t>
      </w:r>
      <w:r>
        <w:rPr>
          <w:rFonts w:ascii="Times New Roman" w:eastAsiaTheme="minorHAnsi" w:hAnsi="Times New Roman"/>
          <w:sz w:val="28"/>
          <w:szCs w:val="28"/>
          <w:lang w:eastAsia="en-US"/>
        </w:rPr>
        <w:br/>
      </w:r>
      <w:r w:rsidR="00873D38" w:rsidRPr="00492F21">
        <w:rPr>
          <w:rFonts w:ascii="Times New Roman" w:eastAsiaTheme="minorHAnsi" w:hAnsi="Times New Roman"/>
          <w:sz w:val="28"/>
          <w:szCs w:val="28"/>
          <w:lang w:eastAsia="en-US"/>
        </w:rPr>
        <w:t xml:space="preserve">А именно, объекты </w:t>
      </w:r>
      <w:r w:rsidR="00916A87" w:rsidRPr="00492F21">
        <w:rPr>
          <w:rFonts w:ascii="Times New Roman" w:eastAsiaTheme="minorHAnsi" w:hAnsi="Times New Roman"/>
          <w:sz w:val="28"/>
          <w:szCs w:val="28"/>
          <w:lang w:eastAsia="en-US"/>
        </w:rPr>
        <w:t>с одинаковыми элементами</w:t>
      </w:r>
      <w:r w:rsidR="00873D38" w:rsidRPr="00492F21">
        <w:rPr>
          <w:rFonts w:ascii="Times New Roman" w:eastAsiaTheme="minorHAnsi" w:hAnsi="Times New Roman"/>
          <w:sz w:val="28"/>
          <w:szCs w:val="28"/>
          <w:lang w:eastAsia="en-US"/>
        </w:rPr>
        <w:t xml:space="preserve"> благоустройства учитывались как объекты недвижимого имущества и как объекты движимого имущества. Имел</w:t>
      </w:r>
      <w:r w:rsidR="008035AC" w:rsidRPr="00492F21">
        <w:rPr>
          <w:rFonts w:ascii="Times New Roman" w:eastAsiaTheme="minorHAnsi" w:hAnsi="Times New Roman"/>
          <w:sz w:val="28"/>
          <w:szCs w:val="28"/>
          <w:lang w:eastAsia="en-US"/>
        </w:rPr>
        <w:t>и</w:t>
      </w:r>
      <w:r w:rsidR="00873D38" w:rsidRPr="00492F21">
        <w:rPr>
          <w:rFonts w:ascii="Times New Roman" w:eastAsiaTheme="minorHAnsi" w:hAnsi="Times New Roman"/>
          <w:sz w:val="28"/>
          <w:szCs w:val="28"/>
          <w:lang w:eastAsia="en-US"/>
        </w:rPr>
        <w:t xml:space="preserve"> место</w:t>
      </w:r>
      <w:r w:rsidR="008035AC" w:rsidRPr="00492F21">
        <w:rPr>
          <w:rFonts w:ascii="Times New Roman" w:eastAsiaTheme="minorHAnsi" w:hAnsi="Times New Roman"/>
          <w:sz w:val="28"/>
          <w:szCs w:val="28"/>
          <w:lang w:eastAsia="en-US"/>
        </w:rPr>
        <w:t xml:space="preserve"> и другие</w:t>
      </w:r>
      <w:r w:rsidR="00873D38" w:rsidRPr="00492F21">
        <w:rPr>
          <w:rFonts w:ascii="Times New Roman" w:eastAsiaTheme="minorHAnsi" w:hAnsi="Times New Roman"/>
          <w:sz w:val="28"/>
          <w:szCs w:val="28"/>
          <w:lang w:eastAsia="en-US"/>
        </w:rPr>
        <w:t xml:space="preserve"> несоблюдени</w:t>
      </w:r>
      <w:r w:rsidR="008035AC" w:rsidRPr="00492F21">
        <w:rPr>
          <w:rFonts w:ascii="Times New Roman" w:eastAsiaTheme="minorHAnsi" w:hAnsi="Times New Roman"/>
          <w:sz w:val="28"/>
          <w:szCs w:val="28"/>
          <w:lang w:eastAsia="en-US"/>
        </w:rPr>
        <w:t>я</w:t>
      </w:r>
      <w:r w:rsidR="00873D38" w:rsidRPr="00492F21">
        <w:rPr>
          <w:rFonts w:ascii="Times New Roman" w:eastAsiaTheme="minorHAnsi" w:hAnsi="Times New Roman"/>
          <w:sz w:val="28"/>
          <w:szCs w:val="28"/>
          <w:lang w:eastAsia="en-US"/>
        </w:rPr>
        <w:t xml:space="preserve"> отдельных положений </w:t>
      </w:r>
      <w:r w:rsidR="00873D38" w:rsidRPr="00492F21">
        <w:rPr>
          <w:rFonts w:ascii="Times New Roman" w:hAnsi="Times New Roman"/>
          <w:color w:val="000000"/>
          <w:sz w:val="28"/>
          <w:szCs w:val="28"/>
        </w:rPr>
        <w:t>Госстандарта «Основные средства», что привело к недостоверности отчетности</w:t>
      </w:r>
      <w:r w:rsidR="00873D38" w:rsidRPr="00492F21">
        <w:rPr>
          <w:rFonts w:ascii="Times New Roman" w:eastAsiaTheme="minorHAnsi" w:hAnsi="Times New Roman"/>
          <w:sz w:val="28"/>
          <w:szCs w:val="28"/>
          <w:lang w:eastAsia="en-US"/>
        </w:rPr>
        <w:t xml:space="preserve">. </w:t>
      </w:r>
      <w:r w:rsidR="008035AC" w:rsidRPr="00492F21">
        <w:rPr>
          <w:rFonts w:ascii="Times New Roman" w:eastAsiaTheme="minorHAnsi" w:hAnsi="Times New Roman"/>
          <w:sz w:val="28"/>
          <w:szCs w:val="28"/>
          <w:lang w:eastAsia="en-US"/>
        </w:rPr>
        <w:t xml:space="preserve">К этому же виду нарушений </w:t>
      </w:r>
      <w:r w:rsidR="00873D38" w:rsidRPr="00492F21">
        <w:rPr>
          <w:rFonts w:ascii="Times New Roman" w:eastAsiaTheme="minorHAnsi" w:hAnsi="Times New Roman"/>
          <w:sz w:val="28"/>
          <w:szCs w:val="28"/>
          <w:lang w:eastAsia="en-US"/>
        </w:rPr>
        <w:t xml:space="preserve">относятся и последствия </w:t>
      </w:r>
      <w:r w:rsidR="008035AC" w:rsidRPr="00492F21">
        <w:rPr>
          <w:rFonts w:ascii="Times New Roman" w:eastAsiaTheme="minorHAnsi" w:hAnsi="Times New Roman"/>
          <w:sz w:val="28"/>
          <w:szCs w:val="28"/>
          <w:lang w:eastAsia="en-US"/>
        </w:rPr>
        <w:t xml:space="preserve">неправильного </w:t>
      </w:r>
      <w:r w:rsidR="00873D38" w:rsidRPr="00492F21">
        <w:rPr>
          <w:rFonts w:ascii="Times New Roman" w:eastAsiaTheme="minorHAnsi" w:hAnsi="Times New Roman"/>
          <w:sz w:val="28"/>
          <w:szCs w:val="28"/>
          <w:lang w:eastAsia="en-US"/>
        </w:rPr>
        <w:t>проведения инвентаризации</w:t>
      </w:r>
      <w:r w:rsidR="008035AC" w:rsidRPr="00492F21">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br/>
      </w:r>
      <w:r w:rsidR="00873D38" w:rsidRPr="00492F21">
        <w:rPr>
          <w:rFonts w:ascii="Times New Roman" w:eastAsiaTheme="minorHAnsi" w:hAnsi="Times New Roman"/>
          <w:sz w:val="28"/>
          <w:szCs w:val="28"/>
          <w:lang w:eastAsia="en-US"/>
        </w:rPr>
        <w:t xml:space="preserve">и </w:t>
      </w:r>
      <w:r w:rsidR="00873D38" w:rsidRPr="00492F21">
        <w:rPr>
          <w:rFonts w:ascii="Times New Roman" w:hAnsi="Times New Roman"/>
          <w:sz w:val="28"/>
          <w:szCs w:val="28"/>
          <w:lang w:bidi="ru-RU"/>
        </w:rPr>
        <w:t>несоблюдение</w:t>
      </w:r>
      <w:r w:rsidR="00873D38" w:rsidRPr="00492F21">
        <w:rPr>
          <w:rFonts w:ascii="Times New Roman" w:eastAsiaTheme="minorHAnsi" w:hAnsi="Times New Roman"/>
          <w:sz w:val="28"/>
          <w:szCs w:val="28"/>
          <w:lang w:eastAsia="en-US"/>
        </w:rPr>
        <w:t xml:space="preserve"> Порядка применения классификации</w:t>
      </w:r>
      <w:r w:rsidR="0055641B">
        <w:rPr>
          <w:rFonts w:ascii="Times New Roman" w:eastAsiaTheme="minorHAnsi" w:hAnsi="Times New Roman"/>
          <w:sz w:val="28"/>
          <w:szCs w:val="28"/>
          <w:lang w:eastAsia="en-US"/>
        </w:rPr>
        <w:t xml:space="preserve"> КОСГУ,</w:t>
      </w:r>
      <w:r w:rsidR="00873D38" w:rsidRPr="00492F21">
        <w:rPr>
          <w:rFonts w:ascii="Times New Roman" w:eastAsiaTheme="minorHAnsi" w:hAnsi="Times New Roman"/>
          <w:sz w:val="28"/>
          <w:szCs w:val="28"/>
          <w:lang w:eastAsia="en-US"/>
        </w:rPr>
        <w:t xml:space="preserve"> утвержденного приказом Минфина России № 209н.</w:t>
      </w:r>
    </w:p>
    <w:p w:rsidR="00873D38" w:rsidRDefault="008035AC" w:rsidP="00916A87">
      <w:pPr>
        <w:spacing w:after="0" w:line="240" w:lineRule="auto"/>
        <w:ind w:firstLine="709"/>
        <w:jc w:val="both"/>
        <w:rPr>
          <w:rFonts w:ascii="Times New Roman" w:eastAsia="Calibri" w:hAnsi="Times New Roman" w:cs="Times New Roman"/>
          <w:sz w:val="28"/>
          <w:szCs w:val="28"/>
          <w:lang w:eastAsia="en-US"/>
        </w:rPr>
      </w:pPr>
      <w:r w:rsidRPr="00492F21">
        <w:rPr>
          <w:rFonts w:ascii="Times New Roman" w:eastAsia="Calibri" w:hAnsi="Times New Roman" w:cs="Times New Roman"/>
          <w:sz w:val="28"/>
          <w:szCs w:val="28"/>
          <w:lang w:eastAsia="en-US"/>
        </w:rPr>
        <w:t>Установлены случаи нарушения или несоблюдения процедур отбора</w:t>
      </w:r>
      <w:r>
        <w:rPr>
          <w:rFonts w:ascii="Times New Roman" w:eastAsia="Calibri" w:hAnsi="Times New Roman" w:cs="Times New Roman"/>
          <w:sz w:val="28"/>
          <w:szCs w:val="28"/>
          <w:lang w:eastAsia="en-US"/>
        </w:rPr>
        <w:t xml:space="preserve"> проектов по благоустройству дворовых территорий, что повлекло нарушение порядка предоставления субсидий</w:t>
      </w:r>
      <w:r w:rsidR="007E6045">
        <w:rPr>
          <w:rFonts w:ascii="Times New Roman" w:eastAsia="Calibri" w:hAnsi="Times New Roman" w:cs="Times New Roman"/>
          <w:sz w:val="28"/>
          <w:szCs w:val="28"/>
          <w:lang w:eastAsia="en-US"/>
        </w:rPr>
        <w:t>.</w:t>
      </w:r>
    </w:p>
    <w:p w:rsidR="002B005C" w:rsidRPr="0047619B" w:rsidRDefault="00675DDF" w:rsidP="00916A87">
      <w:pPr>
        <w:spacing w:after="0" w:line="240" w:lineRule="auto"/>
        <w:ind w:firstLine="709"/>
        <w:jc w:val="both"/>
        <w:rPr>
          <w:rFonts w:ascii="Times New Roman" w:eastAsiaTheme="minorHAnsi" w:hAnsi="Times New Roman"/>
          <w:sz w:val="28"/>
          <w:szCs w:val="28"/>
          <w:lang w:eastAsia="en-US"/>
        </w:rPr>
      </w:pPr>
      <w:r w:rsidRPr="00C01F18">
        <w:rPr>
          <w:rFonts w:ascii="Times New Roman" w:eastAsia="Calibri" w:hAnsi="Times New Roman" w:cs="Times New Roman"/>
          <w:sz w:val="28"/>
          <w:szCs w:val="28"/>
          <w:lang w:eastAsia="en-US"/>
        </w:rPr>
        <w:t xml:space="preserve">По 2 районам города, в которых проверялось благоустройство дворовых территорий, </w:t>
      </w:r>
      <w:r w:rsidR="00CB676F" w:rsidRPr="00C01F18">
        <w:rPr>
          <w:rFonts w:ascii="Times New Roman" w:eastAsia="Calibri" w:hAnsi="Times New Roman" w:cs="Calibri"/>
          <w:sz w:val="28"/>
          <w:szCs w:val="28"/>
          <w:lang w:eastAsia="en-US"/>
        </w:rPr>
        <w:t xml:space="preserve">в соответствие с </w:t>
      </w:r>
      <w:r w:rsidR="00CB676F" w:rsidRPr="00C01F18">
        <w:rPr>
          <w:rFonts w:ascii="Times New Roman" w:eastAsiaTheme="minorHAnsi" w:hAnsi="Times New Roman"/>
          <w:sz w:val="28"/>
          <w:szCs w:val="28"/>
          <w:lang w:eastAsia="en-US"/>
        </w:rPr>
        <w:t>Порядком привлечения подрядных организаций</w:t>
      </w:r>
      <w:r w:rsidR="00537F1A">
        <w:rPr>
          <w:rFonts w:ascii="Times New Roman" w:eastAsiaTheme="minorHAnsi" w:hAnsi="Times New Roman"/>
          <w:sz w:val="28"/>
          <w:szCs w:val="28"/>
          <w:lang w:eastAsia="en-US"/>
        </w:rPr>
        <w:t xml:space="preserve"> </w:t>
      </w:r>
      <w:r w:rsidRPr="00C01F18">
        <w:rPr>
          <w:rFonts w:ascii="Times New Roman" w:eastAsia="Calibri" w:hAnsi="Times New Roman" w:cs="Times New Roman"/>
          <w:sz w:val="28"/>
          <w:szCs w:val="28"/>
          <w:lang w:eastAsia="en-US"/>
        </w:rPr>
        <w:t>УК</w:t>
      </w:r>
      <w:r w:rsidRPr="00C01F18">
        <w:rPr>
          <w:rFonts w:ascii="Times New Roman" w:eastAsia="Calibri" w:hAnsi="Times New Roman" w:cs="Calibri"/>
          <w:sz w:val="28"/>
          <w:szCs w:val="28"/>
          <w:lang w:eastAsia="en-US"/>
        </w:rPr>
        <w:t xml:space="preserve"> заключено 40 д</w:t>
      </w:r>
      <w:r w:rsidR="002B005C" w:rsidRPr="00C01F18">
        <w:rPr>
          <w:rFonts w:ascii="Times New Roman" w:eastAsia="Calibri" w:hAnsi="Times New Roman" w:cs="Calibri"/>
          <w:sz w:val="28"/>
          <w:szCs w:val="28"/>
          <w:lang w:eastAsia="en-US"/>
        </w:rPr>
        <w:t>оговор</w:t>
      </w:r>
      <w:r w:rsidRPr="00C01F18">
        <w:rPr>
          <w:rFonts w:ascii="Times New Roman" w:eastAsia="Calibri" w:hAnsi="Times New Roman" w:cs="Calibri"/>
          <w:sz w:val="28"/>
          <w:szCs w:val="28"/>
          <w:lang w:eastAsia="en-US"/>
        </w:rPr>
        <w:t>ов</w:t>
      </w:r>
      <w:r w:rsidR="002B005C" w:rsidRPr="00C01F18">
        <w:rPr>
          <w:rFonts w:ascii="Times New Roman" w:eastAsia="Calibri" w:hAnsi="Times New Roman" w:cs="Calibri"/>
          <w:sz w:val="28"/>
          <w:szCs w:val="28"/>
          <w:lang w:eastAsia="en-US"/>
        </w:rPr>
        <w:t xml:space="preserve"> подряд</w:t>
      </w:r>
      <w:r w:rsidRPr="00C01F18">
        <w:rPr>
          <w:rFonts w:ascii="Times New Roman" w:eastAsia="Calibri" w:hAnsi="Times New Roman" w:cs="Calibri"/>
          <w:sz w:val="28"/>
          <w:szCs w:val="28"/>
          <w:lang w:eastAsia="en-US"/>
        </w:rPr>
        <w:t>а</w:t>
      </w:r>
      <w:r w:rsidR="002B005C" w:rsidRPr="00C01F18">
        <w:rPr>
          <w:rFonts w:ascii="Times New Roman" w:eastAsia="Calibri" w:hAnsi="Times New Roman" w:cs="Calibri"/>
          <w:sz w:val="28"/>
          <w:szCs w:val="28"/>
          <w:lang w:eastAsia="en-US"/>
        </w:rPr>
        <w:t xml:space="preserve"> </w:t>
      </w:r>
      <w:r w:rsidR="00A97BE0" w:rsidRPr="00C01F18">
        <w:rPr>
          <w:rFonts w:ascii="Times New Roman" w:eastAsia="Calibri" w:hAnsi="Times New Roman" w:cs="Calibri"/>
          <w:sz w:val="28"/>
          <w:szCs w:val="28"/>
          <w:lang w:eastAsia="en-US"/>
        </w:rPr>
        <w:t xml:space="preserve">на сумму </w:t>
      </w:r>
      <w:r w:rsidR="00CB676F" w:rsidRPr="00C01F18">
        <w:rPr>
          <w:rFonts w:ascii="Times New Roman" w:eastAsia="Calibri" w:hAnsi="Times New Roman" w:cs="Calibri"/>
          <w:sz w:val="28"/>
          <w:szCs w:val="28"/>
          <w:lang w:eastAsia="en-US"/>
        </w:rPr>
        <w:t xml:space="preserve">212 млн. рублей, </w:t>
      </w:r>
      <w:r w:rsidR="00537F1A">
        <w:rPr>
          <w:rFonts w:ascii="Times New Roman" w:eastAsia="Calibri" w:hAnsi="Times New Roman" w:cs="Calibri"/>
          <w:sz w:val="28"/>
          <w:szCs w:val="28"/>
          <w:lang w:eastAsia="en-US"/>
        </w:rPr>
        <w:br/>
      </w:r>
      <w:r w:rsidR="00CB676F" w:rsidRPr="00C01F18">
        <w:rPr>
          <w:rFonts w:ascii="Times New Roman" w:eastAsia="Calibri" w:hAnsi="Times New Roman" w:cs="Calibri"/>
          <w:sz w:val="28"/>
          <w:szCs w:val="28"/>
          <w:lang w:eastAsia="en-US"/>
        </w:rPr>
        <w:t>из которых средства бюджета составили 187,8 млн. рублей или 89%</w:t>
      </w:r>
      <w:r w:rsidR="002B005C" w:rsidRPr="00C01F18">
        <w:rPr>
          <w:rFonts w:ascii="Times New Roman" w:eastAsiaTheme="minorHAnsi" w:hAnsi="Times New Roman"/>
          <w:sz w:val="28"/>
          <w:szCs w:val="28"/>
          <w:lang w:eastAsia="en-US"/>
        </w:rPr>
        <w:t>.</w:t>
      </w:r>
    </w:p>
    <w:p w:rsidR="00675DDF" w:rsidRDefault="00675DDF" w:rsidP="00916A87">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Calibri"/>
          <w:sz w:val="28"/>
          <w:szCs w:val="28"/>
          <w:lang w:eastAsia="en-US"/>
        </w:rPr>
        <w:t>Н</w:t>
      </w:r>
      <w:r w:rsidRPr="00CB35AD">
        <w:rPr>
          <w:rFonts w:ascii="Times New Roman" w:eastAsia="Calibri" w:hAnsi="Times New Roman" w:cs="Calibri"/>
          <w:sz w:val="28"/>
          <w:szCs w:val="28"/>
          <w:lang w:eastAsia="en-US"/>
        </w:rPr>
        <w:t>а проведение работ по благоустройству общественных территорий</w:t>
      </w:r>
      <w:r w:rsidRPr="00CB35AD">
        <w:rPr>
          <w:rFonts w:ascii="Times New Roman" w:hAnsi="Times New Roman"/>
          <w:sz w:val="28"/>
          <w:szCs w:val="28"/>
        </w:rPr>
        <w:t xml:space="preserve"> </w:t>
      </w:r>
      <w:r>
        <w:rPr>
          <w:rFonts w:ascii="Times New Roman" w:hAnsi="Times New Roman"/>
          <w:sz w:val="28"/>
          <w:szCs w:val="28"/>
        </w:rPr>
        <w:br/>
      </w:r>
      <w:r w:rsidRPr="00A04E21">
        <w:rPr>
          <w:rFonts w:ascii="Times New Roman" w:eastAsia="Calibri" w:hAnsi="Times New Roman" w:cs="Times New Roman"/>
          <w:sz w:val="28"/>
          <w:szCs w:val="28"/>
          <w:lang w:eastAsia="en-US"/>
        </w:rPr>
        <w:t>в соответствии с Федеральным законом №</w:t>
      </w:r>
      <w:r>
        <w:rPr>
          <w:rFonts w:ascii="Times New Roman" w:eastAsia="Calibri" w:hAnsi="Times New Roman" w:cs="Times New Roman"/>
          <w:sz w:val="28"/>
          <w:szCs w:val="28"/>
          <w:lang w:eastAsia="en-US"/>
        </w:rPr>
        <w:t> </w:t>
      </w:r>
      <w:r w:rsidRPr="00A04E21">
        <w:rPr>
          <w:rFonts w:ascii="Times New Roman" w:eastAsia="Calibri" w:hAnsi="Times New Roman" w:cs="Times New Roman"/>
          <w:sz w:val="28"/>
          <w:szCs w:val="28"/>
          <w:lang w:eastAsia="en-US"/>
        </w:rPr>
        <w:t>44-ФЗ</w:t>
      </w:r>
      <w:r>
        <w:rPr>
          <w:rFonts w:ascii="Times New Roman" w:eastAsia="Calibri" w:hAnsi="Times New Roman" w:cs="Calibri"/>
          <w:sz w:val="28"/>
          <w:szCs w:val="28"/>
          <w:lang w:eastAsia="en-US"/>
        </w:rPr>
        <w:t xml:space="preserve"> </w:t>
      </w:r>
      <w:r w:rsidR="00277AD7" w:rsidRPr="00CB35AD">
        <w:rPr>
          <w:rFonts w:ascii="Times New Roman" w:hAnsi="Times New Roman"/>
          <w:sz w:val="28"/>
          <w:szCs w:val="28"/>
        </w:rPr>
        <w:t xml:space="preserve">осуществлено </w:t>
      </w:r>
      <w:r w:rsidR="00277AD7" w:rsidRPr="00CB35AD">
        <w:rPr>
          <w:rFonts w:ascii="Times New Roman" w:eastAsia="Calibri" w:hAnsi="Times New Roman" w:cs="Calibri"/>
          <w:sz w:val="28"/>
          <w:szCs w:val="28"/>
          <w:lang w:eastAsia="en-US"/>
        </w:rPr>
        <w:t xml:space="preserve">17 </w:t>
      </w:r>
      <w:r w:rsidR="00E047D7">
        <w:rPr>
          <w:rFonts w:ascii="Times New Roman" w:eastAsia="Calibri" w:hAnsi="Times New Roman" w:cs="Calibri"/>
          <w:sz w:val="28"/>
          <w:szCs w:val="28"/>
          <w:lang w:eastAsia="en-US"/>
        </w:rPr>
        <w:t>процедур</w:t>
      </w:r>
      <w:r w:rsidR="00277AD7" w:rsidRPr="00CB35AD">
        <w:rPr>
          <w:rFonts w:ascii="Times New Roman" w:eastAsia="Calibri" w:hAnsi="Times New Roman" w:cs="Calibri"/>
          <w:sz w:val="28"/>
          <w:szCs w:val="28"/>
          <w:lang w:eastAsia="en-US"/>
        </w:rPr>
        <w:t xml:space="preserve"> </w:t>
      </w:r>
      <w:r>
        <w:rPr>
          <w:rFonts w:ascii="Times New Roman" w:eastAsia="Calibri" w:hAnsi="Times New Roman" w:cs="Calibri"/>
          <w:sz w:val="28"/>
          <w:szCs w:val="28"/>
          <w:lang w:eastAsia="en-US"/>
        </w:rPr>
        <w:br/>
      </w:r>
      <w:r w:rsidR="00277AD7" w:rsidRPr="00CB35AD">
        <w:rPr>
          <w:rFonts w:ascii="Times New Roman" w:eastAsia="Calibri" w:hAnsi="Times New Roman" w:cs="Calibri"/>
          <w:sz w:val="28"/>
          <w:szCs w:val="28"/>
          <w:lang w:eastAsia="en-US"/>
        </w:rPr>
        <w:t xml:space="preserve">на общую сумму </w:t>
      </w:r>
      <w:r w:rsidR="00277AD7">
        <w:rPr>
          <w:rFonts w:ascii="Times New Roman" w:eastAsia="Calibri" w:hAnsi="Times New Roman" w:cs="Calibri"/>
          <w:sz w:val="28"/>
          <w:szCs w:val="28"/>
          <w:lang w:eastAsia="en-US"/>
        </w:rPr>
        <w:t>863 млн</w:t>
      </w:r>
      <w:r w:rsidR="00EE1E7F">
        <w:rPr>
          <w:rFonts w:ascii="Times New Roman" w:eastAsia="Calibri" w:hAnsi="Times New Roman" w:cs="Calibri"/>
          <w:sz w:val="28"/>
          <w:szCs w:val="28"/>
          <w:lang w:eastAsia="en-US"/>
        </w:rPr>
        <w:t>. </w:t>
      </w:r>
      <w:r w:rsidR="00277AD7" w:rsidRPr="00CB35AD">
        <w:rPr>
          <w:rFonts w:ascii="Times New Roman" w:eastAsia="Calibri" w:hAnsi="Times New Roman" w:cs="Calibri"/>
          <w:sz w:val="28"/>
          <w:szCs w:val="28"/>
          <w:lang w:eastAsia="en-US"/>
        </w:rPr>
        <w:t>рублей</w:t>
      </w:r>
      <w:r>
        <w:rPr>
          <w:rFonts w:ascii="Times New Roman" w:eastAsia="Calibri" w:hAnsi="Times New Roman" w:cs="Calibri"/>
          <w:sz w:val="28"/>
          <w:szCs w:val="28"/>
          <w:lang w:eastAsia="en-US"/>
        </w:rPr>
        <w:t>.</w:t>
      </w:r>
      <w:r w:rsidR="00277AD7">
        <w:rPr>
          <w:rFonts w:ascii="Times New Roman" w:eastAsia="Calibri" w:hAnsi="Times New Roman" w:cs="Calibri"/>
          <w:sz w:val="28"/>
          <w:szCs w:val="28"/>
          <w:lang w:eastAsia="en-US"/>
        </w:rPr>
        <w:t xml:space="preserve"> </w:t>
      </w:r>
      <w:r>
        <w:rPr>
          <w:rFonts w:ascii="Times New Roman" w:eastAsia="Calibri" w:hAnsi="Times New Roman" w:cs="Calibri"/>
          <w:sz w:val="28"/>
          <w:szCs w:val="28"/>
          <w:lang w:eastAsia="en-US"/>
        </w:rPr>
        <w:t>Э</w:t>
      </w:r>
      <w:r w:rsidR="002B7DA6" w:rsidRPr="00E047D7">
        <w:rPr>
          <w:rFonts w:ascii="Times New Roman" w:eastAsia="Calibri" w:hAnsi="Times New Roman" w:cs="Times New Roman"/>
          <w:sz w:val="28"/>
          <w:szCs w:val="28"/>
          <w:lang w:eastAsia="en-US"/>
        </w:rPr>
        <w:t xml:space="preserve">кономия составила </w:t>
      </w:r>
      <w:r w:rsidR="00267923" w:rsidRPr="00E047D7">
        <w:rPr>
          <w:rFonts w:ascii="Times New Roman" w:eastAsia="Calibri" w:hAnsi="Times New Roman" w:cs="Times New Roman"/>
          <w:sz w:val="28"/>
          <w:szCs w:val="28"/>
          <w:lang w:eastAsia="en-US"/>
        </w:rPr>
        <w:t>38,7 млн. рублей</w:t>
      </w:r>
      <w:r w:rsidR="00277AD7" w:rsidRPr="00E047D7">
        <w:rPr>
          <w:rFonts w:ascii="Times New Roman" w:eastAsia="Calibri" w:hAnsi="Times New Roman" w:cs="Times New Roman"/>
          <w:sz w:val="28"/>
          <w:szCs w:val="28"/>
          <w:lang w:eastAsia="en-US"/>
        </w:rPr>
        <w:t xml:space="preserve"> или 4% от НМЦК</w:t>
      </w:r>
      <w:r w:rsidR="002B7DA6" w:rsidRPr="00E047D7">
        <w:rPr>
          <w:rFonts w:ascii="Times New Roman" w:eastAsia="Calibri" w:hAnsi="Times New Roman" w:cs="Times New Roman"/>
          <w:sz w:val="28"/>
          <w:szCs w:val="28"/>
          <w:lang w:eastAsia="en-US"/>
        </w:rPr>
        <w:t>.</w:t>
      </w:r>
    </w:p>
    <w:p w:rsidR="00A04E21" w:rsidRDefault="00A2272A" w:rsidP="00916A87">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Несмотря на сложившуюся конкурентную среду в городе Красноярске </w:t>
      </w:r>
      <w:r w:rsidR="00C651E1">
        <w:rPr>
          <w:rFonts w:ascii="Times New Roman" w:eastAsia="Calibri" w:hAnsi="Times New Roman" w:cs="Times New Roman"/>
          <w:sz w:val="28"/>
          <w:szCs w:val="28"/>
          <w:lang w:eastAsia="en-US"/>
        </w:rPr>
        <w:t>о</w:t>
      </w:r>
      <w:r w:rsidR="0004120F" w:rsidRPr="00E047D7">
        <w:rPr>
          <w:rFonts w:ascii="Times New Roman" w:eastAsia="Calibri" w:hAnsi="Times New Roman" w:cs="Times New Roman"/>
          <w:sz w:val="28"/>
          <w:szCs w:val="28"/>
          <w:lang w:eastAsia="en-US"/>
        </w:rPr>
        <w:t xml:space="preserve">сновным подрядчиком в проверяемом периоде </w:t>
      </w:r>
      <w:r w:rsidR="00675DDF">
        <w:rPr>
          <w:rFonts w:ascii="Times New Roman" w:eastAsia="Calibri" w:hAnsi="Times New Roman" w:cs="Times New Roman"/>
          <w:sz w:val="28"/>
          <w:szCs w:val="28"/>
          <w:lang w:eastAsia="en-US"/>
        </w:rPr>
        <w:t xml:space="preserve">по двум видам благоустроительных </w:t>
      </w:r>
      <w:r w:rsidR="00675DDF">
        <w:rPr>
          <w:rFonts w:ascii="Times New Roman" w:eastAsia="Calibri" w:hAnsi="Times New Roman" w:cs="Times New Roman"/>
          <w:sz w:val="28"/>
          <w:szCs w:val="28"/>
          <w:lang w:eastAsia="en-US"/>
        </w:rPr>
        <w:lastRenderedPageBreak/>
        <w:t xml:space="preserve">работ </w:t>
      </w:r>
      <w:r w:rsidR="0004120F" w:rsidRPr="00E047D7">
        <w:rPr>
          <w:rFonts w:ascii="Times New Roman" w:eastAsia="Calibri" w:hAnsi="Times New Roman" w:cs="Times New Roman"/>
          <w:sz w:val="28"/>
          <w:szCs w:val="28"/>
          <w:lang w:eastAsia="en-US"/>
        </w:rPr>
        <w:t>являлось Муниципальное предприятие</w:t>
      </w:r>
      <w:r w:rsidR="00537F1A">
        <w:rPr>
          <w:rFonts w:ascii="Times New Roman" w:eastAsia="Calibri" w:hAnsi="Times New Roman" w:cs="Times New Roman"/>
          <w:sz w:val="28"/>
          <w:szCs w:val="28"/>
          <w:lang w:eastAsia="en-US"/>
        </w:rPr>
        <w:t xml:space="preserve"> ДРСП «Левобережное»</w:t>
      </w:r>
      <w:r w:rsidR="00F7212F">
        <w:rPr>
          <w:rFonts w:ascii="Times New Roman" w:eastAsia="Calibri" w:hAnsi="Times New Roman" w:cs="Times New Roman"/>
          <w:sz w:val="28"/>
          <w:szCs w:val="28"/>
          <w:lang w:eastAsia="en-US"/>
        </w:rPr>
        <w:t>, что расценивается нами как положительный фактор – этого подрядчика всегда можно найти и предъявить ему претензии в рамках гарантийных сроков</w:t>
      </w:r>
      <w:r w:rsidR="00537F1A">
        <w:rPr>
          <w:rFonts w:ascii="Times New Roman" w:eastAsia="Calibri" w:hAnsi="Times New Roman" w:cs="Times New Roman"/>
          <w:sz w:val="28"/>
          <w:szCs w:val="28"/>
          <w:lang w:eastAsia="en-US"/>
        </w:rPr>
        <w:t xml:space="preserve">, ценообразование </w:t>
      </w:r>
      <w:r w:rsidR="00AF4F49">
        <w:rPr>
          <w:rFonts w:ascii="Times New Roman" w:eastAsia="Calibri" w:hAnsi="Times New Roman" w:cs="Times New Roman"/>
          <w:sz w:val="28"/>
          <w:szCs w:val="28"/>
          <w:lang w:eastAsia="en-US"/>
        </w:rPr>
        <w:br/>
      </w:r>
      <w:r w:rsidR="00537F1A">
        <w:rPr>
          <w:rFonts w:ascii="Times New Roman" w:eastAsia="Calibri" w:hAnsi="Times New Roman" w:cs="Times New Roman"/>
          <w:sz w:val="28"/>
          <w:szCs w:val="28"/>
          <w:lang w:eastAsia="en-US"/>
        </w:rPr>
        <w:t>у него прозрачн</w:t>
      </w:r>
      <w:r w:rsidR="00884638">
        <w:rPr>
          <w:rFonts w:ascii="Times New Roman" w:eastAsia="Calibri" w:hAnsi="Times New Roman" w:cs="Times New Roman"/>
          <w:sz w:val="28"/>
          <w:szCs w:val="28"/>
          <w:lang w:eastAsia="en-US"/>
        </w:rPr>
        <w:t>е</w:t>
      </w:r>
      <w:r w:rsidR="00537F1A">
        <w:rPr>
          <w:rFonts w:ascii="Times New Roman" w:eastAsia="Calibri" w:hAnsi="Times New Roman" w:cs="Times New Roman"/>
          <w:sz w:val="28"/>
          <w:szCs w:val="28"/>
          <w:lang w:eastAsia="en-US"/>
        </w:rPr>
        <w:t>е</w:t>
      </w:r>
      <w:r w:rsidR="00F7212F">
        <w:rPr>
          <w:rFonts w:ascii="Times New Roman" w:eastAsia="Calibri" w:hAnsi="Times New Roman" w:cs="Times New Roman"/>
          <w:sz w:val="28"/>
          <w:szCs w:val="28"/>
          <w:lang w:eastAsia="en-US"/>
        </w:rPr>
        <w:t>.</w:t>
      </w:r>
    </w:p>
    <w:p w:rsidR="004666BB" w:rsidRDefault="00EE48B7" w:rsidP="00916A87">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У</w:t>
      </w:r>
      <w:r w:rsidR="00916A87">
        <w:rPr>
          <w:rFonts w:ascii="Times New Roman" w:eastAsia="Calibri" w:hAnsi="Times New Roman" w:cs="Times New Roman"/>
          <w:sz w:val="28"/>
          <w:szCs w:val="28"/>
          <w:lang w:eastAsia="en-US"/>
        </w:rPr>
        <w:t>становлены следующие нарушения</w:t>
      </w:r>
      <w:r w:rsidR="00AF4F49">
        <w:rPr>
          <w:rFonts w:ascii="Times New Roman" w:eastAsia="Calibri" w:hAnsi="Times New Roman" w:cs="Times New Roman"/>
          <w:sz w:val="28"/>
          <w:szCs w:val="28"/>
          <w:lang w:eastAsia="en-US"/>
        </w:rPr>
        <w:t>.</w:t>
      </w:r>
    </w:p>
    <w:p w:rsidR="009F7635" w:rsidRPr="00A06832" w:rsidRDefault="009F7635" w:rsidP="00916A87">
      <w:pPr>
        <w:shd w:val="clear" w:color="auto" w:fill="FFFFFF"/>
        <w:spacing w:after="0" w:line="240" w:lineRule="auto"/>
        <w:ind w:firstLine="709"/>
        <w:jc w:val="both"/>
        <w:textAlignment w:val="baseline"/>
        <w:rPr>
          <w:rFonts w:ascii="Times New Roman" w:hAnsi="Times New Roman"/>
          <w:sz w:val="28"/>
          <w:szCs w:val="28"/>
        </w:rPr>
      </w:pPr>
      <w:bookmarkStart w:id="0" w:name="_GoBack"/>
      <w:r>
        <w:rPr>
          <w:rFonts w:ascii="Times New Roman" w:eastAsia="Calibri" w:hAnsi="Times New Roman" w:cs="Times New Roman"/>
          <w:sz w:val="28"/>
          <w:szCs w:val="28"/>
          <w:lang w:eastAsia="en-US"/>
        </w:rPr>
        <w:t>П</w:t>
      </w:r>
      <w:r w:rsidRPr="00A06832">
        <w:rPr>
          <w:rFonts w:ascii="Times New Roman" w:hAnsi="Times New Roman"/>
          <w:sz w:val="28"/>
          <w:szCs w:val="28"/>
        </w:rPr>
        <w:t>ри выполнении работ по благоустройству общественных территорий подрядчиками были нарушены сроки выполнения работ по 13-ти Контрактам</w:t>
      </w:r>
      <w:r>
        <w:rPr>
          <w:rFonts w:ascii="Times New Roman" w:hAnsi="Times New Roman"/>
          <w:sz w:val="28"/>
          <w:szCs w:val="28"/>
        </w:rPr>
        <w:t>.</w:t>
      </w:r>
      <w:r w:rsidRPr="00A06832">
        <w:rPr>
          <w:rFonts w:ascii="Times New Roman" w:hAnsi="Times New Roman"/>
          <w:sz w:val="28"/>
          <w:szCs w:val="28"/>
        </w:rPr>
        <w:t xml:space="preserve"> </w:t>
      </w:r>
      <w:r>
        <w:rPr>
          <w:rFonts w:ascii="Times New Roman" w:hAnsi="Times New Roman"/>
          <w:sz w:val="28"/>
          <w:szCs w:val="28"/>
        </w:rPr>
        <w:br/>
        <w:t>На</w:t>
      </w:r>
      <w:r w:rsidRPr="00A06832">
        <w:rPr>
          <w:rFonts w:ascii="Times New Roman" w:hAnsi="Times New Roman"/>
          <w:sz w:val="28"/>
          <w:szCs w:val="28"/>
        </w:rPr>
        <w:t xml:space="preserve"> </w:t>
      </w:r>
      <w:r>
        <w:rPr>
          <w:rFonts w:ascii="Times New Roman" w:hAnsi="Times New Roman"/>
          <w:sz w:val="28"/>
          <w:szCs w:val="28"/>
        </w:rPr>
        <w:t>дату</w:t>
      </w:r>
      <w:r w:rsidRPr="00A06832">
        <w:rPr>
          <w:rFonts w:ascii="Times New Roman" w:hAnsi="Times New Roman"/>
          <w:sz w:val="28"/>
          <w:szCs w:val="28"/>
        </w:rPr>
        <w:t xml:space="preserve"> проверки претензионная работа осуществлена по 11-ти </w:t>
      </w:r>
      <w:r w:rsidR="00AF4F49">
        <w:rPr>
          <w:rFonts w:ascii="Times New Roman" w:hAnsi="Times New Roman"/>
          <w:sz w:val="28"/>
          <w:szCs w:val="28"/>
        </w:rPr>
        <w:t>из них</w:t>
      </w:r>
      <w:r w:rsidRPr="00A06832">
        <w:rPr>
          <w:rFonts w:ascii="Times New Roman" w:hAnsi="Times New Roman"/>
          <w:sz w:val="28"/>
          <w:szCs w:val="28"/>
        </w:rPr>
        <w:t>.</w:t>
      </w:r>
      <w:r w:rsidR="00916A87">
        <w:br/>
      </w:r>
      <w:r w:rsidRPr="004A4BEA">
        <w:rPr>
          <w:rFonts w:ascii="Times New Roman" w:hAnsi="Times New Roman"/>
          <w:sz w:val="28"/>
          <w:szCs w:val="28"/>
        </w:rPr>
        <w:t xml:space="preserve">По неоплаченным подрядчиками претензиям осуществляется работа </w:t>
      </w:r>
      <w:r>
        <w:rPr>
          <w:rFonts w:ascii="Times New Roman" w:hAnsi="Times New Roman"/>
          <w:sz w:val="28"/>
          <w:szCs w:val="28"/>
        </w:rPr>
        <w:br/>
      </w:r>
      <w:r w:rsidRPr="004A4BEA">
        <w:rPr>
          <w:rFonts w:ascii="Times New Roman" w:hAnsi="Times New Roman"/>
          <w:sz w:val="28"/>
          <w:szCs w:val="28"/>
        </w:rPr>
        <w:t>по принудительному взысканию в судебном порядке (направлены исковые требования, назначены судебные заседания, запрошены исполнительные листы).</w:t>
      </w:r>
    </w:p>
    <w:p w:rsidR="00C651E1" w:rsidRPr="00537F1A" w:rsidRDefault="009F7635" w:rsidP="00916A87">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sz w:val="28"/>
          <w:szCs w:val="28"/>
          <w:lang w:eastAsia="en-US"/>
        </w:rPr>
        <w:t>У</w:t>
      </w:r>
      <w:r w:rsidR="006B3F8F" w:rsidRPr="009F7635">
        <w:rPr>
          <w:rFonts w:ascii="Times New Roman" w:eastAsia="Calibri" w:hAnsi="Times New Roman"/>
          <w:sz w:val="28"/>
          <w:szCs w:val="28"/>
          <w:lang w:eastAsia="en-US"/>
        </w:rPr>
        <w:t xml:space="preserve">становлены </w:t>
      </w:r>
      <w:r w:rsidR="006B3F8F" w:rsidRPr="009F7635">
        <w:rPr>
          <w:rFonts w:ascii="Times New Roman" w:eastAsiaTheme="minorHAnsi" w:hAnsi="Times New Roman"/>
          <w:sz w:val="28"/>
          <w:szCs w:val="28"/>
          <w:lang w:eastAsia="en-US"/>
        </w:rPr>
        <w:t>элементы благоустройства (</w:t>
      </w:r>
      <w:r w:rsidR="006B3F8F" w:rsidRPr="009F7635">
        <w:rPr>
          <w:rFonts w:ascii="Times New Roman" w:eastAsia="Calibri" w:hAnsi="Times New Roman"/>
          <w:sz w:val="28"/>
          <w:szCs w:val="28"/>
          <w:lang w:eastAsia="en-US"/>
        </w:rPr>
        <w:t xml:space="preserve">МАФы), не соответствующие </w:t>
      </w:r>
      <w:r w:rsidR="006B3F8F" w:rsidRPr="009F7635">
        <w:rPr>
          <w:rFonts w:ascii="Times New Roman" w:eastAsiaTheme="minorHAnsi" w:hAnsi="Times New Roman"/>
          <w:sz w:val="28"/>
          <w:szCs w:val="28"/>
          <w:lang w:eastAsia="en-US"/>
        </w:rPr>
        <w:t>визуализированным образцам</w:t>
      </w:r>
      <w:r w:rsidR="006B3F8F" w:rsidRPr="009F7635">
        <w:rPr>
          <w:rFonts w:ascii="Times New Roman" w:eastAsia="Calibri" w:hAnsi="Times New Roman"/>
          <w:sz w:val="28"/>
          <w:szCs w:val="28"/>
          <w:lang w:eastAsia="en-US"/>
        </w:rPr>
        <w:t>, что повлекло избыточные расходы бюджетных средств</w:t>
      </w:r>
      <w:r w:rsidRPr="009F7635">
        <w:rPr>
          <w:rFonts w:ascii="Times New Roman" w:eastAsia="Calibri" w:hAnsi="Times New Roman"/>
          <w:sz w:val="28"/>
          <w:szCs w:val="28"/>
          <w:lang w:eastAsia="en-US"/>
        </w:rPr>
        <w:t>. В</w:t>
      </w:r>
      <w:r w:rsidRPr="009F7635">
        <w:rPr>
          <w:rFonts w:ascii="Times New Roman" w:hAnsi="Times New Roman"/>
          <w:color w:val="000000"/>
          <w:sz w:val="28"/>
          <w:szCs w:val="28"/>
        </w:rPr>
        <w:t xml:space="preserve"> отдельных адресах Ленинского района</w:t>
      </w:r>
      <w:r w:rsidRPr="009F7635">
        <w:rPr>
          <w:rFonts w:ascii="Times New Roman" w:eastAsia="Calibri" w:hAnsi="Times New Roman"/>
          <w:sz w:val="28"/>
          <w:szCs w:val="28"/>
          <w:lang w:eastAsia="en-US"/>
        </w:rPr>
        <w:t xml:space="preserve"> при выездном осмотре</w:t>
      </w:r>
      <w:r w:rsidRPr="009F7635">
        <w:rPr>
          <w:rFonts w:ascii="Times New Roman" w:hAnsi="Times New Roman"/>
          <w:color w:val="000000"/>
          <w:sz w:val="28"/>
          <w:szCs w:val="28"/>
        </w:rPr>
        <w:t xml:space="preserve"> установка МАФов </w:t>
      </w:r>
      <w:r w:rsidR="006B3F8F" w:rsidRPr="009F7635">
        <w:rPr>
          <w:rFonts w:ascii="Times New Roman" w:hAnsi="Times New Roman"/>
          <w:color w:val="000000"/>
          <w:sz w:val="28"/>
          <w:szCs w:val="28"/>
        </w:rPr>
        <w:t xml:space="preserve">не подтвердилась, </w:t>
      </w:r>
      <w:r w:rsidRPr="009F7635">
        <w:rPr>
          <w:rFonts w:ascii="Times New Roman" w:hAnsi="Times New Roman"/>
          <w:color w:val="000000"/>
          <w:sz w:val="28"/>
          <w:szCs w:val="28"/>
        </w:rPr>
        <w:t>соответственно,</w:t>
      </w:r>
      <w:r w:rsidR="006B3F8F" w:rsidRPr="009F7635">
        <w:rPr>
          <w:rFonts w:ascii="Times New Roman" w:hAnsi="Times New Roman"/>
          <w:color w:val="000000"/>
          <w:sz w:val="28"/>
          <w:szCs w:val="28"/>
        </w:rPr>
        <w:t xml:space="preserve"> расходы бюджетных средств</w:t>
      </w:r>
      <w:r w:rsidR="004666BB" w:rsidRPr="009F7635">
        <w:rPr>
          <w:rFonts w:ascii="Times New Roman" w:hAnsi="Times New Roman"/>
          <w:color w:val="000000"/>
          <w:sz w:val="28"/>
          <w:szCs w:val="28"/>
        </w:rPr>
        <w:t xml:space="preserve"> </w:t>
      </w:r>
      <w:r w:rsidR="00537F1A">
        <w:rPr>
          <w:rFonts w:ascii="Times New Roman" w:hAnsi="Times New Roman"/>
          <w:color w:val="000000"/>
          <w:sz w:val="28"/>
          <w:szCs w:val="28"/>
        </w:rPr>
        <w:t xml:space="preserve">также </w:t>
      </w:r>
      <w:r w:rsidRPr="009F7635">
        <w:rPr>
          <w:rFonts w:ascii="Times New Roman" w:hAnsi="Times New Roman"/>
          <w:color w:val="000000"/>
          <w:sz w:val="28"/>
          <w:szCs w:val="28"/>
        </w:rPr>
        <w:t>избыточные.</w:t>
      </w:r>
      <w:r>
        <w:rPr>
          <w:rFonts w:ascii="Times New Roman" w:hAnsi="Times New Roman"/>
          <w:color w:val="000000"/>
          <w:sz w:val="28"/>
          <w:szCs w:val="28"/>
        </w:rPr>
        <w:t xml:space="preserve"> Следует отметить, что </w:t>
      </w:r>
      <w:r w:rsidR="00537F1A">
        <w:rPr>
          <w:rFonts w:ascii="Times New Roman" w:hAnsi="Times New Roman"/>
          <w:color w:val="000000"/>
          <w:sz w:val="28"/>
          <w:szCs w:val="28"/>
        </w:rPr>
        <w:t xml:space="preserve">это не всегда последствия кражи или вандализма. </w:t>
      </w:r>
      <w:r w:rsidR="00C651E1">
        <w:rPr>
          <w:rFonts w:ascii="Times New Roman" w:hAnsi="Times New Roman"/>
          <w:color w:val="000000"/>
          <w:sz w:val="28"/>
          <w:szCs w:val="28"/>
        </w:rPr>
        <w:t xml:space="preserve">Иногда граждане уже после ввода объектов </w:t>
      </w:r>
      <w:r w:rsidR="00C651E1">
        <w:rPr>
          <w:rFonts w:ascii="Times New Roman" w:hAnsi="Times New Roman"/>
          <w:color w:val="000000"/>
          <w:sz w:val="28"/>
          <w:szCs w:val="28"/>
        </w:rPr>
        <w:br/>
        <w:t>и их эксплуатации просят управляющие компании убрать лавочки вблизи МКД, поскольку в вечернее и ночное время эти МАФы притягивают лиц с низкой социальной активностью. УК подтверждают хранение лавочек и урн</w:t>
      </w:r>
      <w:r w:rsidR="00C651E1" w:rsidRPr="00537F1A">
        <w:rPr>
          <w:rFonts w:ascii="Times New Roman" w:hAnsi="Times New Roman"/>
          <w:color w:val="000000"/>
          <w:sz w:val="28"/>
          <w:szCs w:val="28"/>
        </w:rPr>
        <w:t xml:space="preserve">, </w:t>
      </w:r>
      <w:r w:rsidR="00AE6902">
        <w:rPr>
          <w:rFonts w:ascii="Times New Roman" w:hAnsi="Times New Roman"/>
          <w:color w:val="000000"/>
          <w:sz w:val="28"/>
          <w:szCs w:val="28"/>
        </w:rPr>
        <w:t>но</w:t>
      </w:r>
      <w:r w:rsidR="00C651E1" w:rsidRPr="00537F1A">
        <w:rPr>
          <w:rFonts w:ascii="Times New Roman" w:eastAsia="Calibri" w:hAnsi="Times New Roman" w:cs="Times New Roman"/>
          <w:sz w:val="28"/>
          <w:szCs w:val="28"/>
          <w:lang w:eastAsia="en-US"/>
        </w:rPr>
        <w:t xml:space="preserve"> средства </w:t>
      </w:r>
      <w:r w:rsidR="00C651E1">
        <w:rPr>
          <w:rFonts w:ascii="Times New Roman" w:eastAsia="Calibri" w:hAnsi="Times New Roman" w:cs="Times New Roman"/>
          <w:sz w:val="28"/>
          <w:szCs w:val="28"/>
          <w:lang w:eastAsia="en-US"/>
        </w:rPr>
        <w:br/>
      </w:r>
      <w:r w:rsidR="00C651E1" w:rsidRPr="00537F1A">
        <w:rPr>
          <w:rFonts w:ascii="Times New Roman" w:eastAsia="Calibri" w:hAnsi="Times New Roman" w:cs="Times New Roman"/>
          <w:sz w:val="28"/>
          <w:szCs w:val="28"/>
          <w:lang w:eastAsia="en-US"/>
        </w:rPr>
        <w:t>в таком случае признаются неэффективными</w:t>
      </w:r>
      <w:r w:rsidR="00C651E1">
        <w:rPr>
          <w:rFonts w:ascii="Times New Roman" w:eastAsia="Calibri" w:hAnsi="Times New Roman" w:cs="Times New Roman"/>
          <w:sz w:val="28"/>
          <w:szCs w:val="28"/>
          <w:lang w:eastAsia="en-US"/>
        </w:rPr>
        <w:t>.</w:t>
      </w:r>
    </w:p>
    <w:p w:rsidR="00537F1A" w:rsidRDefault="00C651E1" w:rsidP="00916A87">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А в</w:t>
      </w:r>
      <w:r w:rsidR="00537F1A">
        <w:rPr>
          <w:rFonts w:ascii="Times New Roman" w:hAnsi="Times New Roman"/>
          <w:sz w:val="28"/>
          <w:szCs w:val="28"/>
        </w:rPr>
        <w:t xml:space="preserve"> </w:t>
      </w:r>
      <w:r w:rsidR="00537F1A" w:rsidRPr="001D390E">
        <w:rPr>
          <w:rFonts w:ascii="Times New Roman" w:hAnsi="Times New Roman"/>
          <w:sz w:val="28"/>
          <w:szCs w:val="28"/>
        </w:rPr>
        <w:t>связи с утратой элементов благоустройства</w:t>
      </w:r>
      <w:r w:rsidR="00537F1A">
        <w:rPr>
          <w:rFonts w:ascii="Times New Roman" w:hAnsi="Times New Roman"/>
          <w:sz w:val="28"/>
          <w:szCs w:val="28"/>
        </w:rPr>
        <w:t xml:space="preserve"> на вновь</w:t>
      </w:r>
      <w:r w:rsidR="00537F1A" w:rsidRPr="001D390E">
        <w:rPr>
          <w:rFonts w:ascii="Times New Roman" w:hAnsi="Times New Roman"/>
          <w:sz w:val="28"/>
          <w:szCs w:val="28"/>
        </w:rPr>
        <w:t xml:space="preserve"> введенных </w:t>
      </w:r>
      <w:r>
        <w:rPr>
          <w:rFonts w:ascii="Times New Roman" w:hAnsi="Times New Roman"/>
          <w:sz w:val="28"/>
          <w:szCs w:val="28"/>
        </w:rPr>
        <w:br/>
      </w:r>
      <w:r w:rsidR="00537F1A" w:rsidRPr="001D390E">
        <w:rPr>
          <w:rFonts w:ascii="Times New Roman" w:hAnsi="Times New Roman"/>
          <w:sz w:val="28"/>
          <w:szCs w:val="28"/>
        </w:rPr>
        <w:t xml:space="preserve">в эксплуатацию </w:t>
      </w:r>
      <w:r w:rsidR="00537F1A">
        <w:rPr>
          <w:rFonts w:ascii="Times New Roman" w:hAnsi="Times New Roman"/>
          <w:sz w:val="28"/>
          <w:szCs w:val="28"/>
        </w:rPr>
        <w:t>объектах</w:t>
      </w:r>
      <w:r w:rsidR="00537F1A" w:rsidRPr="00537F1A">
        <w:rPr>
          <w:rFonts w:ascii="Times New Roman" w:hAnsi="Times New Roman"/>
          <w:sz w:val="28"/>
          <w:szCs w:val="28"/>
        </w:rPr>
        <w:t xml:space="preserve"> </w:t>
      </w:r>
      <w:r w:rsidR="00537F1A">
        <w:rPr>
          <w:rFonts w:ascii="Times New Roman" w:hAnsi="Times New Roman"/>
          <w:sz w:val="28"/>
          <w:szCs w:val="28"/>
        </w:rPr>
        <w:t>КСП рассчитан у</w:t>
      </w:r>
      <w:r w:rsidR="00537F1A" w:rsidRPr="001D390E">
        <w:rPr>
          <w:rFonts w:ascii="Times New Roman" w:hAnsi="Times New Roman"/>
          <w:sz w:val="28"/>
          <w:szCs w:val="28"/>
        </w:rPr>
        <w:t>щерб, причиненный бюджету города.</w:t>
      </w:r>
    </w:p>
    <w:bookmarkEnd w:id="0"/>
    <w:p w:rsidR="00096535" w:rsidRDefault="00DD599F" w:rsidP="00AF4F49">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Красноярцы любят свой город, несмотря на недостатки экологии. </w:t>
      </w:r>
      <w:r w:rsidR="00420A93">
        <w:rPr>
          <w:rFonts w:ascii="Times New Roman" w:eastAsia="Calibri" w:hAnsi="Times New Roman" w:cs="Times New Roman"/>
          <w:sz w:val="28"/>
          <w:szCs w:val="28"/>
          <w:lang w:eastAsia="en-US"/>
        </w:rPr>
        <w:t xml:space="preserve">Миграционные потоки в </w:t>
      </w:r>
      <w:r w:rsidR="00A55C98">
        <w:rPr>
          <w:rFonts w:ascii="Times New Roman" w:eastAsia="Calibri" w:hAnsi="Times New Roman" w:cs="Times New Roman"/>
          <w:sz w:val="28"/>
          <w:szCs w:val="28"/>
          <w:lang w:eastAsia="en-US"/>
        </w:rPr>
        <w:t>краевой центр</w:t>
      </w:r>
      <w:r w:rsidR="00420A93">
        <w:rPr>
          <w:rFonts w:ascii="Times New Roman" w:eastAsia="Calibri" w:hAnsi="Times New Roman" w:cs="Times New Roman"/>
          <w:sz w:val="28"/>
          <w:szCs w:val="28"/>
          <w:lang w:eastAsia="en-US"/>
        </w:rPr>
        <w:t xml:space="preserve"> нарастают.</w:t>
      </w:r>
      <w:r w:rsidR="00AF4F49">
        <w:rPr>
          <w:rFonts w:ascii="Times New Roman" w:eastAsia="Calibri" w:hAnsi="Times New Roman" w:cs="Times New Roman"/>
          <w:sz w:val="28"/>
          <w:szCs w:val="28"/>
          <w:lang w:eastAsia="en-US"/>
        </w:rPr>
        <w:t xml:space="preserve"> </w:t>
      </w:r>
      <w:r w:rsidR="00520A3B">
        <w:rPr>
          <w:rFonts w:ascii="Times New Roman" w:eastAsia="Calibri" w:hAnsi="Times New Roman" w:cs="Times New Roman"/>
          <w:sz w:val="28"/>
          <w:szCs w:val="28"/>
          <w:lang w:eastAsia="en-US"/>
        </w:rPr>
        <w:t xml:space="preserve">На всех без исключения благоустроенных объектах образуется высокая посещаемость, мамы с колясками, бабушки с внуками и просто прогуливающиеся граждане, кормящие голубей </w:t>
      </w:r>
      <w:r w:rsidR="00420A93">
        <w:rPr>
          <w:rFonts w:ascii="Times New Roman" w:eastAsia="Calibri" w:hAnsi="Times New Roman" w:cs="Times New Roman"/>
          <w:sz w:val="28"/>
          <w:szCs w:val="28"/>
          <w:lang w:eastAsia="en-US"/>
        </w:rPr>
        <w:t>и уток</w:t>
      </w:r>
      <w:r w:rsidR="00A72F7F">
        <w:rPr>
          <w:rFonts w:ascii="Times New Roman" w:eastAsia="Calibri" w:hAnsi="Times New Roman" w:cs="Times New Roman"/>
          <w:sz w:val="28"/>
          <w:szCs w:val="28"/>
          <w:lang w:eastAsia="en-US"/>
        </w:rPr>
        <w:t>,</w:t>
      </w:r>
      <w:r w:rsidR="00420A93">
        <w:rPr>
          <w:rFonts w:ascii="Times New Roman" w:eastAsia="Calibri" w:hAnsi="Times New Roman" w:cs="Times New Roman"/>
          <w:sz w:val="28"/>
          <w:szCs w:val="28"/>
          <w:lang w:eastAsia="en-US"/>
        </w:rPr>
        <w:t xml:space="preserve"> </w:t>
      </w:r>
      <w:r w:rsidR="00520A3B">
        <w:rPr>
          <w:rFonts w:ascii="Times New Roman" w:eastAsia="Calibri" w:hAnsi="Times New Roman" w:cs="Times New Roman"/>
          <w:sz w:val="28"/>
          <w:szCs w:val="28"/>
          <w:lang w:eastAsia="en-US"/>
        </w:rPr>
        <w:t xml:space="preserve">– это наша постоянная городская среда, которая становится все </w:t>
      </w:r>
      <w:r w:rsidR="00EA140F">
        <w:rPr>
          <w:rFonts w:ascii="Times New Roman" w:eastAsia="Calibri" w:hAnsi="Times New Roman" w:cs="Times New Roman"/>
          <w:sz w:val="28"/>
          <w:szCs w:val="28"/>
          <w:lang w:eastAsia="en-US"/>
        </w:rPr>
        <w:t xml:space="preserve">обыденнее </w:t>
      </w:r>
      <w:r w:rsidR="00AF4F49">
        <w:rPr>
          <w:rFonts w:ascii="Times New Roman" w:eastAsia="Calibri" w:hAnsi="Times New Roman" w:cs="Times New Roman"/>
          <w:sz w:val="28"/>
          <w:szCs w:val="28"/>
          <w:lang w:eastAsia="en-US"/>
        </w:rPr>
        <w:br/>
      </w:r>
      <w:r w:rsidR="00EA140F">
        <w:rPr>
          <w:rFonts w:ascii="Times New Roman" w:eastAsia="Calibri" w:hAnsi="Times New Roman" w:cs="Times New Roman"/>
          <w:sz w:val="28"/>
          <w:szCs w:val="28"/>
          <w:lang w:eastAsia="en-US"/>
        </w:rPr>
        <w:t xml:space="preserve">и </w:t>
      </w:r>
      <w:r w:rsidR="00520A3B">
        <w:rPr>
          <w:rFonts w:ascii="Times New Roman" w:eastAsia="Calibri" w:hAnsi="Times New Roman" w:cs="Times New Roman"/>
          <w:sz w:val="28"/>
          <w:szCs w:val="28"/>
          <w:lang w:eastAsia="en-US"/>
        </w:rPr>
        <w:t>комфортабельнее.</w:t>
      </w:r>
    </w:p>
    <w:p w:rsidR="00520A3B" w:rsidRDefault="00AD18B2" w:rsidP="00916A87">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Дважды: в 2020 и в 2021 году Красноярские проекты </w:t>
      </w:r>
      <w:r w:rsidR="00916A87">
        <w:rPr>
          <w:rFonts w:ascii="Times New Roman" w:eastAsia="Calibri" w:hAnsi="Times New Roman" w:cs="Times New Roman"/>
          <w:sz w:val="28"/>
          <w:szCs w:val="28"/>
          <w:lang w:eastAsia="en-US"/>
        </w:rPr>
        <w:t>включались</w:t>
      </w:r>
      <w:r w:rsidR="00916A87">
        <w:rPr>
          <w:rFonts w:ascii="Times New Roman" w:eastAsia="Calibri" w:hAnsi="Times New Roman" w:cs="Times New Roman"/>
          <w:sz w:val="28"/>
          <w:szCs w:val="28"/>
          <w:lang w:eastAsia="en-US"/>
        </w:rPr>
        <w:br/>
      </w:r>
      <w:r>
        <w:rPr>
          <w:rFonts w:ascii="Times New Roman" w:eastAsia="Calibri" w:hAnsi="Times New Roman" w:cs="Times New Roman"/>
          <w:sz w:val="28"/>
          <w:szCs w:val="28"/>
          <w:lang w:eastAsia="en-US"/>
        </w:rPr>
        <w:t>в федеральный реестр лучших практик благоустройства, в частности</w:t>
      </w:r>
      <w:r w:rsidR="004B1DF8">
        <w:rPr>
          <w:rFonts w:ascii="Times New Roman" w:eastAsia="Calibri" w:hAnsi="Times New Roman" w:cs="Times New Roman"/>
          <w:sz w:val="28"/>
          <w:szCs w:val="28"/>
          <w:lang w:eastAsia="en-US"/>
        </w:rPr>
        <w:t xml:space="preserve"> благоустройство правобережной набережной и сквер Одесский стали лучшими проектами по благоустройству в 2021 году.</w:t>
      </w:r>
    </w:p>
    <w:p w:rsidR="00B62EB0" w:rsidRDefault="00B62EB0" w:rsidP="00916A87">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Но необходимо понимать, что с</w:t>
      </w:r>
      <w:r w:rsidR="005D3418">
        <w:rPr>
          <w:rFonts w:ascii="Times New Roman" w:eastAsia="Calibri" w:hAnsi="Times New Roman" w:cs="Times New Roman"/>
          <w:sz w:val="28"/>
          <w:szCs w:val="28"/>
          <w:lang w:eastAsia="en-US"/>
        </w:rPr>
        <w:t>о</w:t>
      </w:r>
      <w:r w:rsidR="00EA140F">
        <w:rPr>
          <w:rFonts w:ascii="Times New Roman" w:eastAsia="Calibri" w:hAnsi="Times New Roman" w:cs="Times New Roman"/>
          <w:sz w:val="28"/>
          <w:szCs w:val="28"/>
          <w:lang w:eastAsia="en-US"/>
        </w:rPr>
        <w:t>здаваемые объекты благоустройства</w:t>
      </w:r>
      <w:r w:rsidR="00916A87">
        <w:rPr>
          <w:rFonts w:ascii="Times New Roman" w:eastAsia="Calibri" w:hAnsi="Times New Roman" w:cs="Times New Roman"/>
          <w:sz w:val="28"/>
          <w:szCs w:val="28"/>
          <w:lang w:eastAsia="en-US"/>
        </w:rPr>
        <w:br/>
      </w:r>
      <w:r w:rsidR="005D3418">
        <w:rPr>
          <w:rFonts w:ascii="Times New Roman" w:eastAsia="Calibri" w:hAnsi="Times New Roman" w:cs="Times New Roman"/>
          <w:sz w:val="28"/>
          <w:szCs w:val="28"/>
          <w:lang w:eastAsia="en-US"/>
        </w:rPr>
        <w:t xml:space="preserve">на общественных территориях </w:t>
      </w:r>
      <w:r w:rsidR="00EA140F">
        <w:rPr>
          <w:rFonts w:ascii="Times New Roman" w:eastAsia="Calibri" w:hAnsi="Times New Roman" w:cs="Times New Roman"/>
          <w:sz w:val="28"/>
          <w:szCs w:val="28"/>
          <w:lang w:eastAsia="en-US"/>
        </w:rPr>
        <w:t>требуют содержания</w:t>
      </w:r>
      <w:r w:rsidR="00916A87">
        <w:rPr>
          <w:rFonts w:ascii="Times New Roman" w:eastAsia="Calibri" w:hAnsi="Times New Roman" w:cs="Times New Roman"/>
          <w:sz w:val="28"/>
          <w:szCs w:val="28"/>
          <w:lang w:eastAsia="en-US"/>
        </w:rPr>
        <w:t xml:space="preserve"> и эту функцию возложили</w:t>
      </w:r>
      <w:r w:rsidR="00916A87">
        <w:rPr>
          <w:rFonts w:ascii="Times New Roman" w:eastAsia="Calibri" w:hAnsi="Times New Roman" w:cs="Times New Roman"/>
          <w:sz w:val="28"/>
          <w:szCs w:val="28"/>
          <w:lang w:eastAsia="en-US"/>
        </w:rPr>
        <w:br/>
      </w:r>
      <w:r w:rsidR="005D3418">
        <w:rPr>
          <w:rFonts w:ascii="Times New Roman" w:eastAsia="Calibri" w:hAnsi="Times New Roman" w:cs="Times New Roman"/>
          <w:sz w:val="28"/>
          <w:szCs w:val="28"/>
          <w:lang w:eastAsia="en-US"/>
        </w:rPr>
        <w:t xml:space="preserve">на специально созданное </w:t>
      </w:r>
      <w:r w:rsidR="008C4DF8">
        <w:rPr>
          <w:rFonts w:ascii="Times New Roman" w:eastAsia="Calibri" w:hAnsi="Times New Roman" w:cs="Times New Roman"/>
          <w:sz w:val="28"/>
          <w:szCs w:val="28"/>
          <w:lang w:eastAsia="en-US"/>
        </w:rPr>
        <w:t xml:space="preserve">в 2020 году </w:t>
      </w:r>
      <w:r w:rsidR="005D3418">
        <w:rPr>
          <w:rFonts w:ascii="Times New Roman" w:eastAsia="Calibri" w:hAnsi="Times New Roman" w:cs="Times New Roman"/>
          <w:sz w:val="28"/>
          <w:szCs w:val="28"/>
          <w:lang w:eastAsia="en-US"/>
        </w:rPr>
        <w:t>муниципальное предприятие Красгорпарк</w:t>
      </w:r>
      <w:r w:rsidR="008C4DF8">
        <w:rPr>
          <w:rFonts w:ascii="Times New Roman" w:eastAsia="Calibri" w:hAnsi="Times New Roman" w:cs="Times New Roman"/>
          <w:sz w:val="28"/>
          <w:szCs w:val="28"/>
          <w:lang w:eastAsia="en-US"/>
        </w:rPr>
        <w:t>. Э</w:t>
      </w:r>
      <w:r w:rsidR="005D3418">
        <w:rPr>
          <w:rFonts w:ascii="Times New Roman" w:eastAsia="Calibri" w:hAnsi="Times New Roman" w:cs="Times New Roman"/>
          <w:sz w:val="28"/>
          <w:szCs w:val="28"/>
          <w:lang w:eastAsia="en-US"/>
        </w:rPr>
        <w:t>тому предприятию переданы 17 общественных пространств общей площадью 1 </w:t>
      </w:r>
      <w:r w:rsidR="003C63EC">
        <w:rPr>
          <w:rFonts w:ascii="Times New Roman" w:eastAsia="Calibri" w:hAnsi="Times New Roman" w:cs="Times New Roman"/>
          <w:sz w:val="28"/>
          <w:szCs w:val="28"/>
          <w:lang w:eastAsia="en-US"/>
        </w:rPr>
        <w:t xml:space="preserve">млн </w:t>
      </w:r>
      <w:r w:rsidR="005D3418">
        <w:rPr>
          <w:rFonts w:ascii="Times New Roman" w:eastAsia="Calibri" w:hAnsi="Times New Roman" w:cs="Times New Roman"/>
          <w:sz w:val="28"/>
          <w:szCs w:val="28"/>
          <w:lang w:eastAsia="en-US"/>
        </w:rPr>
        <w:t>116 тыс.кв.м</w:t>
      </w:r>
      <w:r w:rsidR="00916A87">
        <w:rPr>
          <w:rFonts w:ascii="Times New Roman" w:eastAsia="Calibri" w:hAnsi="Times New Roman" w:cs="Times New Roman"/>
          <w:sz w:val="28"/>
          <w:szCs w:val="28"/>
          <w:lang w:eastAsia="en-US"/>
        </w:rPr>
        <w:t>.</w:t>
      </w:r>
    </w:p>
    <w:p w:rsidR="00520A3B" w:rsidRDefault="00860B12" w:rsidP="00916A87">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w:t>
      </w:r>
      <w:r w:rsidR="005D3418">
        <w:rPr>
          <w:rFonts w:ascii="Times New Roman" w:eastAsia="Calibri" w:hAnsi="Times New Roman" w:cs="Times New Roman"/>
          <w:sz w:val="28"/>
          <w:szCs w:val="28"/>
          <w:lang w:eastAsia="en-US"/>
        </w:rPr>
        <w:t xml:space="preserve"> рамках Нацпроекта «Жилье и городская среда</w:t>
      </w:r>
      <w:r w:rsidR="003C63EC">
        <w:rPr>
          <w:rFonts w:ascii="Times New Roman" w:eastAsia="Calibri" w:hAnsi="Times New Roman" w:cs="Times New Roman"/>
          <w:sz w:val="28"/>
          <w:szCs w:val="28"/>
          <w:lang w:eastAsia="en-US"/>
        </w:rPr>
        <w:t>»</w:t>
      </w:r>
      <w:r w:rsidR="005D3418">
        <w:rPr>
          <w:rFonts w:ascii="Times New Roman" w:eastAsia="Calibri" w:hAnsi="Times New Roman" w:cs="Times New Roman"/>
          <w:sz w:val="28"/>
          <w:szCs w:val="28"/>
          <w:lang w:eastAsia="en-US"/>
        </w:rPr>
        <w:t xml:space="preserve"> работы проводились </w:t>
      </w:r>
      <w:r w:rsidR="00CF3A31">
        <w:rPr>
          <w:rFonts w:ascii="Times New Roman" w:eastAsia="Calibri" w:hAnsi="Times New Roman" w:cs="Times New Roman"/>
          <w:sz w:val="28"/>
          <w:szCs w:val="28"/>
          <w:lang w:eastAsia="en-US"/>
        </w:rPr>
        <w:br/>
      </w:r>
      <w:r w:rsidR="005D3418">
        <w:rPr>
          <w:rFonts w:ascii="Times New Roman" w:eastAsia="Calibri" w:hAnsi="Times New Roman" w:cs="Times New Roman"/>
          <w:sz w:val="28"/>
          <w:szCs w:val="28"/>
          <w:lang w:eastAsia="en-US"/>
        </w:rPr>
        <w:t>на 9 объектах</w:t>
      </w:r>
      <w:r>
        <w:rPr>
          <w:rFonts w:ascii="Times New Roman" w:eastAsia="Calibri" w:hAnsi="Times New Roman" w:cs="Times New Roman"/>
          <w:sz w:val="28"/>
          <w:szCs w:val="28"/>
          <w:lang w:eastAsia="en-US"/>
        </w:rPr>
        <w:t xml:space="preserve"> и </w:t>
      </w:r>
      <w:r w:rsidR="005D3418">
        <w:rPr>
          <w:rFonts w:ascii="Times New Roman" w:eastAsia="Calibri" w:hAnsi="Times New Roman" w:cs="Times New Roman"/>
          <w:sz w:val="28"/>
          <w:szCs w:val="28"/>
          <w:lang w:eastAsia="en-US"/>
        </w:rPr>
        <w:t xml:space="preserve">на </w:t>
      </w:r>
      <w:r>
        <w:rPr>
          <w:rFonts w:ascii="Times New Roman" w:eastAsia="Calibri" w:hAnsi="Times New Roman" w:cs="Times New Roman"/>
          <w:sz w:val="28"/>
          <w:szCs w:val="28"/>
          <w:lang w:eastAsia="en-US"/>
        </w:rPr>
        <w:t xml:space="preserve">их </w:t>
      </w:r>
      <w:r w:rsidR="005D3418">
        <w:rPr>
          <w:rFonts w:ascii="Times New Roman" w:eastAsia="Calibri" w:hAnsi="Times New Roman" w:cs="Times New Roman"/>
          <w:sz w:val="28"/>
          <w:szCs w:val="28"/>
          <w:lang w:eastAsia="en-US"/>
        </w:rPr>
        <w:t xml:space="preserve">содержание с 2020 года </w:t>
      </w:r>
      <w:r>
        <w:rPr>
          <w:rFonts w:ascii="Times New Roman" w:eastAsia="Calibri" w:hAnsi="Times New Roman" w:cs="Times New Roman"/>
          <w:sz w:val="28"/>
          <w:szCs w:val="28"/>
          <w:lang w:eastAsia="en-US"/>
        </w:rPr>
        <w:t>направлено</w:t>
      </w:r>
      <w:r w:rsidR="005D3418">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более </w:t>
      </w:r>
      <w:r w:rsidR="00693C21">
        <w:rPr>
          <w:rFonts w:ascii="Times New Roman" w:eastAsia="Calibri" w:hAnsi="Times New Roman" w:cs="Times New Roman"/>
          <w:sz w:val="28"/>
          <w:szCs w:val="28"/>
          <w:lang w:eastAsia="en-US"/>
        </w:rPr>
        <w:t>270</w:t>
      </w:r>
      <w:r>
        <w:rPr>
          <w:rFonts w:ascii="Times New Roman" w:eastAsia="Calibri" w:hAnsi="Times New Roman" w:cs="Times New Roman"/>
          <w:sz w:val="28"/>
          <w:szCs w:val="28"/>
          <w:lang w:eastAsia="en-US"/>
        </w:rPr>
        <w:t xml:space="preserve"> млн. рублей</w:t>
      </w:r>
      <w:r w:rsidR="005D3418">
        <w:rPr>
          <w:rFonts w:ascii="Times New Roman" w:eastAsia="Calibri" w:hAnsi="Times New Roman" w:cs="Times New Roman"/>
          <w:sz w:val="28"/>
          <w:szCs w:val="28"/>
          <w:lang w:eastAsia="en-US"/>
        </w:rPr>
        <w:t>. Это собственные средства бюджета города и они имеют тенденцию к росту</w:t>
      </w:r>
      <w:r w:rsidR="00916A87">
        <w:rPr>
          <w:rFonts w:ascii="Times New Roman" w:eastAsia="Calibri" w:hAnsi="Times New Roman" w:cs="Times New Roman"/>
          <w:sz w:val="28"/>
          <w:szCs w:val="28"/>
          <w:lang w:eastAsia="en-US"/>
        </w:rPr>
        <w:br/>
      </w:r>
      <w:r w:rsidR="008C4DF8">
        <w:rPr>
          <w:rFonts w:ascii="Times New Roman" w:eastAsia="Calibri" w:hAnsi="Times New Roman" w:cs="Times New Roman"/>
          <w:sz w:val="28"/>
          <w:szCs w:val="28"/>
          <w:lang w:eastAsia="en-US"/>
        </w:rPr>
        <w:t>с передачей в управление новых благоустроенных объектов</w:t>
      </w:r>
      <w:r w:rsidR="00916A87">
        <w:rPr>
          <w:rFonts w:ascii="Times New Roman" w:eastAsia="Calibri" w:hAnsi="Times New Roman" w:cs="Times New Roman"/>
          <w:sz w:val="28"/>
          <w:szCs w:val="28"/>
          <w:lang w:eastAsia="en-US"/>
        </w:rPr>
        <w:t>.</w:t>
      </w:r>
    </w:p>
    <w:p w:rsidR="00860B12" w:rsidRDefault="00860B12" w:rsidP="00916A87">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Расходы на содержание включают в себя</w:t>
      </w:r>
      <w:r w:rsidRPr="00860B12">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w:t>
      </w:r>
      <w:r w:rsidRPr="00860B12">
        <w:rPr>
          <w:rFonts w:ascii="Times New Roman" w:eastAsia="Calibri" w:hAnsi="Times New Roman" w:cs="Times New Roman"/>
          <w:sz w:val="28"/>
          <w:szCs w:val="28"/>
          <w:lang w:eastAsia="en-US"/>
        </w:rPr>
        <w:t xml:space="preserve">транспортные услуги; услуги </w:t>
      </w:r>
      <w:r w:rsidR="003C63EC">
        <w:rPr>
          <w:rFonts w:ascii="Times New Roman" w:eastAsia="Calibri" w:hAnsi="Times New Roman" w:cs="Times New Roman"/>
          <w:sz w:val="28"/>
          <w:szCs w:val="28"/>
          <w:lang w:eastAsia="en-US"/>
        </w:rPr>
        <w:br/>
      </w:r>
      <w:r w:rsidRPr="00860B12">
        <w:rPr>
          <w:rFonts w:ascii="Times New Roman" w:eastAsia="Calibri" w:hAnsi="Times New Roman" w:cs="Times New Roman"/>
          <w:sz w:val="28"/>
          <w:szCs w:val="28"/>
          <w:lang w:eastAsia="en-US"/>
        </w:rPr>
        <w:t xml:space="preserve">по обслуживанию и ремонту систем видеонаблюдения и электроснабжения, услуги по ремонту инструмента и транспортных средств, услуги по ремонту МАФ, </w:t>
      </w:r>
      <w:r w:rsidR="00AF4F49">
        <w:rPr>
          <w:rFonts w:ascii="Times New Roman" w:eastAsia="Calibri" w:hAnsi="Times New Roman" w:cs="Times New Roman"/>
          <w:sz w:val="28"/>
          <w:szCs w:val="28"/>
          <w:lang w:eastAsia="en-US"/>
        </w:rPr>
        <w:br/>
      </w:r>
      <w:r w:rsidRPr="00860B12">
        <w:rPr>
          <w:rFonts w:ascii="Times New Roman" w:eastAsia="Calibri" w:hAnsi="Times New Roman" w:cs="Times New Roman"/>
          <w:sz w:val="28"/>
          <w:szCs w:val="28"/>
          <w:lang w:eastAsia="en-US"/>
        </w:rPr>
        <w:t>по обслуживанию туалетных комнат, высадки зеленых насаждений</w:t>
      </w:r>
      <w:r w:rsidR="00CF3A31">
        <w:rPr>
          <w:rFonts w:ascii="Times New Roman" w:eastAsia="Calibri" w:hAnsi="Times New Roman" w:cs="Times New Roman"/>
          <w:sz w:val="28"/>
          <w:szCs w:val="28"/>
          <w:lang w:eastAsia="en-US"/>
        </w:rPr>
        <w:t xml:space="preserve"> и</w:t>
      </w:r>
      <w:r w:rsidRPr="00860B12">
        <w:rPr>
          <w:rFonts w:ascii="Times New Roman" w:eastAsia="Calibri" w:hAnsi="Times New Roman" w:cs="Times New Roman"/>
          <w:sz w:val="28"/>
          <w:szCs w:val="28"/>
          <w:lang w:eastAsia="en-US"/>
        </w:rPr>
        <w:t xml:space="preserve"> уход</w:t>
      </w:r>
      <w:r w:rsidR="00CF3A31">
        <w:rPr>
          <w:rFonts w:ascii="Times New Roman" w:eastAsia="Calibri" w:hAnsi="Times New Roman" w:cs="Times New Roman"/>
          <w:sz w:val="28"/>
          <w:szCs w:val="28"/>
          <w:lang w:eastAsia="en-US"/>
        </w:rPr>
        <w:t>а</w:t>
      </w:r>
      <w:r w:rsidRPr="00860B12">
        <w:rPr>
          <w:rFonts w:ascii="Times New Roman" w:eastAsia="Calibri" w:hAnsi="Times New Roman" w:cs="Times New Roman"/>
          <w:sz w:val="28"/>
          <w:szCs w:val="28"/>
          <w:lang w:eastAsia="en-US"/>
        </w:rPr>
        <w:t xml:space="preserve"> за ними (включая обрезку деревьев и покос травы), услуги по уборке территории, вывозу </w:t>
      </w:r>
      <w:r w:rsidRPr="00860B12">
        <w:rPr>
          <w:rFonts w:ascii="Times New Roman" w:eastAsia="Calibri" w:hAnsi="Times New Roman" w:cs="Times New Roman"/>
          <w:sz w:val="28"/>
          <w:szCs w:val="28"/>
          <w:lang w:eastAsia="en-US"/>
        </w:rPr>
        <w:lastRenderedPageBreak/>
        <w:t>снега и мусора; затраты на приобретение ГСМ</w:t>
      </w:r>
      <w:r>
        <w:rPr>
          <w:rFonts w:ascii="Times New Roman" w:eastAsia="Calibri" w:hAnsi="Times New Roman" w:cs="Times New Roman"/>
          <w:sz w:val="28"/>
          <w:szCs w:val="28"/>
          <w:lang w:eastAsia="en-US"/>
        </w:rPr>
        <w:t xml:space="preserve"> и прочие</w:t>
      </w:r>
      <w:r w:rsidR="003C63EC">
        <w:rPr>
          <w:rFonts w:ascii="Times New Roman" w:eastAsia="Calibri" w:hAnsi="Times New Roman" w:cs="Times New Roman"/>
          <w:sz w:val="28"/>
          <w:szCs w:val="28"/>
          <w:lang w:eastAsia="en-US"/>
        </w:rPr>
        <w:t xml:space="preserve"> расходы</w:t>
      </w:r>
      <w:r>
        <w:rPr>
          <w:rFonts w:ascii="Times New Roman" w:eastAsia="Calibri" w:hAnsi="Times New Roman" w:cs="Times New Roman"/>
          <w:sz w:val="28"/>
          <w:szCs w:val="28"/>
          <w:lang w:eastAsia="en-US"/>
        </w:rPr>
        <w:t>.</w:t>
      </w:r>
      <w:r w:rsidR="00B62EB0">
        <w:rPr>
          <w:rFonts w:ascii="Times New Roman" w:eastAsia="Calibri" w:hAnsi="Times New Roman" w:cs="Times New Roman"/>
          <w:sz w:val="28"/>
          <w:szCs w:val="28"/>
          <w:lang w:eastAsia="en-US"/>
        </w:rPr>
        <w:t xml:space="preserve"> Это не считая средств на оплату труда работников учреждения.</w:t>
      </w:r>
    </w:p>
    <w:p w:rsidR="00096535" w:rsidRPr="007F3489" w:rsidRDefault="000C768E" w:rsidP="00916A87">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Такие осн</w:t>
      </w:r>
      <w:r w:rsidR="00916A87">
        <w:rPr>
          <w:rFonts w:ascii="Times New Roman" w:eastAsia="Calibri" w:hAnsi="Times New Roman" w:cs="Times New Roman"/>
          <w:sz w:val="28"/>
          <w:szCs w:val="28"/>
          <w:lang w:eastAsia="en-US"/>
        </w:rPr>
        <w:t>овные итоги проделанной работы.</w:t>
      </w:r>
    </w:p>
    <w:sectPr w:rsidR="00096535" w:rsidRPr="007F3489" w:rsidSect="00916A87">
      <w:footerReference w:type="default" r:id="rId8"/>
      <w:pgSz w:w="11906" w:h="16838"/>
      <w:pgMar w:top="567" w:right="567" w:bottom="567" w:left="1134"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A7D" w:rsidRDefault="002A2A7D" w:rsidP="00D933EB">
      <w:pPr>
        <w:spacing w:after="0" w:line="240" w:lineRule="auto"/>
      </w:pPr>
      <w:r>
        <w:separator/>
      </w:r>
    </w:p>
  </w:endnote>
  <w:endnote w:type="continuationSeparator" w:id="0">
    <w:p w:rsidR="002A2A7D" w:rsidRDefault="002A2A7D" w:rsidP="00D93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647340"/>
      <w:docPartObj>
        <w:docPartGallery w:val="Page Numbers (Bottom of Page)"/>
        <w:docPartUnique/>
      </w:docPartObj>
    </w:sdtPr>
    <w:sdtEndPr>
      <w:rPr>
        <w:rFonts w:ascii="Times New Roman" w:hAnsi="Times New Roman" w:cs="Times New Roman"/>
        <w:sz w:val="24"/>
      </w:rPr>
    </w:sdtEndPr>
    <w:sdtContent>
      <w:p w:rsidR="00535F8D" w:rsidRPr="00351407" w:rsidRDefault="00535F8D">
        <w:pPr>
          <w:pStyle w:val="a9"/>
          <w:jc w:val="center"/>
          <w:rPr>
            <w:rFonts w:ascii="Times New Roman" w:hAnsi="Times New Roman" w:cs="Times New Roman"/>
            <w:sz w:val="24"/>
          </w:rPr>
        </w:pPr>
        <w:r w:rsidRPr="00351407">
          <w:rPr>
            <w:rFonts w:ascii="Times New Roman" w:hAnsi="Times New Roman" w:cs="Times New Roman"/>
            <w:sz w:val="24"/>
          </w:rPr>
          <w:fldChar w:fldCharType="begin"/>
        </w:r>
        <w:r w:rsidRPr="00351407">
          <w:rPr>
            <w:rFonts w:ascii="Times New Roman" w:hAnsi="Times New Roman" w:cs="Times New Roman"/>
            <w:sz w:val="24"/>
          </w:rPr>
          <w:instrText>PAGE   \* MERGEFORMAT</w:instrText>
        </w:r>
        <w:r w:rsidRPr="00351407">
          <w:rPr>
            <w:rFonts w:ascii="Times New Roman" w:hAnsi="Times New Roman" w:cs="Times New Roman"/>
            <w:sz w:val="24"/>
          </w:rPr>
          <w:fldChar w:fldCharType="separate"/>
        </w:r>
        <w:r w:rsidR="00AF4F49">
          <w:rPr>
            <w:rFonts w:ascii="Times New Roman" w:hAnsi="Times New Roman" w:cs="Times New Roman"/>
            <w:noProof/>
            <w:sz w:val="24"/>
          </w:rPr>
          <w:t>2</w:t>
        </w:r>
        <w:r w:rsidRPr="00351407">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A7D" w:rsidRDefault="002A2A7D" w:rsidP="00D933EB">
      <w:pPr>
        <w:spacing w:after="0" w:line="240" w:lineRule="auto"/>
      </w:pPr>
      <w:r>
        <w:separator/>
      </w:r>
    </w:p>
  </w:footnote>
  <w:footnote w:type="continuationSeparator" w:id="0">
    <w:p w:rsidR="002A2A7D" w:rsidRDefault="002A2A7D" w:rsidP="00D933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167C31"/>
    <w:multiLevelType w:val="multilevel"/>
    <w:tmpl w:val="752C7F64"/>
    <w:lvl w:ilvl="0">
      <w:start w:val="1"/>
      <w:numFmt w:val="decimal"/>
      <w:pStyle w:val="a"/>
      <w:lvlText w:val="%1."/>
      <w:lvlJc w:val="left"/>
      <w:pPr>
        <w:ind w:left="360" w:hanging="360"/>
      </w:pPr>
      <w:rPr>
        <w:rFonts w:hint="default"/>
        <w:color w:val="auto"/>
      </w:rPr>
    </w:lvl>
    <w:lvl w:ilvl="1">
      <w:start w:val="1"/>
      <w:numFmt w:val="decimal"/>
      <w:lvlText w:val="%1.%2."/>
      <w:lvlJc w:val="left"/>
      <w:pPr>
        <w:ind w:left="1142" w:hanging="432"/>
      </w:pPr>
      <w:rPr>
        <w:b w:val="0"/>
        <w:i w:val="0"/>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9C66CDB"/>
    <w:multiLevelType w:val="multilevel"/>
    <w:tmpl w:val="94143F58"/>
    <w:lvl w:ilvl="0">
      <w:start w:val="1"/>
      <w:numFmt w:val="decimal"/>
      <w:pStyle w:val="1"/>
      <w:lvlText w:val="%1."/>
      <w:lvlJc w:val="left"/>
      <w:pPr>
        <w:ind w:left="644" w:hanging="360"/>
      </w:pPr>
      <w:rPr>
        <w:rFonts w:hint="default"/>
      </w:rPr>
    </w:lvl>
    <w:lvl w:ilvl="1">
      <w:start w:val="2"/>
      <w:numFmt w:val="decimal"/>
      <w:isLgl/>
      <w:lvlText w:val="%1.%2"/>
      <w:lvlJc w:val="left"/>
      <w:pPr>
        <w:ind w:left="7173" w:hanging="510"/>
      </w:pPr>
      <w:rPr>
        <w:rFonts w:hint="default"/>
      </w:rPr>
    </w:lvl>
    <w:lvl w:ilvl="2">
      <w:start w:val="1"/>
      <w:numFmt w:val="decimal"/>
      <w:isLgl/>
      <w:lvlText w:val="%1.%2.%3"/>
      <w:lvlJc w:val="left"/>
      <w:pPr>
        <w:ind w:left="7383" w:hanging="720"/>
      </w:pPr>
      <w:rPr>
        <w:rFonts w:hint="default"/>
      </w:rPr>
    </w:lvl>
    <w:lvl w:ilvl="3">
      <w:start w:val="1"/>
      <w:numFmt w:val="decimal"/>
      <w:isLgl/>
      <w:lvlText w:val="%1.%2.%3.%4"/>
      <w:lvlJc w:val="left"/>
      <w:pPr>
        <w:ind w:left="7383" w:hanging="720"/>
      </w:pPr>
      <w:rPr>
        <w:rFonts w:hint="default"/>
      </w:rPr>
    </w:lvl>
    <w:lvl w:ilvl="4">
      <w:start w:val="1"/>
      <w:numFmt w:val="decimal"/>
      <w:isLgl/>
      <w:lvlText w:val="%1.%2.%3.%4.%5"/>
      <w:lvlJc w:val="left"/>
      <w:pPr>
        <w:ind w:left="7743" w:hanging="1080"/>
      </w:pPr>
      <w:rPr>
        <w:rFonts w:hint="default"/>
      </w:rPr>
    </w:lvl>
    <w:lvl w:ilvl="5">
      <w:start w:val="1"/>
      <w:numFmt w:val="decimal"/>
      <w:isLgl/>
      <w:lvlText w:val="%1.%2.%3.%4.%5.%6"/>
      <w:lvlJc w:val="left"/>
      <w:pPr>
        <w:ind w:left="7743" w:hanging="1080"/>
      </w:pPr>
      <w:rPr>
        <w:rFonts w:hint="default"/>
      </w:rPr>
    </w:lvl>
    <w:lvl w:ilvl="6">
      <w:start w:val="1"/>
      <w:numFmt w:val="decimal"/>
      <w:isLgl/>
      <w:lvlText w:val="%1.%2.%3.%4.%5.%6.%7"/>
      <w:lvlJc w:val="left"/>
      <w:pPr>
        <w:ind w:left="8103" w:hanging="1440"/>
      </w:pPr>
      <w:rPr>
        <w:rFonts w:hint="default"/>
      </w:rPr>
    </w:lvl>
    <w:lvl w:ilvl="7">
      <w:start w:val="1"/>
      <w:numFmt w:val="decimal"/>
      <w:isLgl/>
      <w:lvlText w:val="%1.%2.%3.%4.%5.%6.%7.%8"/>
      <w:lvlJc w:val="left"/>
      <w:pPr>
        <w:ind w:left="8103" w:hanging="1440"/>
      </w:pPr>
      <w:rPr>
        <w:rFonts w:hint="default"/>
      </w:rPr>
    </w:lvl>
    <w:lvl w:ilvl="8">
      <w:start w:val="1"/>
      <w:numFmt w:val="decimal"/>
      <w:isLgl/>
      <w:lvlText w:val="%1.%2.%3.%4.%5.%6.%7.%8.%9"/>
      <w:lvlJc w:val="left"/>
      <w:pPr>
        <w:ind w:left="8103" w:hanging="1440"/>
      </w:pPr>
      <w:rPr>
        <w:rFonts w:hint="default"/>
      </w:rPr>
    </w:lvl>
  </w:abstractNum>
  <w:num w:numId="1">
    <w:abstractNumId w:val="1"/>
  </w:num>
  <w:num w:numId="2">
    <w:abstractNumId w:val="0"/>
  </w:num>
  <w:num w:numId="3">
    <w:abstractNumId w:val="1"/>
  </w:num>
  <w:num w:numId="4">
    <w:abstractNumId w:val="1"/>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9"/>
  <w:hyphenationZone w:val="357"/>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963"/>
    <w:rsid w:val="00000086"/>
    <w:rsid w:val="0000046B"/>
    <w:rsid w:val="000004A6"/>
    <w:rsid w:val="000008A3"/>
    <w:rsid w:val="00000923"/>
    <w:rsid w:val="00000EA3"/>
    <w:rsid w:val="000017D0"/>
    <w:rsid w:val="00001AA1"/>
    <w:rsid w:val="00001AB2"/>
    <w:rsid w:val="00001CCF"/>
    <w:rsid w:val="00002B82"/>
    <w:rsid w:val="00002CDB"/>
    <w:rsid w:val="00003CEF"/>
    <w:rsid w:val="00003FD1"/>
    <w:rsid w:val="000041D4"/>
    <w:rsid w:val="00004F22"/>
    <w:rsid w:val="0000585B"/>
    <w:rsid w:val="00005995"/>
    <w:rsid w:val="000061BC"/>
    <w:rsid w:val="00006B58"/>
    <w:rsid w:val="00006C1B"/>
    <w:rsid w:val="000073A9"/>
    <w:rsid w:val="0001003C"/>
    <w:rsid w:val="00010730"/>
    <w:rsid w:val="00010A33"/>
    <w:rsid w:val="000110AB"/>
    <w:rsid w:val="000111F5"/>
    <w:rsid w:val="00011743"/>
    <w:rsid w:val="00011BD2"/>
    <w:rsid w:val="0001265D"/>
    <w:rsid w:val="000126B2"/>
    <w:rsid w:val="000126D4"/>
    <w:rsid w:val="000127E4"/>
    <w:rsid w:val="000137BE"/>
    <w:rsid w:val="000138F3"/>
    <w:rsid w:val="000149AF"/>
    <w:rsid w:val="00014BA8"/>
    <w:rsid w:val="000150F7"/>
    <w:rsid w:val="00016EF8"/>
    <w:rsid w:val="00017BF8"/>
    <w:rsid w:val="00017CA0"/>
    <w:rsid w:val="00017E6F"/>
    <w:rsid w:val="0002066F"/>
    <w:rsid w:val="0002090A"/>
    <w:rsid w:val="00020AB8"/>
    <w:rsid w:val="000212C7"/>
    <w:rsid w:val="00021B14"/>
    <w:rsid w:val="00022040"/>
    <w:rsid w:val="00022DEF"/>
    <w:rsid w:val="00023572"/>
    <w:rsid w:val="0002371E"/>
    <w:rsid w:val="00023B85"/>
    <w:rsid w:val="0002481D"/>
    <w:rsid w:val="00024B9B"/>
    <w:rsid w:val="00024EA0"/>
    <w:rsid w:val="00025154"/>
    <w:rsid w:val="000254C0"/>
    <w:rsid w:val="0002553C"/>
    <w:rsid w:val="0002614F"/>
    <w:rsid w:val="00026867"/>
    <w:rsid w:val="00026B27"/>
    <w:rsid w:val="00026D5D"/>
    <w:rsid w:val="0002708D"/>
    <w:rsid w:val="000270AE"/>
    <w:rsid w:val="00027282"/>
    <w:rsid w:val="000276F4"/>
    <w:rsid w:val="00030570"/>
    <w:rsid w:val="000306AC"/>
    <w:rsid w:val="000309E5"/>
    <w:rsid w:val="00030AF0"/>
    <w:rsid w:val="00030D75"/>
    <w:rsid w:val="0003167D"/>
    <w:rsid w:val="00031806"/>
    <w:rsid w:val="000327A3"/>
    <w:rsid w:val="0003286F"/>
    <w:rsid w:val="000329FF"/>
    <w:rsid w:val="00033129"/>
    <w:rsid w:val="00033F7C"/>
    <w:rsid w:val="0003406B"/>
    <w:rsid w:val="00034987"/>
    <w:rsid w:val="00034B2A"/>
    <w:rsid w:val="000355FB"/>
    <w:rsid w:val="00036CF2"/>
    <w:rsid w:val="00036D23"/>
    <w:rsid w:val="00036DB0"/>
    <w:rsid w:val="00036E06"/>
    <w:rsid w:val="00036F82"/>
    <w:rsid w:val="0003768D"/>
    <w:rsid w:val="00037922"/>
    <w:rsid w:val="00037A95"/>
    <w:rsid w:val="0004120F"/>
    <w:rsid w:val="0004141B"/>
    <w:rsid w:val="00041A55"/>
    <w:rsid w:val="000443F8"/>
    <w:rsid w:val="00044B4F"/>
    <w:rsid w:val="00044C6C"/>
    <w:rsid w:val="00044FE6"/>
    <w:rsid w:val="0004530F"/>
    <w:rsid w:val="000455D5"/>
    <w:rsid w:val="0004572D"/>
    <w:rsid w:val="00045AD8"/>
    <w:rsid w:val="00045E1D"/>
    <w:rsid w:val="0004716F"/>
    <w:rsid w:val="0004745C"/>
    <w:rsid w:val="00047894"/>
    <w:rsid w:val="00047FF9"/>
    <w:rsid w:val="00051988"/>
    <w:rsid w:val="0005305B"/>
    <w:rsid w:val="0005339D"/>
    <w:rsid w:val="00053B1A"/>
    <w:rsid w:val="00054144"/>
    <w:rsid w:val="00054537"/>
    <w:rsid w:val="00054880"/>
    <w:rsid w:val="000549F7"/>
    <w:rsid w:val="00055479"/>
    <w:rsid w:val="000556ED"/>
    <w:rsid w:val="00055AFF"/>
    <w:rsid w:val="00055DC1"/>
    <w:rsid w:val="00056013"/>
    <w:rsid w:val="00056AEE"/>
    <w:rsid w:val="00056DF8"/>
    <w:rsid w:val="00056E19"/>
    <w:rsid w:val="00057057"/>
    <w:rsid w:val="000570CD"/>
    <w:rsid w:val="0005778B"/>
    <w:rsid w:val="0006063B"/>
    <w:rsid w:val="00060B8C"/>
    <w:rsid w:val="00061901"/>
    <w:rsid w:val="00061E65"/>
    <w:rsid w:val="000620C7"/>
    <w:rsid w:val="00062515"/>
    <w:rsid w:val="000627A3"/>
    <w:rsid w:val="0006304E"/>
    <w:rsid w:val="00063468"/>
    <w:rsid w:val="000639F0"/>
    <w:rsid w:val="000642DA"/>
    <w:rsid w:val="00064460"/>
    <w:rsid w:val="000644CD"/>
    <w:rsid w:val="000657EE"/>
    <w:rsid w:val="000665EB"/>
    <w:rsid w:val="00067546"/>
    <w:rsid w:val="00067879"/>
    <w:rsid w:val="000678E0"/>
    <w:rsid w:val="00067A13"/>
    <w:rsid w:val="0007022D"/>
    <w:rsid w:val="00071274"/>
    <w:rsid w:val="000714BE"/>
    <w:rsid w:val="00071589"/>
    <w:rsid w:val="000715C3"/>
    <w:rsid w:val="000716B7"/>
    <w:rsid w:val="000718EC"/>
    <w:rsid w:val="00071F5E"/>
    <w:rsid w:val="000725D7"/>
    <w:rsid w:val="00072A55"/>
    <w:rsid w:val="00073AB8"/>
    <w:rsid w:val="00073D42"/>
    <w:rsid w:val="00074E5D"/>
    <w:rsid w:val="0007502B"/>
    <w:rsid w:val="00075089"/>
    <w:rsid w:val="00075722"/>
    <w:rsid w:val="00076222"/>
    <w:rsid w:val="0007678B"/>
    <w:rsid w:val="000767F8"/>
    <w:rsid w:val="00076A5D"/>
    <w:rsid w:val="00077520"/>
    <w:rsid w:val="00077693"/>
    <w:rsid w:val="000801C6"/>
    <w:rsid w:val="00080364"/>
    <w:rsid w:val="00080E7F"/>
    <w:rsid w:val="00082443"/>
    <w:rsid w:val="000824A7"/>
    <w:rsid w:val="00082542"/>
    <w:rsid w:val="0008276F"/>
    <w:rsid w:val="00082BA6"/>
    <w:rsid w:val="0008333B"/>
    <w:rsid w:val="00083997"/>
    <w:rsid w:val="000845F3"/>
    <w:rsid w:val="000848F0"/>
    <w:rsid w:val="000853F8"/>
    <w:rsid w:val="00085494"/>
    <w:rsid w:val="00085876"/>
    <w:rsid w:val="00085D9F"/>
    <w:rsid w:val="000860AB"/>
    <w:rsid w:val="0008628B"/>
    <w:rsid w:val="00086D56"/>
    <w:rsid w:val="000873A8"/>
    <w:rsid w:val="00087830"/>
    <w:rsid w:val="00087E50"/>
    <w:rsid w:val="00090427"/>
    <w:rsid w:val="00090564"/>
    <w:rsid w:val="00090690"/>
    <w:rsid w:val="000906FD"/>
    <w:rsid w:val="00090717"/>
    <w:rsid w:val="00090B34"/>
    <w:rsid w:val="00090CD1"/>
    <w:rsid w:val="0009109B"/>
    <w:rsid w:val="00091145"/>
    <w:rsid w:val="0009118C"/>
    <w:rsid w:val="00092247"/>
    <w:rsid w:val="00092564"/>
    <w:rsid w:val="0009265F"/>
    <w:rsid w:val="00092CB9"/>
    <w:rsid w:val="000934D9"/>
    <w:rsid w:val="00093F58"/>
    <w:rsid w:val="000958EE"/>
    <w:rsid w:val="00095EE1"/>
    <w:rsid w:val="0009610E"/>
    <w:rsid w:val="00096535"/>
    <w:rsid w:val="00096788"/>
    <w:rsid w:val="00096C6B"/>
    <w:rsid w:val="00096FF4"/>
    <w:rsid w:val="0009700E"/>
    <w:rsid w:val="00097610"/>
    <w:rsid w:val="00097703"/>
    <w:rsid w:val="000A018F"/>
    <w:rsid w:val="000A0949"/>
    <w:rsid w:val="000A0A1B"/>
    <w:rsid w:val="000A0E49"/>
    <w:rsid w:val="000A215A"/>
    <w:rsid w:val="000A277C"/>
    <w:rsid w:val="000A28F7"/>
    <w:rsid w:val="000A2927"/>
    <w:rsid w:val="000A297C"/>
    <w:rsid w:val="000A3811"/>
    <w:rsid w:val="000A383D"/>
    <w:rsid w:val="000A3DAA"/>
    <w:rsid w:val="000A4391"/>
    <w:rsid w:val="000A4F60"/>
    <w:rsid w:val="000A5842"/>
    <w:rsid w:val="000A5871"/>
    <w:rsid w:val="000A5A25"/>
    <w:rsid w:val="000A6262"/>
    <w:rsid w:val="000A6680"/>
    <w:rsid w:val="000A6AA8"/>
    <w:rsid w:val="000A6D1D"/>
    <w:rsid w:val="000A6DC8"/>
    <w:rsid w:val="000A7533"/>
    <w:rsid w:val="000B008C"/>
    <w:rsid w:val="000B019E"/>
    <w:rsid w:val="000B04DC"/>
    <w:rsid w:val="000B0B59"/>
    <w:rsid w:val="000B1294"/>
    <w:rsid w:val="000B1AC8"/>
    <w:rsid w:val="000B276A"/>
    <w:rsid w:val="000B2C25"/>
    <w:rsid w:val="000B2E58"/>
    <w:rsid w:val="000B3C06"/>
    <w:rsid w:val="000B4E89"/>
    <w:rsid w:val="000B4F25"/>
    <w:rsid w:val="000B4FE0"/>
    <w:rsid w:val="000B500E"/>
    <w:rsid w:val="000B51DA"/>
    <w:rsid w:val="000B5C3B"/>
    <w:rsid w:val="000B6DE0"/>
    <w:rsid w:val="000B7087"/>
    <w:rsid w:val="000B70FE"/>
    <w:rsid w:val="000B754D"/>
    <w:rsid w:val="000C0465"/>
    <w:rsid w:val="000C0B33"/>
    <w:rsid w:val="000C0B5F"/>
    <w:rsid w:val="000C1896"/>
    <w:rsid w:val="000C249A"/>
    <w:rsid w:val="000C27F8"/>
    <w:rsid w:val="000C2AC4"/>
    <w:rsid w:val="000C38B2"/>
    <w:rsid w:val="000C43A0"/>
    <w:rsid w:val="000C4442"/>
    <w:rsid w:val="000C44FD"/>
    <w:rsid w:val="000C44FF"/>
    <w:rsid w:val="000C4731"/>
    <w:rsid w:val="000C4827"/>
    <w:rsid w:val="000C5075"/>
    <w:rsid w:val="000C570A"/>
    <w:rsid w:val="000C647A"/>
    <w:rsid w:val="000C66F5"/>
    <w:rsid w:val="000C7014"/>
    <w:rsid w:val="000C768E"/>
    <w:rsid w:val="000C7926"/>
    <w:rsid w:val="000C7D5C"/>
    <w:rsid w:val="000D06A0"/>
    <w:rsid w:val="000D0C68"/>
    <w:rsid w:val="000D0F08"/>
    <w:rsid w:val="000D0FB1"/>
    <w:rsid w:val="000D140D"/>
    <w:rsid w:val="000D2363"/>
    <w:rsid w:val="000D46AD"/>
    <w:rsid w:val="000D6428"/>
    <w:rsid w:val="000D6825"/>
    <w:rsid w:val="000D6A84"/>
    <w:rsid w:val="000D717B"/>
    <w:rsid w:val="000D7863"/>
    <w:rsid w:val="000D7BD4"/>
    <w:rsid w:val="000D7FD0"/>
    <w:rsid w:val="000E01BE"/>
    <w:rsid w:val="000E0BBA"/>
    <w:rsid w:val="000E0C72"/>
    <w:rsid w:val="000E0E54"/>
    <w:rsid w:val="000E1476"/>
    <w:rsid w:val="000E2E27"/>
    <w:rsid w:val="000E3AA8"/>
    <w:rsid w:val="000E4235"/>
    <w:rsid w:val="000E4713"/>
    <w:rsid w:val="000E4A2A"/>
    <w:rsid w:val="000E4F85"/>
    <w:rsid w:val="000E50BF"/>
    <w:rsid w:val="000E5516"/>
    <w:rsid w:val="000E730B"/>
    <w:rsid w:val="000E735D"/>
    <w:rsid w:val="000E76CA"/>
    <w:rsid w:val="000E78AE"/>
    <w:rsid w:val="000F0243"/>
    <w:rsid w:val="000F04F8"/>
    <w:rsid w:val="000F108A"/>
    <w:rsid w:val="000F14E8"/>
    <w:rsid w:val="000F2050"/>
    <w:rsid w:val="000F2E9E"/>
    <w:rsid w:val="000F3446"/>
    <w:rsid w:val="000F365E"/>
    <w:rsid w:val="000F3759"/>
    <w:rsid w:val="000F3DEE"/>
    <w:rsid w:val="000F40BE"/>
    <w:rsid w:val="000F41B0"/>
    <w:rsid w:val="000F5110"/>
    <w:rsid w:val="000F5C58"/>
    <w:rsid w:val="000F5DF1"/>
    <w:rsid w:val="000F6C32"/>
    <w:rsid w:val="000F72BB"/>
    <w:rsid w:val="000F75BC"/>
    <w:rsid w:val="000F78DB"/>
    <w:rsid w:val="0010007F"/>
    <w:rsid w:val="00100436"/>
    <w:rsid w:val="00100957"/>
    <w:rsid w:val="001009BE"/>
    <w:rsid w:val="00100A34"/>
    <w:rsid w:val="00100F60"/>
    <w:rsid w:val="001018D8"/>
    <w:rsid w:val="001025E4"/>
    <w:rsid w:val="00103459"/>
    <w:rsid w:val="00103A63"/>
    <w:rsid w:val="00103DEF"/>
    <w:rsid w:val="00104319"/>
    <w:rsid w:val="0010449B"/>
    <w:rsid w:val="001044FD"/>
    <w:rsid w:val="00104622"/>
    <w:rsid w:val="0010477F"/>
    <w:rsid w:val="00104ADB"/>
    <w:rsid w:val="00104C99"/>
    <w:rsid w:val="00105097"/>
    <w:rsid w:val="0010653B"/>
    <w:rsid w:val="00106D07"/>
    <w:rsid w:val="001071FF"/>
    <w:rsid w:val="00110283"/>
    <w:rsid w:val="00110F08"/>
    <w:rsid w:val="0011369F"/>
    <w:rsid w:val="001138A2"/>
    <w:rsid w:val="001143AE"/>
    <w:rsid w:val="00114844"/>
    <w:rsid w:val="00114CDD"/>
    <w:rsid w:val="001157D5"/>
    <w:rsid w:val="0011654A"/>
    <w:rsid w:val="00117057"/>
    <w:rsid w:val="001170ED"/>
    <w:rsid w:val="00117555"/>
    <w:rsid w:val="00117705"/>
    <w:rsid w:val="00117DD5"/>
    <w:rsid w:val="001204C4"/>
    <w:rsid w:val="00120C36"/>
    <w:rsid w:val="00120D9D"/>
    <w:rsid w:val="0012110F"/>
    <w:rsid w:val="00121790"/>
    <w:rsid w:val="00121F3F"/>
    <w:rsid w:val="00122219"/>
    <w:rsid w:val="001225D7"/>
    <w:rsid w:val="00122F6B"/>
    <w:rsid w:val="00123191"/>
    <w:rsid w:val="00123212"/>
    <w:rsid w:val="001233B9"/>
    <w:rsid w:val="0012346E"/>
    <w:rsid w:val="0012352B"/>
    <w:rsid w:val="0012359E"/>
    <w:rsid w:val="001237F5"/>
    <w:rsid w:val="001238D6"/>
    <w:rsid w:val="001243B1"/>
    <w:rsid w:val="001249E5"/>
    <w:rsid w:val="00125FF4"/>
    <w:rsid w:val="0012654D"/>
    <w:rsid w:val="00126730"/>
    <w:rsid w:val="0012691B"/>
    <w:rsid w:val="001270A1"/>
    <w:rsid w:val="0012732C"/>
    <w:rsid w:val="00130260"/>
    <w:rsid w:val="001306EF"/>
    <w:rsid w:val="001319BE"/>
    <w:rsid w:val="001320DF"/>
    <w:rsid w:val="00132BAB"/>
    <w:rsid w:val="00133361"/>
    <w:rsid w:val="0013400D"/>
    <w:rsid w:val="0013560B"/>
    <w:rsid w:val="00136197"/>
    <w:rsid w:val="00136620"/>
    <w:rsid w:val="00136857"/>
    <w:rsid w:val="00136DFE"/>
    <w:rsid w:val="001377F2"/>
    <w:rsid w:val="00137E6F"/>
    <w:rsid w:val="00140075"/>
    <w:rsid w:val="00140497"/>
    <w:rsid w:val="001405D0"/>
    <w:rsid w:val="0014069F"/>
    <w:rsid w:val="001408C1"/>
    <w:rsid w:val="00140D44"/>
    <w:rsid w:val="001410DD"/>
    <w:rsid w:val="0014181F"/>
    <w:rsid w:val="00141CD5"/>
    <w:rsid w:val="00142BD4"/>
    <w:rsid w:val="00142C3D"/>
    <w:rsid w:val="001434A3"/>
    <w:rsid w:val="001438E2"/>
    <w:rsid w:val="00143D99"/>
    <w:rsid w:val="001447EF"/>
    <w:rsid w:val="00144BEE"/>
    <w:rsid w:val="00144F0B"/>
    <w:rsid w:val="00145AEB"/>
    <w:rsid w:val="00146882"/>
    <w:rsid w:val="0014713E"/>
    <w:rsid w:val="001518F2"/>
    <w:rsid w:val="00151A22"/>
    <w:rsid w:val="00151EEC"/>
    <w:rsid w:val="00151FED"/>
    <w:rsid w:val="0015233B"/>
    <w:rsid w:val="0015278E"/>
    <w:rsid w:val="00153439"/>
    <w:rsid w:val="0015359C"/>
    <w:rsid w:val="00153F08"/>
    <w:rsid w:val="001545D9"/>
    <w:rsid w:val="00154C0F"/>
    <w:rsid w:val="00155919"/>
    <w:rsid w:val="00156543"/>
    <w:rsid w:val="00156759"/>
    <w:rsid w:val="00156ACB"/>
    <w:rsid w:val="0016082C"/>
    <w:rsid w:val="0016176E"/>
    <w:rsid w:val="0016391C"/>
    <w:rsid w:val="001640B0"/>
    <w:rsid w:val="00164416"/>
    <w:rsid w:val="0016454C"/>
    <w:rsid w:val="0016471D"/>
    <w:rsid w:val="00164CCF"/>
    <w:rsid w:val="00164E98"/>
    <w:rsid w:val="001653C5"/>
    <w:rsid w:val="001653D5"/>
    <w:rsid w:val="001658EA"/>
    <w:rsid w:val="001660CA"/>
    <w:rsid w:val="00166D97"/>
    <w:rsid w:val="0016706B"/>
    <w:rsid w:val="001674A0"/>
    <w:rsid w:val="001677D7"/>
    <w:rsid w:val="00167BF5"/>
    <w:rsid w:val="00167F41"/>
    <w:rsid w:val="001700AF"/>
    <w:rsid w:val="00170176"/>
    <w:rsid w:val="001703A2"/>
    <w:rsid w:val="001706B4"/>
    <w:rsid w:val="00170E22"/>
    <w:rsid w:val="00171372"/>
    <w:rsid w:val="00171ACF"/>
    <w:rsid w:val="0017242A"/>
    <w:rsid w:val="0017243D"/>
    <w:rsid w:val="00172677"/>
    <w:rsid w:val="00172821"/>
    <w:rsid w:val="00172D54"/>
    <w:rsid w:val="00173C94"/>
    <w:rsid w:val="00174174"/>
    <w:rsid w:val="001747C1"/>
    <w:rsid w:val="0017511C"/>
    <w:rsid w:val="001752E9"/>
    <w:rsid w:val="00175D6F"/>
    <w:rsid w:val="001764D8"/>
    <w:rsid w:val="00176DAC"/>
    <w:rsid w:val="00177231"/>
    <w:rsid w:val="0018030E"/>
    <w:rsid w:val="00180344"/>
    <w:rsid w:val="00180545"/>
    <w:rsid w:val="00180936"/>
    <w:rsid w:val="00180A8C"/>
    <w:rsid w:val="001810C5"/>
    <w:rsid w:val="00181376"/>
    <w:rsid w:val="00182105"/>
    <w:rsid w:val="0018255F"/>
    <w:rsid w:val="00182A8D"/>
    <w:rsid w:val="00183616"/>
    <w:rsid w:val="00183691"/>
    <w:rsid w:val="0018372C"/>
    <w:rsid w:val="001838FC"/>
    <w:rsid w:val="00183B0A"/>
    <w:rsid w:val="00183EA4"/>
    <w:rsid w:val="00184621"/>
    <w:rsid w:val="00184802"/>
    <w:rsid w:val="001857EB"/>
    <w:rsid w:val="001858CF"/>
    <w:rsid w:val="001858D4"/>
    <w:rsid w:val="00185CEB"/>
    <w:rsid w:val="00185E92"/>
    <w:rsid w:val="00185F79"/>
    <w:rsid w:val="00185FB0"/>
    <w:rsid w:val="001861CF"/>
    <w:rsid w:val="001863E4"/>
    <w:rsid w:val="001868FD"/>
    <w:rsid w:val="00187158"/>
    <w:rsid w:val="00187983"/>
    <w:rsid w:val="00190904"/>
    <w:rsid w:val="0019116F"/>
    <w:rsid w:val="00191B17"/>
    <w:rsid w:val="00192A17"/>
    <w:rsid w:val="00192C53"/>
    <w:rsid w:val="0019390E"/>
    <w:rsid w:val="00193E34"/>
    <w:rsid w:val="00194745"/>
    <w:rsid w:val="00194C86"/>
    <w:rsid w:val="001958D4"/>
    <w:rsid w:val="00195F51"/>
    <w:rsid w:val="00195F93"/>
    <w:rsid w:val="00196206"/>
    <w:rsid w:val="00196629"/>
    <w:rsid w:val="00196899"/>
    <w:rsid w:val="001969C0"/>
    <w:rsid w:val="001969E6"/>
    <w:rsid w:val="00196DAF"/>
    <w:rsid w:val="00197243"/>
    <w:rsid w:val="001977D0"/>
    <w:rsid w:val="00197B8E"/>
    <w:rsid w:val="00197DF5"/>
    <w:rsid w:val="001A0156"/>
    <w:rsid w:val="001A05AD"/>
    <w:rsid w:val="001A06E8"/>
    <w:rsid w:val="001A0F33"/>
    <w:rsid w:val="001A10A7"/>
    <w:rsid w:val="001A138F"/>
    <w:rsid w:val="001A28B2"/>
    <w:rsid w:val="001A2E71"/>
    <w:rsid w:val="001A3AB6"/>
    <w:rsid w:val="001A4239"/>
    <w:rsid w:val="001A4C82"/>
    <w:rsid w:val="001A545C"/>
    <w:rsid w:val="001A565C"/>
    <w:rsid w:val="001A5DC6"/>
    <w:rsid w:val="001A65E9"/>
    <w:rsid w:val="001A6AC0"/>
    <w:rsid w:val="001A6B4E"/>
    <w:rsid w:val="001A6D88"/>
    <w:rsid w:val="001A72FA"/>
    <w:rsid w:val="001A74F5"/>
    <w:rsid w:val="001A795A"/>
    <w:rsid w:val="001B1563"/>
    <w:rsid w:val="001B1C10"/>
    <w:rsid w:val="001B1EBE"/>
    <w:rsid w:val="001B337D"/>
    <w:rsid w:val="001B3466"/>
    <w:rsid w:val="001B3546"/>
    <w:rsid w:val="001B3748"/>
    <w:rsid w:val="001B3973"/>
    <w:rsid w:val="001B3D02"/>
    <w:rsid w:val="001B3DC0"/>
    <w:rsid w:val="001B4991"/>
    <w:rsid w:val="001B4B96"/>
    <w:rsid w:val="001B4CB5"/>
    <w:rsid w:val="001B4FCF"/>
    <w:rsid w:val="001B5CB5"/>
    <w:rsid w:val="001B5E6E"/>
    <w:rsid w:val="001B6375"/>
    <w:rsid w:val="001B7001"/>
    <w:rsid w:val="001B72E9"/>
    <w:rsid w:val="001B73C7"/>
    <w:rsid w:val="001B7F58"/>
    <w:rsid w:val="001C0A7B"/>
    <w:rsid w:val="001C16FC"/>
    <w:rsid w:val="001C3C7E"/>
    <w:rsid w:val="001C3DD3"/>
    <w:rsid w:val="001C444E"/>
    <w:rsid w:val="001C4E6E"/>
    <w:rsid w:val="001C518B"/>
    <w:rsid w:val="001C5552"/>
    <w:rsid w:val="001C5578"/>
    <w:rsid w:val="001C637B"/>
    <w:rsid w:val="001C73EF"/>
    <w:rsid w:val="001C761F"/>
    <w:rsid w:val="001D02B7"/>
    <w:rsid w:val="001D091E"/>
    <w:rsid w:val="001D1115"/>
    <w:rsid w:val="001D15A1"/>
    <w:rsid w:val="001D260D"/>
    <w:rsid w:val="001D5998"/>
    <w:rsid w:val="001D6AAC"/>
    <w:rsid w:val="001E028D"/>
    <w:rsid w:val="001E03CA"/>
    <w:rsid w:val="001E05E3"/>
    <w:rsid w:val="001E0E12"/>
    <w:rsid w:val="001E0E9E"/>
    <w:rsid w:val="001E1E30"/>
    <w:rsid w:val="001E282D"/>
    <w:rsid w:val="001E29A6"/>
    <w:rsid w:val="001E2CAF"/>
    <w:rsid w:val="001E2CE6"/>
    <w:rsid w:val="001E3172"/>
    <w:rsid w:val="001E32DC"/>
    <w:rsid w:val="001E4089"/>
    <w:rsid w:val="001E5D74"/>
    <w:rsid w:val="001E6314"/>
    <w:rsid w:val="001E6CC2"/>
    <w:rsid w:val="001E6E34"/>
    <w:rsid w:val="001E71F9"/>
    <w:rsid w:val="001E772E"/>
    <w:rsid w:val="001E7797"/>
    <w:rsid w:val="001F1B11"/>
    <w:rsid w:val="001F2206"/>
    <w:rsid w:val="001F2B7F"/>
    <w:rsid w:val="001F3170"/>
    <w:rsid w:val="001F33B1"/>
    <w:rsid w:val="001F36AD"/>
    <w:rsid w:val="001F3BAD"/>
    <w:rsid w:val="001F4B10"/>
    <w:rsid w:val="001F4CDD"/>
    <w:rsid w:val="001F5550"/>
    <w:rsid w:val="001F5B61"/>
    <w:rsid w:val="001F5CB9"/>
    <w:rsid w:val="001F641F"/>
    <w:rsid w:val="001F691C"/>
    <w:rsid w:val="001F6FB2"/>
    <w:rsid w:val="001F7EE1"/>
    <w:rsid w:val="002002B7"/>
    <w:rsid w:val="002006BC"/>
    <w:rsid w:val="002014CE"/>
    <w:rsid w:val="002018B3"/>
    <w:rsid w:val="00201939"/>
    <w:rsid w:val="00201C09"/>
    <w:rsid w:val="002025DC"/>
    <w:rsid w:val="00202842"/>
    <w:rsid w:val="0020288B"/>
    <w:rsid w:val="00202F06"/>
    <w:rsid w:val="00203206"/>
    <w:rsid w:val="00204D2D"/>
    <w:rsid w:val="00205513"/>
    <w:rsid w:val="002055F7"/>
    <w:rsid w:val="00205726"/>
    <w:rsid w:val="0020664F"/>
    <w:rsid w:val="002077DA"/>
    <w:rsid w:val="0021060F"/>
    <w:rsid w:val="0021084D"/>
    <w:rsid w:val="00210C04"/>
    <w:rsid w:val="00210C35"/>
    <w:rsid w:val="0021129E"/>
    <w:rsid w:val="002116D0"/>
    <w:rsid w:val="00211DBA"/>
    <w:rsid w:val="002128EB"/>
    <w:rsid w:val="00212F58"/>
    <w:rsid w:val="002132F4"/>
    <w:rsid w:val="00213523"/>
    <w:rsid w:val="00213524"/>
    <w:rsid w:val="002139A1"/>
    <w:rsid w:val="002148A5"/>
    <w:rsid w:val="00214EEF"/>
    <w:rsid w:val="002151AB"/>
    <w:rsid w:val="0021531C"/>
    <w:rsid w:val="00216815"/>
    <w:rsid w:val="00216B4C"/>
    <w:rsid w:val="00220653"/>
    <w:rsid w:val="00222521"/>
    <w:rsid w:val="002227E5"/>
    <w:rsid w:val="002231A9"/>
    <w:rsid w:val="00223B00"/>
    <w:rsid w:val="0022422C"/>
    <w:rsid w:val="00224970"/>
    <w:rsid w:val="00225482"/>
    <w:rsid w:val="002258ED"/>
    <w:rsid w:val="002265D5"/>
    <w:rsid w:val="0022670B"/>
    <w:rsid w:val="00226C29"/>
    <w:rsid w:val="0022735B"/>
    <w:rsid w:val="00231575"/>
    <w:rsid w:val="00231B46"/>
    <w:rsid w:val="00232B5F"/>
    <w:rsid w:val="00232BFD"/>
    <w:rsid w:val="00232CAE"/>
    <w:rsid w:val="00232ED9"/>
    <w:rsid w:val="00233C04"/>
    <w:rsid w:val="00233C39"/>
    <w:rsid w:val="00233F62"/>
    <w:rsid w:val="002340FF"/>
    <w:rsid w:val="002343FB"/>
    <w:rsid w:val="0023461B"/>
    <w:rsid w:val="00235AFF"/>
    <w:rsid w:val="00235C8E"/>
    <w:rsid w:val="00235D8E"/>
    <w:rsid w:val="0023786A"/>
    <w:rsid w:val="00240678"/>
    <w:rsid w:val="002411E8"/>
    <w:rsid w:val="0024135A"/>
    <w:rsid w:val="0024184F"/>
    <w:rsid w:val="002428E6"/>
    <w:rsid w:val="00243266"/>
    <w:rsid w:val="00243314"/>
    <w:rsid w:val="0024370C"/>
    <w:rsid w:val="00243813"/>
    <w:rsid w:val="00244408"/>
    <w:rsid w:val="00244DF1"/>
    <w:rsid w:val="0024520E"/>
    <w:rsid w:val="002453C9"/>
    <w:rsid w:val="00245638"/>
    <w:rsid w:val="00245842"/>
    <w:rsid w:val="00245B86"/>
    <w:rsid w:val="00246910"/>
    <w:rsid w:val="00246E16"/>
    <w:rsid w:val="002474D6"/>
    <w:rsid w:val="0024770C"/>
    <w:rsid w:val="00250C41"/>
    <w:rsid w:val="00251218"/>
    <w:rsid w:val="00251717"/>
    <w:rsid w:val="00251FF9"/>
    <w:rsid w:val="002528A9"/>
    <w:rsid w:val="00252D3F"/>
    <w:rsid w:val="00252FEF"/>
    <w:rsid w:val="00253335"/>
    <w:rsid w:val="002536B2"/>
    <w:rsid w:val="00253931"/>
    <w:rsid w:val="00253A23"/>
    <w:rsid w:val="002540EC"/>
    <w:rsid w:val="00254BE8"/>
    <w:rsid w:val="00254D19"/>
    <w:rsid w:val="00255A2E"/>
    <w:rsid w:val="00255BBF"/>
    <w:rsid w:val="00255C2C"/>
    <w:rsid w:val="002563B7"/>
    <w:rsid w:val="00256939"/>
    <w:rsid w:val="00256F3D"/>
    <w:rsid w:val="00256F5F"/>
    <w:rsid w:val="00257080"/>
    <w:rsid w:val="00257221"/>
    <w:rsid w:val="002603D2"/>
    <w:rsid w:val="00264653"/>
    <w:rsid w:val="002646E0"/>
    <w:rsid w:val="002652F2"/>
    <w:rsid w:val="00265B8C"/>
    <w:rsid w:val="00265F3D"/>
    <w:rsid w:val="00267923"/>
    <w:rsid w:val="00267BF8"/>
    <w:rsid w:val="00270050"/>
    <w:rsid w:val="00270BB7"/>
    <w:rsid w:val="00271445"/>
    <w:rsid w:val="00271EA4"/>
    <w:rsid w:val="00271FDB"/>
    <w:rsid w:val="002720D9"/>
    <w:rsid w:val="002734D9"/>
    <w:rsid w:val="00273C7C"/>
    <w:rsid w:val="00274CC0"/>
    <w:rsid w:val="00274F26"/>
    <w:rsid w:val="00274FBE"/>
    <w:rsid w:val="002756AD"/>
    <w:rsid w:val="00275DA0"/>
    <w:rsid w:val="00275ED7"/>
    <w:rsid w:val="002767E9"/>
    <w:rsid w:val="00276DED"/>
    <w:rsid w:val="002771FD"/>
    <w:rsid w:val="002775A6"/>
    <w:rsid w:val="00277A7A"/>
    <w:rsid w:val="00277AD7"/>
    <w:rsid w:val="0028012E"/>
    <w:rsid w:val="00280458"/>
    <w:rsid w:val="0028053A"/>
    <w:rsid w:val="0028162B"/>
    <w:rsid w:val="002818C8"/>
    <w:rsid w:val="00281FCC"/>
    <w:rsid w:val="00282571"/>
    <w:rsid w:val="00282BEF"/>
    <w:rsid w:val="00282EA7"/>
    <w:rsid w:val="00283051"/>
    <w:rsid w:val="0028498D"/>
    <w:rsid w:val="00284BA1"/>
    <w:rsid w:val="00285645"/>
    <w:rsid w:val="00285C16"/>
    <w:rsid w:val="002869F4"/>
    <w:rsid w:val="00286A40"/>
    <w:rsid w:val="00286DB4"/>
    <w:rsid w:val="00287C5D"/>
    <w:rsid w:val="00287F7A"/>
    <w:rsid w:val="002906BB"/>
    <w:rsid w:val="00290758"/>
    <w:rsid w:val="0029095B"/>
    <w:rsid w:val="00292135"/>
    <w:rsid w:val="0029257A"/>
    <w:rsid w:val="00292869"/>
    <w:rsid w:val="00292C09"/>
    <w:rsid w:val="00292EF4"/>
    <w:rsid w:val="002935E9"/>
    <w:rsid w:val="00293B73"/>
    <w:rsid w:val="0029410E"/>
    <w:rsid w:val="002944A6"/>
    <w:rsid w:val="0029581F"/>
    <w:rsid w:val="00297B76"/>
    <w:rsid w:val="002A0A68"/>
    <w:rsid w:val="002A0EBF"/>
    <w:rsid w:val="002A105F"/>
    <w:rsid w:val="002A13D2"/>
    <w:rsid w:val="002A1532"/>
    <w:rsid w:val="002A153A"/>
    <w:rsid w:val="002A1705"/>
    <w:rsid w:val="002A2356"/>
    <w:rsid w:val="002A258D"/>
    <w:rsid w:val="002A2A7D"/>
    <w:rsid w:val="002A3AE3"/>
    <w:rsid w:val="002A5108"/>
    <w:rsid w:val="002A5618"/>
    <w:rsid w:val="002A588B"/>
    <w:rsid w:val="002A5F4A"/>
    <w:rsid w:val="002A6890"/>
    <w:rsid w:val="002A6B44"/>
    <w:rsid w:val="002A76F6"/>
    <w:rsid w:val="002A7835"/>
    <w:rsid w:val="002A7A44"/>
    <w:rsid w:val="002B005C"/>
    <w:rsid w:val="002B054C"/>
    <w:rsid w:val="002B0BBA"/>
    <w:rsid w:val="002B14DF"/>
    <w:rsid w:val="002B1695"/>
    <w:rsid w:val="002B1C35"/>
    <w:rsid w:val="002B2204"/>
    <w:rsid w:val="002B29F0"/>
    <w:rsid w:val="002B2FF2"/>
    <w:rsid w:val="002B3534"/>
    <w:rsid w:val="002B35AE"/>
    <w:rsid w:val="002B3DD9"/>
    <w:rsid w:val="002B4682"/>
    <w:rsid w:val="002B4CD1"/>
    <w:rsid w:val="002B5866"/>
    <w:rsid w:val="002B5C49"/>
    <w:rsid w:val="002B5F28"/>
    <w:rsid w:val="002B624C"/>
    <w:rsid w:val="002B6491"/>
    <w:rsid w:val="002B64AE"/>
    <w:rsid w:val="002B650A"/>
    <w:rsid w:val="002B6514"/>
    <w:rsid w:val="002B6AF2"/>
    <w:rsid w:val="002B6F88"/>
    <w:rsid w:val="002B7DA6"/>
    <w:rsid w:val="002C03D0"/>
    <w:rsid w:val="002C1005"/>
    <w:rsid w:val="002C11E9"/>
    <w:rsid w:val="002C14BC"/>
    <w:rsid w:val="002C1C9B"/>
    <w:rsid w:val="002C2925"/>
    <w:rsid w:val="002C2CB2"/>
    <w:rsid w:val="002C429C"/>
    <w:rsid w:val="002C42A1"/>
    <w:rsid w:val="002C529B"/>
    <w:rsid w:val="002C5AF7"/>
    <w:rsid w:val="002C5C53"/>
    <w:rsid w:val="002C5D5A"/>
    <w:rsid w:val="002C646F"/>
    <w:rsid w:val="002C6477"/>
    <w:rsid w:val="002C6A84"/>
    <w:rsid w:val="002C6E91"/>
    <w:rsid w:val="002C73B3"/>
    <w:rsid w:val="002C77EC"/>
    <w:rsid w:val="002C7BC7"/>
    <w:rsid w:val="002C7F35"/>
    <w:rsid w:val="002D03E1"/>
    <w:rsid w:val="002D197E"/>
    <w:rsid w:val="002D1B44"/>
    <w:rsid w:val="002D1B9A"/>
    <w:rsid w:val="002D1D5A"/>
    <w:rsid w:val="002D20A1"/>
    <w:rsid w:val="002D2120"/>
    <w:rsid w:val="002D2476"/>
    <w:rsid w:val="002D2905"/>
    <w:rsid w:val="002D2B1C"/>
    <w:rsid w:val="002D2B3D"/>
    <w:rsid w:val="002D2C29"/>
    <w:rsid w:val="002D3B13"/>
    <w:rsid w:val="002D3EA7"/>
    <w:rsid w:val="002D4447"/>
    <w:rsid w:val="002D468C"/>
    <w:rsid w:val="002D4E1E"/>
    <w:rsid w:val="002D560C"/>
    <w:rsid w:val="002D575C"/>
    <w:rsid w:val="002D61AD"/>
    <w:rsid w:val="002D636C"/>
    <w:rsid w:val="002D6E88"/>
    <w:rsid w:val="002D73EB"/>
    <w:rsid w:val="002E0F3C"/>
    <w:rsid w:val="002E1082"/>
    <w:rsid w:val="002E1469"/>
    <w:rsid w:val="002E2038"/>
    <w:rsid w:val="002E2640"/>
    <w:rsid w:val="002E2991"/>
    <w:rsid w:val="002E2FE2"/>
    <w:rsid w:val="002E31D9"/>
    <w:rsid w:val="002E3A06"/>
    <w:rsid w:val="002E428E"/>
    <w:rsid w:val="002E44D6"/>
    <w:rsid w:val="002E4ADE"/>
    <w:rsid w:val="002E521B"/>
    <w:rsid w:val="002E6374"/>
    <w:rsid w:val="002E71F5"/>
    <w:rsid w:val="002E73F3"/>
    <w:rsid w:val="002E7B37"/>
    <w:rsid w:val="002F077F"/>
    <w:rsid w:val="002F1178"/>
    <w:rsid w:val="002F1544"/>
    <w:rsid w:val="002F22E7"/>
    <w:rsid w:val="002F2AA6"/>
    <w:rsid w:val="002F2CD5"/>
    <w:rsid w:val="002F2E32"/>
    <w:rsid w:val="002F3DCB"/>
    <w:rsid w:val="002F4405"/>
    <w:rsid w:val="002F5040"/>
    <w:rsid w:val="002F517C"/>
    <w:rsid w:val="002F5946"/>
    <w:rsid w:val="002F6455"/>
    <w:rsid w:val="002F6806"/>
    <w:rsid w:val="002F6FCA"/>
    <w:rsid w:val="002F7290"/>
    <w:rsid w:val="002F75A8"/>
    <w:rsid w:val="002F786F"/>
    <w:rsid w:val="002F7C73"/>
    <w:rsid w:val="002F7D60"/>
    <w:rsid w:val="00300620"/>
    <w:rsid w:val="003009B2"/>
    <w:rsid w:val="00300C9B"/>
    <w:rsid w:val="00302AEB"/>
    <w:rsid w:val="00302CEA"/>
    <w:rsid w:val="0030323E"/>
    <w:rsid w:val="0030349F"/>
    <w:rsid w:val="00303B72"/>
    <w:rsid w:val="003044C2"/>
    <w:rsid w:val="0030488F"/>
    <w:rsid w:val="00305D04"/>
    <w:rsid w:val="003064C4"/>
    <w:rsid w:val="00307244"/>
    <w:rsid w:val="003079E9"/>
    <w:rsid w:val="00307C02"/>
    <w:rsid w:val="00307D99"/>
    <w:rsid w:val="00310249"/>
    <w:rsid w:val="00310EFC"/>
    <w:rsid w:val="0031191F"/>
    <w:rsid w:val="003124B7"/>
    <w:rsid w:val="00313AB4"/>
    <w:rsid w:val="00313D3D"/>
    <w:rsid w:val="00314305"/>
    <w:rsid w:val="003146F0"/>
    <w:rsid w:val="00314931"/>
    <w:rsid w:val="00314CBF"/>
    <w:rsid w:val="00314FFC"/>
    <w:rsid w:val="003163BC"/>
    <w:rsid w:val="00316BCA"/>
    <w:rsid w:val="003200E0"/>
    <w:rsid w:val="003203DE"/>
    <w:rsid w:val="003207F2"/>
    <w:rsid w:val="00321140"/>
    <w:rsid w:val="00321423"/>
    <w:rsid w:val="00321649"/>
    <w:rsid w:val="00322A1F"/>
    <w:rsid w:val="00322E52"/>
    <w:rsid w:val="00322F6F"/>
    <w:rsid w:val="0032361C"/>
    <w:rsid w:val="0032389F"/>
    <w:rsid w:val="00324214"/>
    <w:rsid w:val="0032447D"/>
    <w:rsid w:val="003246D8"/>
    <w:rsid w:val="00324B0F"/>
    <w:rsid w:val="003251B6"/>
    <w:rsid w:val="00325603"/>
    <w:rsid w:val="00325963"/>
    <w:rsid w:val="00325ADE"/>
    <w:rsid w:val="003262F2"/>
    <w:rsid w:val="00326635"/>
    <w:rsid w:val="00326EA5"/>
    <w:rsid w:val="0032704A"/>
    <w:rsid w:val="003272F6"/>
    <w:rsid w:val="00327466"/>
    <w:rsid w:val="003276C5"/>
    <w:rsid w:val="00327A12"/>
    <w:rsid w:val="00327A64"/>
    <w:rsid w:val="00330996"/>
    <w:rsid w:val="0033101E"/>
    <w:rsid w:val="00331906"/>
    <w:rsid w:val="00331C72"/>
    <w:rsid w:val="00331DEA"/>
    <w:rsid w:val="003322E3"/>
    <w:rsid w:val="003327E5"/>
    <w:rsid w:val="00332B66"/>
    <w:rsid w:val="00333917"/>
    <w:rsid w:val="00333B14"/>
    <w:rsid w:val="00333BDF"/>
    <w:rsid w:val="00333C73"/>
    <w:rsid w:val="00333DBD"/>
    <w:rsid w:val="00334B12"/>
    <w:rsid w:val="00334F0A"/>
    <w:rsid w:val="00335B12"/>
    <w:rsid w:val="003364DD"/>
    <w:rsid w:val="00336876"/>
    <w:rsid w:val="00337E67"/>
    <w:rsid w:val="00340033"/>
    <w:rsid w:val="00340534"/>
    <w:rsid w:val="00340813"/>
    <w:rsid w:val="00340DBE"/>
    <w:rsid w:val="00340F5E"/>
    <w:rsid w:val="00341F42"/>
    <w:rsid w:val="003422BD"/>
    <w:rsid w:val="0034289E"/>
    <w:rsid w:val="00342979"/>
    <w:rsid w:val="00342DD3"/>
    <w:rsid w:val="00342F9B"/>
    <w:rsid w:val="0034353C"/>
    <w:rsid w:val="00343EC1"/>
    <w:rsid w:val="00344472"/>
    <w:rsid w:val="003449BD"/>
    <w:rsid w:val="00344A67"/>
    <w:rsid w:val="00344CEA"/>
    <w:rsid w:val="00344D4F"/>
    <w:rsid w:val="00346209"/>
    <w:rsid w:val="003465D5"/>
    <w:rsid w:val="003500F7"/>
    <w:rsid w:val="003506AB"/>
    <w:rsid w:val="003506E9"/>
    <w:rsid w:val="003510A4"/>
    <w:rsid w:val="00351181"/>
    <w:rsid w:val="003511D7"/>
    <w:rsid w:val="00351407"/>
    <w:rsid w:val="00351798"/>
    <w:rsid w:val="00351D7E"/>
    <w:rsid w:val="00351E98"/>
    <w:rsid w:val="00352FF7"/>
    <w:rsid w:val="0035305A"/>
    <w:rsid w:val="00353E22"/>
    <w:rsid w:val="00354574"/>
    <w:rsid w:val="003547AC"/>
    <w:rsid w:val="00354F1D"/>
    <w:rsid w:val="0035506D"/>
    <w:rsid w:val="00355E62"/>
    <w:rsid w:val="00356F48"/>
    <w:rsid w:val="003573FA"/>
    <w:rsid w:val="003575EC"/>
    <w:rsid w:val="00357754"/>
    <w:rsid w:val="00357FEE"/>
    <w:rsid w:val="00360107"/>
    <w:rsid w:val="00360832"/>
    <w:rsid w:val="00360849"/>
    <w:rsid w:val="00360C93"/>
    <w:rsid w:val="00360D46"/>
    <w:rsid w:val="00360DB4"/>
    <w:rsid w:val="003612E6"/>
    <w:rsid w:val="0036223B"/>
    <w:rsid w:val="003624F0"/>
    <w:rsid w:val="003628F0"/>
    <w:rsid w:val="003629B3"/>
    <w:rsid w:val="00362BFC"/>
    <w:rsid w:val="0036341A"/>
    <w:rsid w:val="0036383F"/>
    <w:rsid w:val="00363FC5"/>
    <w:rsid w:val="003648D1"/>
    <w:rsid w:val="00364D53"/>
    <w:rsid w:val="003655B0"/>
    <w:rsid w:val="00365682"/>
    <w:rsid w:val="00366BE9"/>
    <w:rsid w:val="00366F12"/>
    <w:rsid w:val="0036714B"/>
    <w:rsid w:val="00370A1B"/>
    <w:rsid w:val="00370ACD"/>
    <w:rsid w:val="00371EC7"/>
    <w:rsid w:val="00372152"/>
    <w:rsid w:val="0037225E"/>
    <w:rsid w:val="00372767"/>
    <w:rsid w:val="00372D65"/>
    <w:rsid w:val="00372F64"/>
    <w:rsid w:val="00372FFE"/>
    <w:rsid w:val="00373931"/>
    <w:rsid w:val="00373E19"/>
    <w:rsid w:val="00373F73"/>
    <w:rsid w:val="00373FB0"/>
    <w:rsid w:val="00374023"/>
    <w:rsid w:val="00375DB4"/>
    <w:rsid w:val="003760E4"/>
    <w:rsid w:val="0037622B"/>
    <w:rsid w:val="00376453"/>
    <w:rsid w:val="00376C09"/>
    <w:rsid w:val="003776EE"/>
    <w:rsid w:val="0037775B"/>
    <w:rsid w:val="00377A48"/>
    <w:rsid w:val="00377AEE"/>
    <w:rsid w:val="00377CBA"/>
    <w:rsid w:val="00377E93"/>
    <w:rsid w:val="0038069B"/>
    <w:rsid w:val="00380E1C"/>
    <w:rsid w:val="00381471"/>
    <w:rsid w:val="003818F6"/>
    <w:rsid w:val="003828C7"/>
    <w:rsid w:val="003838C6"/>
    <w:rsid w:val="00383A9D"/>
    <w:rsid w:val="00383D37"/>
    <w:rsid w:val="0038426B"/>
    <w:rsid w:val="003846B5"/>
    <w:rsid w:val="003848D8"/>
    <w:rsid w:val="00384D29"/>
    <w:rsid w:val="003850FC"/>
    <w:rsid w:val="00390440"/>
    <w:rsid w:val="00390801"/>
    <w:rsid w:val="0039133B"/>
    <w:rsid w:val="00392B80"/>
    <w:rsid w:val="00392FA6"/>
    <w:rsid w:val="00393352"/>
    <w:rsid w:val="0039365C"/>
    <w:rsid w:val="00393A6C"/>
    <w:rsid w:val="00393DFA"/>
    <w:rsid w:val="00394531"/>
    <w:rsid w:val="00394700"/>
    <w:rsid w:val="00394E7E"/>
    <w:rsid w:val="003950BD"/>
    <w:rsid w:val="00395F5D"/>
    <w:rsid w:val="003961E9"/>
    <w:rsid w:val="003964D7"/>
    <w:rsid w:val="003974F9"/>
    <w:rsid w:val="003977B5"/>
    <w:rsid w:val="003978BA"/>
    <w:rsid w:val="003A10AB"/>
    <w:rsid w:val="003A14C4"/>
    <w:rsid w:val="003A1569"/>
    <w:rsid w:val="003A1B38"/>
    <w:rsid w:val="003A2958"/>
    <w:rsid w:val="003A2B2A"/>
    <w:rsid w:val="003A2C3B"/>
    <w:rsid w:val="003A2EA5"/>
    <w:rsid w:val="003A3676"/>
    <w:rsid w:val="003A3E48"/>
    <w:rsid w:val="003A3EF3"/>
    <w:rsid w:val="003A435A"/>
    <w:rsid w:val="003A4A9B"/>
    <w:rsid w:val="003A4AC8"/>
    <w:rsid w:val="003A4DF0"/>
    <w:rsid w:val="003A58FA"/>
    <w:rsid w:val="003A65CE"/>
    <w:rsid w:val="003A67C7"/>
    <w:rsid w:val="003A6BBA"/>
    <w:rsid w:val="003A6BD4"/>
    <w:rsid w:val="003A7224"/>
    <w:rsid w:val="003A79AB"/>
    <w:rsid w:val="003A7AAE"/>
    <w:rsid w:val="003A7FC6"/>
    <w:rsid w:val="003B0855"/>
    <w:rsid w:val="003B0B19"/>
    <w:rsid w:val="003B0DB1"/>
    <w:rsid w:val="003B15BD"/>
    <w:rsid w:val="003B31C2"/>
    <w:rsid w:val="003B3591"/>
    <w:rsid w:val="003B394C"/>
    <w:rsid w:val="003B4991"/>
    <w:rsid w:val="003B49F8"/>
    <w:rsid w:val="003B4C52"/>
    <w:rsid w:val="003B6444"/>
    <w:rsid w:val="003B6CF4"/>
    <w:rsid w:val="003B78E5"/>
    <w:rsid w:val="003B799E"/>
    <w:rsid w:val="003B7A1C"/>
    <w:rsid w:val="003B7EA3"/>
    <w:rsid w:val="003C0180"/>
    <w:rsid w:val="003C024A"/>
    <w:rsid w:val="003C0746"/>
    <w:rsid w:val="003C0804"/>
    <w:rsid w:val="003C0828"/>
    <w:rsid w:val="003C0BEC"/>
    <w:rsid w:val="003C0EC5"/>
    <w:rsid w:val="003C1540"/>
    <w:rsid w:val="003C1F54"/>
    <w:rsid w:val="003C2190"/>
    <w:rsid w:val="003C325F"/>
    <w:rsid w:val="003C3DF4"/>
    <w:rsid w:val="003C4EB9"/>
    <w:rsid w:val="003C5937"/>
    <w:rsid w:val="003C61E0"/>
    <w:rsid w:val="003C63EC"/>
    <w:rsid w:val="003C6886"/>
    <w:rsid w:val="003C6AE5"/>
    <w:rsid w:val="003C6BB3"/>
    <w:rsid w:val="003C7FC4"/>
    <w:rsid w:val="003D0958"/>
    <w:rsid w:val="003D0D02"/>
    <w:rsid w:val="003D1882"/>
    <w:rsid w:val="003D1D39"/>
    <w:rsid w:val="003D25A4"/>
    <w:rsid w:val="003D2C91"/>
    <w:rsid w:val="003D3F3C"/>
    <w:rsid w:val="003D3F63"/>
    <w:rsid w:val="003D4549"/>
    <w:rsid w:val="003D4C93"/>
    <w:rsid w:val="003D668A"/>
    <w:rsid w:val="003D6791"/>
    <w:rsid w:val="003D7074"/>
    <w:rsid w:val="003D7A8E"/>
    <w:rsid w:val="003E01E9"/>
    <w:rsid w:val="003E03AE"/>
    <w:rsid w:val="003E0572"/>
    <w:rsid w:val="003E0685"/>
    <w:rsid w:val="003E082E"/>
    <w:rsid w:val="003E0F43"/>
    <w:rsid w:val="003E109A"/>
    <w:rsid w:val="003E1663"/>
    <w:rsid w:val="003E17A8"/>
    <w:rsid w:val="003E21E6"/>
    <w:rsid w:val="003E2312"/>
    <w:rsid w:val="003E2463"/>
    <w:rsid w:val="003E24F8"/>
    <w:rsid w:val="003E254D"/>
    <w:rsid w:val="003E340E"/>
    <w:rsid w:val="003E3B54"/>
    <w:rsid w:val="003E41B1"/>
    <w:rsid w:val="003E4B62"/>
    <w:rsid w:val="003E4B98"/>
    <w:rsid w:val="003E56E2"/>
    <w:rsid w:val="003E5D68"/>
    <w:rsid w:val="003E60EC"/>
    <w:rsid w:val="003E633A"/>
    <w:rsid w:val="003E6523"/>
    <w:rsid w:val="003E6669"/>
    <w:rsid w:val="003E6EF7"/>
    <w:rsid w:val="003E7B56"/>
    <w:rsid w:val="003E7D18"/>
    <w:rsid w:val="003F033A"/>
    <w:rsid w:val="003F0D63"/>
    <w:rsid w:val="003F1971"/>
    <w:rsid w:val="003F2A43"/>
    <w:rsid w:val="003F36FE"/>
    <w:rsid w:val="003F38B9"/>
    <w:rsid w:val="003F504B"/>
    <w:rsid w:val="003F547A"/>
    <w:rsid w:val="003F5491"/>
    <w:rsid w:val="003F56DF"/>
    <w:rsid w:val="003F59B3"/>
    <w:rsid w:val="003F6359"/>
    <w:rsid w:val="003F7656"/>
    <w:rsid w:val="003F768C"/>
    <w:rsid w:val="003F7D2A"/>
    <w:rsid w:val="0040010C"/>
    <w:rsid w:val="0040011E"/>
    <w:rsid w:val="004002F3"/>
    <w:rsid w:val="004003E5"/>
    <w:rsid w:val="00400D9E"/>
    <w:rsid w:val="00402920"/>
    <w:rsid w:val="00402CF7"/>
    <w:rsid w:val="004035D8"/>
    <w:rsid w:val="00404A46"/>
    <w:rsid w:val="00405088"/>
    <w:rsid w:val="0040516A"/>
    <w:rsid w:val="004053BE"/>
    <w:rsid w:val="004060CF"/>
    <w:rsid w:val="0040655A"/>
    <w:rsid w:val="004071BA"/>
    <w:rsid w:val="00410184"/>
    <w:rsid w:val="004104CD"/>
    <w:rsid w:val="004104D7"/>
    <w:rsid w:val="004117C5"/>
    <w:rsid w:val="00412B49"/>
    <w:rsid w:val="004130B3"/>
    <w:rsid w:val="00413780"/>
    <w:rsid w:val="00413999"/>
    <w:rsid w:val="00413ABC"/>
    <w:rsid w:val="00413EAD"/>
    <w:rsid w:val="004146A0"/>
    <w:rsid w:val="004148E2"/>
    <w:rsid w:val="00414B0A"/>
    <w:rsid w:val="00415613"/>
    <w:rsid w:val="00415A7B"/>
    <w:rsid w:val="00415D36"/>
    <w:rsid w:val="00416108"/>
    <w:rsid w:val="0041638C"/>
    <w:rsid w:val="004169D7"/>
    <w:rsid w:val="00417032"/>
    <w:rsid w:val="00417FB3"/>
    <w:rsid w:val="004204BA"/>
    <w:rsid w:val="00420A93"/>
    <w:rsid w:val="00420C89"/>
    <w:rsid w:val="00420FF7"/>
    <w:rsid w:val="004214C7"/>
    <w:rsid w:val="004214CC"/>
    <w:rsid w:val="004216B9"/>
    <w:rsid w:val="00422080"/>
    <w:rsid w:val="004231B2"/>
    <w:rsid w:val="0042328C"/>
    <w:rsid w:val="00423ACB"/>
    <w:rsid w:val="00423B54"/>
    <w:rsid w:val="00423D50"/>
    <w:rsid w:val="00423E03"/>
    <w:rsid w:val="00424473"/>
    <w:rsid w:val="00424E0B"/>
    <w:rsid w:val="0042546E"/>
    <w:rsid w:val="004258DF"/>
    <w:rsid w:val="00425AB5"/>
    <w:rsid w:val="00426C12"/>
    <w:rsid w:val="00426C25"/>
    <w:rsid w:val="00426C43"/>
    <w:rsid w:val="00426C8E"/>
    <w:rsid w:val="00427B7F"/>
    <w:rsid w:val="00430879"/>
    <w:rsid w:val="00430E0C"/>
    <w:rsid w:val="00430E95"/>
    <w:rsid w:val="00430EEF"/>
    <w:rsid w:val="0043128F"/>
    <w:rsid w:val="004314DE"/>
    <w:rsid w:val="0043287F"/>
    <w:rsid w:val="00433236"/>
    <w:rsid w:val="0043431A"/>
    <w:rsid w:val="00434A29"/>
    <w:rsid w:val="00434D03"/>
    <w:rsid w:val="00435C96"/>
    <w:rsid w:val="00436492"/>
    <w:rsid w:val="0043657D"/>
    <w:rsid w:val="004367E0"/>
    <w:rsid w:val="00437EDB"/>
    <w:rsid w:val="00440481"/>
    <w:rsid w:val="004409FB"/>
    <w:rsid w:val="00440E29"/>
    <w:rsid w:val="0044158E"/>
    <w:rsid w:val="00441A76"/>
    <w:rsid w:val="00442BE4"/>
    <w:rsid w:val="00443624"/>
    <w:rsid w:val="00444530"/>
    <w:rsid w:val="004445A7"/>
    <w:rsid w:val="0044473A"/>
    <w:rsid w:val="00444EF0"/>
    <w:rsid w:val="004451F3"/>
    <w:rsid w:val="00445926"/>
    <w:rsid w:val="00445A4E"/>
    <w:rsid w:val="00446564"/>
    <w:rsid w:val="00446977"/>
    <w:rsid w:val="004472CB"/>
    <w:rsid w:val="00447512"/>
    <w:rsid w:val="00447663"/>
    <w:rsid w:val="004479AB"/>
    <w:rsid w:val="00447A2B"/>
    <w:rsid w:val="004505D2"/>
    <w:rsid w:val="00450C38"/>
    <w:rsid w:val="0045238B"/>
    <w:rsid w:val="004528E7"/>
    <w:rsid w:val="00452DE2"/>
    <w:rsid w:val="00454119"/>
    <w:rsid w:val="00454852"/>
    <w:rsid w:val="004548CE"/>
    <w:rsid w:val="00454E3C"/>
    <w:rsid w:val="00455870"/>
    <w:rsid w:val="00456F17"/>
    <w:rsid w:val="004570A5"/>
    <w:rsid w:val="004573EC"/>
    <w:rsid w:val="00457522"/>
    <w:rsid w:val="004575B4"/>
    <w:rsid w:val="0045798D"/>
    <w:rsid w:val="00460AD0"/>
    <w:rsid w:val="00460CA9"/>
    <w:rsid w:val="00461102"/>
    <w:rsid w:val="00461418"/>
    <w:rsid w:val="004622E0"/>
    <w:rsid w:val="004628BA"/>
    <w:rsid w:val="00462B89"/>
    <w:rsid w:val="00463BE9"/>
    <w:rsid w:val="00463FD4"/>
    <w:rsid w:val="00464E43"/>
    <w:rsid w:val="00465485"/>
    <w:rsid w:val="00465678"/>
    <w:rsid w:val="00465A0E"/>
    <w:rsid w:val="004666BB"/>
    <w:rsid w:val="00466B46"/>
    <w:rsid w:val="00467050"/>
    <w:rsid w:val="00467263"/>
    <w:rsid w:val="004674DF"/>
    <w:rsid w:val="00467785"/>
    <w:rsid w:val="0046799B"/>
    <w:rsid w:val="004679A6"/>
    <w:rsid w:val="004701C6"/>
    <w:rsid w:val="00471414"/>
    <w:rsid w:val="00471CC0"/>
    <w:rsid w:val="004724C8"/>
    <w:rsid w:val="004729B3"/>
    <w:rsid w:val="00474395"/>
    <w:rsid w:val="00474A21"/>
    <w:rsid w:val="00475CD5"/>
    <w:rsid w:val="00475FCF"/>
    <w:rsid w:val="0047613B"/>
    <w:rsid w:val="00476201"/>
    <w:rsid w:val="00476B2B"/>
    <w:rsid w:val="00476FBB"/>
    <w:rsid w:val="004777FA"/>
    <w:rsid w:val="00480699"/>
    <w:rsid w:val="00480928"/>
    <w:rsid w:val="00480DF4"/>
    <w:rsid w:val="0048160D"/>
    <w:rsid w:val="004816C0"/>
    <w:rsid w:val="004822C6"/>
    <w:rsid w:val="004825F2"/>
    <w:rsid w:val="004828EA"/>
    <w:rsid w:val="00482D96"/>
    <w:rsid w:val="00483214"/>
    <w:rsid w:val="004832C1"/>
    <w:rsid w:val="00483AAD"/>
    <w:rsid w:val="00483DAA"/>
    <w:rsid w:val="004845BF"/>
    <w:rsid w:val="00484978"/>
    <w:rsid w:val="00484A5E"/>
    <w:rsid w:val="00484B6F"/>
    <w:rsid w:val="0048678B"/>
    <w:rsid w:val="004871DA"/>
    <w:rsid w:val="00487351"/>
    <w:rsid w:val="00487455"/>
    <w:rsid w:val="00487516"/>
    <w:rsid w:val="004876D5"/>
    <w:rsid w:val="00491708"/>
    <w:rsid w:val="004922B1"/>
    <w:rsid w:val="00492F21"/>
    <w:rsid w:val="0049367C"/>
    <w:rsid w:val="00494242"/>
    <w:rsid w:val="00495571"/>
    <w:rsid w:val="00495BEB"/>
    <w:rsid w:val="004965EC"/>
    <w:rsid w:val="004966E6"/>
    <w:rsid w:val="004970FA"/>
    <w:rsid w:val="00497333"/>
    <w:rsid w:val="004975B1"/>
    <w:rsid w:val="00497929"/>
    <w:rsid w:val="004A1007"/>
    <w:rsid w:val="004A1112"/>
    <w:rsid w:val="004A1906"/>
    <w:rsid w:val="004A1BC5"/>
    <w:rsid w:val="004A1C24"/>
    <w:rsid w:val="004A2B0A"/>
    <w:rsid w:val="004A351D"/>
    <w:rsid w:val="004A3535"/>
    <w:rsid w:val="004A3970"/>
    <w:rsid w:val="004A49F4"/>
    <w:rsid w:val="004A4BEA"/>
    <w:rsid w:val="004A4F8B"/>
    <w:rsid w:val="004A52BA"/>
    <w:rsid w:val="004A552D"/>
    <w:rsid w:val="004A6940"/>
    <w:rsid w:val="004A7F97"/>
    <w:rsid w:val="004A7FA7"/>
    <w:rsid w:val="004B0224"/>
    <w:rsid w:val="004B0954"/>
    <w:rsid w:val="004B09CF"/>
    <w:rsid w:val="004B0BB4"/>
    <w:rsid w:val="004B0D1F"/>
    <w:rsid w:val="004B17E1"/>
    <w:rsid w:val="004B1999"/>
    <w:rsid w:val="004B19B9"/>
    <w:rsid w:val="004B1DF8"/>
    <w:rsid w:val="004B1FA1"/>
    <w:rsid w:val="004B274C"/>
    <w:rsid w:val="004B282A"/>
    <w:rsid w:val="004B29C6"/>
    <w:rsid w:val="004B3782"/>
    <w:rsid w:val="004B3870"/>
    <w:rsid w:val="004B3C8F"/>
    <w:rsid w:val="004B462F"/>
    <w:rsid w:val="004B4C75"/>
    <w:rsid w:val="004B504B"/>
    <w:rsid w:val="004B57FA"/>
    <w:rsid w:val="004B6581"/>
    <w:rsid w:val="004B7252"/>
    <w:rsid w:val="004C0439"/>
    <w:rsid w:val="004C08F2"/>
    <w:rsid w:val="004C13A8"/>
    <w:rsid w:val="004C1597"/>
    <w:rsid w:val="004C18FC"/>
    <w:rsid w:val="004C1C7B"/>
    <w:rsid w:val="004C1D41"/>
    <w:rsid w:val="004C2711"/>
    <w:rsid w:val="004C28B2"/>
    <w:rsid w:val="004C2A34"/>
    <w:rsid w:val="004C3549"/>
    <w:rsid w:val="004C3584"/>
    <w:rsid w:val="004C3CA0"/>
    <w:rsid w:val="004C3DB0"/>
    <w:rsid w:val="004C403A"/>
    <w:rsid w:val="004C45B7"/>
    <w:rsid w:val="004C513E"/>
    <w:rsid w:val="004C5A1A"/>
    <w:rsid w:val="004C617B"/>
    <w:rsid w:val="004C70F0"/>
    <w:rsid w:val="004C721D"/>
    <w:rsid w:val="004C7EFB"/>
    <w:rsid w:val="004D06DE"/>
    <w:rsid w:val="004D16C3"/>
    <w:rsid w:val="004D2996"/>
    <w:rsid w:val="004D2DF5"/>
    <w:rsid w:val="004D32E3"/>
    <w:rsid w:val="004D3AE7"/>
    <w:rsid w:val="004D3E28"/>
    <w:rsid w:val="004D3E5C"/>
    <w:rsid w:val="004D4C26"/>
    <w:rsid w:val="004D54E1"/>
    <w:rsid w:val="004D6784"/>
    <w:rsid w:val="004D6BCC"/>
    <w:rsid w:val="004E15FA"/>
    <w:rsid w:val="004E1769"/>
    <w:rsid w:val="004E2B25"/>
    <w:rsid w:val="004E3D47"/>
    <w:rsid w:val="004E3E08"/>
    <w:rsid w:val="004E3EE0"/>
    <w:rsid w:val="004E4082"/>
    <w:rsid w:val="004E4762"/>
    <w:rsid w:val="004E4993"/>
    <w:rsid w:val="004E4F3A"/>
    <w:rsid w:val="004E5470"/>
    <w:rsid w:val="004E589D"/>
    <w:rsid w:val="004E5DD5"/>
    <w:rsid w:val="004E5E95"/>
    <w:rsid w:val="004E5F01"/>
    <w:rsid w:val="004E62DB"/>
    <w:rsid w:val="004E6323"/>
    <w:rsid w:val="004E677C"/>
    <w:rsid w:val="004E792A"/>
    <w:rsid w:val="004E792E"/>
    <w:rsid w:val="004E7D34"/>
    <w:rsid w:val="004F002C"/>
    <w:rsid w:val="004F09DF"/>
    <w:rsid w:val="004F0A50"/>
    <w:rsid w:val="004F1193"/>
    <w:rsid w:val="004F13AD"/>
    <w:rsid w:val="004F19A6"/>
    <w:rsid w:val="004F19BB"/>
    <w:rsid w:val="004F205A"/>
    <w:rsid w:val="004F2920"/>
    <w:rsid w:val="004F2933"/>
    <w:rsid w:val="004F2B53"/>
    <w:rsid w:val="004F3785"/>
    <w:rsid w:val="004F37F9"/>
    <w:rsid w:val="004F3BAC"/>
    <w:rsid w:val="004F43BB"/>
    <w:rsid w:val="004F4D24"/>
    <w:rsid w:val="004F4FF5"/>
    <w:rsid w:val="004F51AB"/>
    <w:rsid w:val="004F6074"/>
    <w:rsid w:val="004F633B"/>
    <w:rsid w:val="004F681F"/>
    <w:rsid w:val="004F6DD9"/>
    <w:rsid w:val="004F6EFA"/>
    <w:rsid w:val="0050067E"/>
    <w:rsid w:val="00501213"/>
    <w:rsid w:val="005014F0"/>
    <w:rsid w:val="00501B6E"/>
    <w:rsid w:val="00502C2F"/>
    <w:rsid w:val="005036C2"/>
    <w:rsid w:val="00503EE0"/>
    <w:rsid w:val="00504184"/>
    <w:rsid w:val="00504486"/>
    <w:rsid w:val="00504EDB"/>
    <w:rsid w:val="0050525D"/>
    <w:rsid w:val="00505F2D"/>
    <w:rsid w:val="005061D3"/>
    <w:rsid w:val="00506B44"/>
    <w:rsid w:val="00506F29"/>
    <w:rsid w:val="005073B8"/>
    <w:rsid w:val="005077A5"/>
    <w:rsid w:val="0050796C"/>
    <w:rsid w:val="0051033B"/>
    <w:rsid w:val="00510CFD"/>
    <w:rsid w:val="005110A7"/>
    <w:rsid w:val="0051140C"/>
    <w:rsid w:val="0051158E"/>
    <w:rsid w:val="005121EA"/>
    <w:rsid w:val="00512BDE"/>
    <w:rsid w:val="00512CA7"/>
    <w:rsid w:val="00512D20"/>
    <w:rsid w:val="00513F2E"/>
    <w:rsid w:val="00514712"/>
    <w:rsid w:val="00514BB2"/>
    <w:rsid w:val="00514DDF"/>
    <w:rsid w:val="00515DBD"/>
    <w:rsid w:val="0051749F"/>
    <w:rsid w:val="0052034A"/>
    <w:rsid w:val="00520A3B"/>
    <w:rsid w:val="00520A8F"/>
    <w:rsid w:val="00520CDF"/>
    <w:rsid w:val="00521590"/>
    <w:rsid w:val="00521E88"/>
    <w:rsid w:val="00521FB7"/>
    <w:rsid w:val="0052276D"/>
    <w:rsid w:val="005227F0"/>
    <w:rsid w:val="005244FC"/>
    <w:rsid w:val="00524BCA"/>
    <w:rsid w:val="0052501F"/>
    <w:rsid w:val="00525FDC"/>
    <w:rsid w:val="00526441"/>
    <w:rsid w:val="00526A40"/>
    <w:rsid w:val="00530027"/>
    <w:rsid w:val="005302EF"/>
    <w:rsid w:val="00531130"/>
    <w:rsid w:val="0053164F"/>
    <w:rsid w:val="00531BDC"/>
    <w:rsid w:val="00532113"/>
    <w:rsid w:val="005325F4"/>
    <w:rsid w:val="005327B2"/>
    <w:rsid w:val="00532CD3"/>
    <w:rsid w:val="005333F5"/>
    <w:rsid w:val="00533564"/>
    <w:rsid w:val="0053376C"/>
    <w:rsid w:val="0053385A"/>
    <w:rsid w:val="00534072"/>
    <w:rsid w:val="00534780"/>
    <w:rsid w:val="00534AC3"/>
    <w:rsid w:val="00534E79"/>
    <w:rsid w:val="00535A4A"/>
    <w:rsid w:val="00535C24"/>
    <w:rsid w:val="00535CB6"/>
    <w:rsid w:val="00535F8D"/>
    <w:rsid w:val="005364E1"/>
    <w:rsid w:val="00536E6A"/>
    <w:rsid w:val="00537052"/>
    <w:rsid w:val="00537525"/>
    <w:rsid w:val="005375C1"/>
    <w:rsid w:val="00537D30"/>
    <w:rsid w:val="00537D43"/>
    <w:rsid w:val="00537F1A"/>
    <w:rsid w:val="00537FCC"/>
    <w:rsid w:val="005405E0"/>
    <w:rsid w:val="00540C42"/>
    <w:rsid w:val="00540F50"/>
    <w:rsid w:val="00541A4E"/>
    <w:rsid w:val="00542313"/>
    <w:rsid w:val="005425AE"/>
    <w:rsid w:val="00542CC4"/>
    <w:rsid w:val="00542CCE"/>
    <w:rsid w:val="00543CB4"/>
    <w:rsid w:val="00544356"/>
    <w:rsid w:val="00544A3D"/>
    <w:rsid w:val="00544DD0"/>
    <w:rsid w:val="00544E79"/>
    <w:rsid w:val="00545EA7"/>
    <w:rsid w:val="005463DF"/>
    <w:rsid w:val="00546495"/>
    <w:rsid w:val="00546D21"/>
    <w:rsid w:val="0054728C"/>
    <w:rsid w:val="00547656"/>
    <w:rsid w:val="005506EE"/>
    <w:rsid w:val="0055083A"/>
    <w:rsid w:val="00550941"/>
    <w:rsid w:val="0055115D"/>
    <w:rsid w:val="00551458"/>
    <w:rsid w:val="00551954"/>
    <w:rsid w:val="00551EC7"/>
    <w:rsid w:val="00552840"/>
    <w:rsid w:val="00552C14"/>
    <w:rsid w:val="00552F76"/>
    <w:rsid w:val="00553155"/>
    <w:rsid w:val="00553CB1"/>
    <w:rsid w:val="0055439E"/>
    <w:rsid w:val="00554402"/>
    <w:rsid w:val="00554414"/>
    <w:rsid w:val="00555071"/>
    <w:rsid w:val="00555948"/>
    <w:rsid w:val="00555BD9"/>
    <w:rsid w:val="00555FB5"/>
    <w:rsid w:val="0055629F"/>
    <w:rsid w:val="0055641B"/>
    <w:rsid w:val="00556917"/>
    <w:rsid w:val="00556985"/>
    <w:rsid w:val="00556D4D"/>
    <w:rsid w:val="005570E1"/>
    <w:rsid w:val="005601AF"/>
    <w:rsid w:val="00560B39"/>
    <w:rsid w:val="00560F1C"/>
    <w:rsid w:val="005610DB"/>
    <w:rsid w:val="00561FB2"/>
    <w:rsid w:val="005621A7"/>
    <w:rsid w:val="00563063"/>
    <w:rsid w:val="00563BB5"/>
    <w:rsid w:val="00563DDD"/>
    <w:rsid w:val="005640DE"/>
    <w:rsid w:val="00564F6F"/>
    <w:rsid w:val="0056577A"/>
    <w:rsid w:val="005658C2"/>
    <w:rsid w:val="00566779"/>
    <w:rsid w:val="00566D66"/>
    <w:rsid w:val="00567B1F"/>
    <w:rsid w:val="005700EF"/>
    <w:rsid w:val="005705FE"/>
    <w:rsid w:val="0057065F"/>
    <w:rsid w:val="00570DD8"/>
    <w:rsid w:val="005711A8"/>
    <w:rsid w:val="00571BCD"/>
    <w:rsid w:val="00572026"/>
    <w:rsid w:val="00572124"/>
    <w:rsid w:val="005725EE"/>
    <w:rsid w:val="0057368B"/>
    <w:rsid w:val="005739B8"/>
    <w:rsid w:val="00574393"/>
    <w:rsid w:val="00574683"/>
    <w:rsid w:val="005747E4"/>
    <w:rsid w:val="00574FCC"/>
    <w:rsid w:val="0057542F"/>
    <w:rsid w:val="005757CB"/>
    <w:rsid w:val="00575C65"/>
    <w:rsid w:val="005760D0"/>
    <w:rsid w:val="00577499"/>
    <w:rsid w:val="005778AD"/>
    <w:rsid w:val="0058066D"/>
    <w:rsid w:val="005806CB"/>
    <w:rsid w:val="005815EA"/>
    <w:rsid w:val="00581B13"/>
    <w:rsid w:val="00581E46"/>
    <w:rsid w:val="005821AE"/>
    <w:rsid w:val="00582EA3"/>
    <w:rsid w:val="00584579"/>
    <w:rsid w:val="00584638"/>
    <w:rsid w:val="00585141"/>
    <w:rsid w:val="0058517D"/>
    <w:rsid w:val="0058546F"/>
    <w:rsid w:val="00585964"/>
    <w:rsid w:val="00586262"/>
    <w:rsid w:val="005865FF"/>
    <w:rsid w:val="00587807"/>
    <w:rsid w:val="00587862"/>
    <w:rsid w:val="00587C62"/>
    <w:rsid w:val="005906C3"/>
    <w:rsid w:val="00590EDE"/>
    <w:rsid w:val="00590F3B"/>
    <w:rsid w:val="005912B8"/>
    <w:rsid w:val="00592100"/>
    <w:rsid w:val="005925BE"/>
    <w:rsid w:val="005931BA"/>
    <w:rsid w:val="005932A2"/>
    <w:rsid w:val="00593614"/>
    <w:rsid w:val="00593732"/>
    <w:rsid w:val="00594780"/>
    <w:rsid w:val="00594ACA"/>
    <w:rsid w:val="00595122"/>
    <w:rsid w:val="00595588"/>
    <w:rsid w:val="00595798"/>
    <w:rsid w:val="00596074"/>
    <w:rsid w:val="00596165"/>
    <w:rsid w:val="0059647C"/>
    <w:rsid w:val="00596AAC"/>
    <w:rsid w:val="00596C0D"/>
    <w:rsid w:val="00596C69"/>
    <w:rsid w:val="00597F23"/>
    <w:rsid w:val="005A0187"/>
    <w:rsid w:val="005A03BA"/>
    <w:rsid w:val="005A0A59"/>
    <w:rsid w:val="005A122C"/>
    <w:rsid w:val="005A13F7"/>
    <w:rsid w:val="005A1888"/>
    <w:rsid w:val="005A188A"/>
    <w:rsid w:val="005A1FF9"/>
    <w:rsid w:val="005A245A"/>
    <w:rsid w:val="005A2592"/>
    <w:rsid w:val="005A2736"/>
    <w:rsid w:val="005A2D5E"/>
    <w:rsid w:val="005A31C8"/>
    <w:rsid w:val="005A3355"/>
    <w:rsid w:val="005A36E9"/>
    <w:rsid w:val="005A5006"/>
    <w:rsid w:val="005A5CA9"/>
    <w:rsid w:val="005A5ECF"/>
    <w:rsid w:val="005A6078"/>
    <w:rsid w:val="005A6263"/>
    <w:rsid w:val="005A6B60"/>
    <w:rsid w:val="005A6B84"/>
    <w:rsid w:val="005A6C07"/>
    <w:rsid w:val="005B0E7D"/>
    <w:rsid w:val="005B2325"/>
    <w:rsid w:val="005B2AD0"/>
    <w:rsid w:val="005B2CD2"/>
    <w:rsid w:val="005B4CA9"/>
    <w:rsid w:val="005B521E"/>
    <w:rsid w:val="005B555A"/>
    <w:rsid w:val="005B5F1F"/>
    <w:rsid w:val="005B5F29"/>
    <w:rsid w:val="005B61D9"/>
    <w:rsid w:val="005B6503"/>
    <w:rsid w:val="005B6572"/>
    <w:rsid w:val="005B6DFC"/>
    <w:rsid w:val="005B76A0"/>
    <w:rsid w:val="005C051F"/>
    <w:rsid w:val="005C0F08"/>
    <w:rsid w:val="005C1369"/>
    <w:rsid w:val="005C1568"/>
    <w:rsid w:val="005C2C33"/>
    <w:rsid w:val="005C33B8"/>
    <w:rsid w:val="005C350D"/>
    <w:rsid w:val="005C35D9"/>
    <w:rsid w:val="005C3673"/>
    <w:rsid w:val="005C3711"/>
    <w:rsid w:val="005C4300"/>
    <w:rsid w:val="005C545D"/>
    <w:rsid w:val="005C55B0"/>
    <w:rsid w:val="005C5BA0"/>
    <w:rsid w:val="005C5EE4"/>
    <w:rsid w:val="005C65B2"/>
    <w:rsid w:val="005C67A5"/>
    <w:rsid w:val="005C7054"/>
    <w:rsid w:val="005D006B"/>
    <w:rsid w:val="005D06F2"/>
    <w:rsid w:val="005D1924"/>
    <w:rsid w:val="005D1F71"/>
    <w:rsid w:val="005D2B4F"/>
    <w:rsid w:val="005D2CC7"/>
    <w:rsid w:val="005D3418"/>
    <w:rsid w:val="005D3AF5"/>
    <w:rsid w:val="005D3F82"/>
    <w:rsid w:val="005D426D"/>
    <w:rsid w:val="005D48C9"/>
    <w:rsid w:val="005D594C"/>
    <w:rsid w:val="005D5ABA"/>
    <w:rsid w:val="005D5C6F"/>
    <w:rsid w:val="005D607E"/>
    <w:rsid w:val="005D6AED"/>
    <w:rsid w:val="005D76CE"/>
    <w:rsid w:val="005E02A0"/>
    <w:rsid w:val="005E0644"/>
    <w:rsid w:val="005E08C6"/>
    <w:rsid w:val="005E0E05"/>
    <w:rsid w:val="005E0FE0"/>
    <w:rsid w:val="005E12FD"/>
    <w:rsid w:val="005E14F5"/>
    <w:rsid w:val="005E1A5B"/>
    <w:rsid w:val="005E1A93"/>
    <w:rsid w:val="005E258D"/>
    <w:rsid w:val="005E331E"/>
    <w:rsid w:val="005E3455"/>
    <w:rsid w:val="005E3B8C"/>
    <w:rsid w:val="005E4053"/>
    <w:rsid w:val="005E46BC"/>
    <w:rsid w:val="005E53EE"/>
    <w:rsid w:val="005E540C"/>
    <w:rsid w:val="005E5907"/>
    <w:rsid w:val="005E5E92"/>
    <w:rsid w:val="005E6485"/>
    <w:rsid w:val="005E68FF"/>
    <w:rsid w:val="005E6A5A"/>
    <w:rsid w:val="005E6C28"/>
    <w:rsid w:val="005E75C8"/>
    <w:rsid w:val="005E7D82"/>
    <w:rsid w:val="005E7DF7"/>
    <w:rsid w:val="005F04EC"/>
    <w:rsid w:val="005F0582"/>
    <w:rsid w:val="005F0713"/>
    <w:rsid w:val="005F1418"/>
    <w:rsid w:val="005F1C07"/>
    <w:rsid w:val="005F213B"/>
    <w:rsid w:val="005F220D"/>
    <w:rsid w:val="005F30A7"/>
    <w:rsid w:val="005F30AD"/>
    <w:rsid w:val="005F3287"/>
    <w:rsid w:val="005F33E4"/>
    <w:rsid w:val="005F3FF6"/>
    <w:rsid w:val="005F40B4"/>
    <w:rsid w:val="005F4548"/>
    <w:rsid w:val="005F4AD8"/>
    <w:rsid w:val="005F4B21"/>
    <w:rsid w:val="005F4C1A"/>
    <w:rsid w:val="005F54FA"/>
    <w:rsid w:val="005F58B5"/>
    <w:rsid w:val="005F6184"/>
    <w:rsid w:val="005F68F6"/>
    <w:rsid w:val="005F73A2"/>
    <w:rsid w:val="005F775E"/>
    <w:rsid w:val="005F7D36"/>
    <w:rsid w:val="00600CDB"/>
    <w:rsid w:val="00601013"/>
    <w:rsid w:val="0060119E"/>
    <w:rsid w:val="00602330"/>
    <w:rsid w:val="00602A01"/>
    <w:rsid w:val="00602BA8"/>
    <w:rsid w:val="00602D10"/>
    <w:rsid w:val="00603989"/>
    <w:rsid w:val="006039F5"/>
    <w:rsid w:val="00603A67"/>
    <w:rsid w:val="00603B6E"/>
    <w:rsid w:val="00603F42"/>
    <w:rsid w:val="00605329"/>
    <w:rsid w:val="00605604"/>
    <w:rsid w:val="006070F3"/>
    <w:rsid w:val="006078CD"/>
    <w:rsid w:val="00607A24"/>
    <w:rsid w:val="006104B0"/>
    <w:rsid w:val="00611EE3"/>
    <w:rsid w:val="00611F4B"/>
    <w:rsid w:val="0061340A"/>
    <w:rsid w:val="0061479A"/>
    <w:rsid w:val="00614874"/>
    <w:rsid w:val="00614C01"/>
    <w:rsid w:val="006152DB"/>
    <w:rsid w:val="00615E89"/>
    <w:rsid w:val="006166A1"/>
    <w:rsid w:val="00616AD6"/>
    <w:rsid w:val="00617431"/>
    <w:rsid w:val="00617555"/>
    <w:rsid w:val="00617EAE"/>
    <w:rsid w:val="00620717"/>
    <w:rsid w:val="0062094D"/>
    <w:rsid w:val="00620E06"/>
    <w:rsid w:val="00621129"/>
    <w:rsid w:val="0062121F"/>
    <w:rsid w:val="00621894"/>
    <w:rsid w:val="006218D0"/>
    <w:rsid w:val="00621D65"/>
    <w:rsid w:val="0062211F"/>
    <w:rsid w:val="00622437"/>
    <w:rsid w:val="0062243B"/>
    <w:rsid w:val="00622925"/>
    <w:rsid w:val="006231FF"/>
    <w:rsid w:val="006233B1"/>
    <w:rsid w:val="00623D7C"/>
    <w:rsid w:val="00623FDF"/>
    <w:rsid w:val="0062496F"/>
    <w:rsid w:val="00624E68"/>
    <w:rsid w:val="00624EE3"/>
    <w:rsid w:val="00625062"/>
    <w:rsid w:val="0062557C"/>
    <w:rsid w:val="00625E5D"/>
    <w:rsid w:val="006262A7"/>
    <w:rsid w:val="0062670E"/>
    <w:rsid w:val="0062711E"/>
    <w:rsid w:val="0063068B"/>
    <w:rsid w:val="00630D91"/>
    <w:rsid w:val="006332EE"/>
    <w:rsid w:val="0063360A"/>
    <w:rsid w:val="00633A6C"/>
    <w:rsid w:val="00633B43"/>
    <w:rsid w:val="0063466F"/>
    <w:rsid w:val="00634CDA"/>
    <w:rsid w:val="00634F52"/>
    <w:rsid w:val="00635157"/>
    <w:rsid w:val="006353DB"/>
    <w:rsid w:val="00635DBE"/>
    <w:rsid w:val="00635F48"/>
    <w:rsid w:val="006366B6"/>
    <w:rsid w:val="0063679A"/>
    <w:rsid w:val="006367B5"/>
    <w:rsid w:val="00636BF6"/>
    <w:rsid w:val="00636FE1"/>
    <w:rsid w:val="0063780B"/>
    <w:rsid w:val="00637845"/>
    <w:rsid w:val="006379E2"/>
    <w:rsid w:val="00637CBF"/>
    <w:rsid w:val="006406E9"/>
    <w:rsid w:val="00641A43"/>
    <w:rsid w:val="00641E75"/>
    <w:rsid w:val="006424F7"/>
    <w:rsid w:val="00642C9E"/>
    <w:rsid w:val="006438A5"/>
    <w:rsid w:val="00643939"/>
    <w:rsid w:val="00643D2D"/>
    <w:rsid w:val="00643D8E"/>
    <w:rsid w:val="00644F7F"/>
    <w:rsid w:val="00645ABB"/>
    <w:rsid w:val="00645C20"/>
    <w:rsid w:val="00646577"/>
    <w:rsid w:val="006469C4"/>
    <w:rsid w:val="006475DE"/>
    <w:rsid w:val="00647B3D"/>
    <w:rsid w:val="00650E3E"/>
    <w:rsid w:val="00651A17"/>
    <w:rsid w:val="0065203B"/>
    <w:rsid w:val="006541E6"/>
    <w:rsid w:val="0065432B"/>
    <w:rsid w:val="006549A2"/>
    <w:rsid w:val="00654E41"/>
    <w:rsid w:val="00655379"/>
    <w:rsid w:val="006553D2"/>
    <w:rsid w:val="006560C6"/>
    <w:rsid w:val="00656658"/>
    <w:rsid w:val="00657219"/>
    <w:rsid w:val="00657501"/>
    <w:rsid w:val="006579C1"/>
    <w:rsid w:val="006604ED"/>
    <w:rsid w:val="006608E4"/>
    <w:rsid w:val="00661689"/>
    <w:rsid w:val="00661E25"/>
    <w:rsid w:val="0066245F"/>
    <w:rsid w:val="00662DF8"/>
    <w:rsid w:val="00662E9B"/>
    <w:rsid w:val="006631E2"/>
    <w:rsid w:val="00663E01"/>
    <w:rsid w:val="0066409C"/>
    <w:rsid w:val="00664D6E"/>
    <w:rsid w:val="006650DE"/>
    <w:rsid w:val="0066581F"/>
    <w:rsid w:val="00667091"/>
    <w:rsid w:val="006704E6"/>
    <w:rsid w:val="00670879"/>
    <w:rsid w:val="00671377"/>
    <w:rsid w:val="00671F90"/>
    <w:rsid w:val="006721A2"/>
    <w:rsid w:val="00672B2D"/>
    <w:rsid w:val="00672CDF"/>
    <w:rsid w:val="006738EF"/>
    <w:rsid w:val="00673A5D"/>
    <w:rsid w:val="00674095"/>
    <w:rsid w:val="006748E6"/>
    <w:rsid w:val="006759A8"/>
    <w:rsid w:val="00675DDF"/>
    <w:rsid w:val="0067620D"/>
    <w:rsid w:val="006766DE"/>
    <w:rsid w:val="00676762"/>
    <w:rsid w:val="00676907"/>
    <w:rsid w:val="006773CC"/>
    <w:rsid w:val="006776D9"/>
    <w:rsid w:val="00677B98"/>
    <w:rsid w:val="00680119"/>
    <w:rsid w:val="006814DE"/>
    <w:rsid w:val="00681FC6"/>
    <w:rsid w:val="006821AC"/>
    <w:rsid w:val="006823B0"/>
    <w:rsid w:val="0068276A"/>
    <w:rsid w:val="00682945"/>
    <w:rsid w:val="00682C4A"/>
    <w:rsid w:val="00682F60"/>
    <w:rsid w:val="00683645"/>
    <w:rsid w:val="006836C7"/>
    <w:rsid w:val="00684E5B"/>
    <w:rsid w:val="00685773"/>
    <w:rsid w:val="00685AD8"/>
    <w:rsid w:val="00685D3B"/>
    <w:rsid w:val="00686044"/>
    <w:rsid w:val="0068665E"/>
    <w:rsid w:val="006872C6"/>
    <w:rsid w:val="0068731C"/>
    <w:rsid w:val="006911BF"/>
    <w:rsid w:val="00691D9B"/>
    <w:rsid w:val="0069265A"/>
    <w:rsid w:val="0069270D"/>
    <w:rsid w:val="00692B38"/>
    <w:rsid w:val="00693390"/>
    <w:rsid w:val="0069353B"/>
    <w:rsid w:val="00693C21"/>
    <w:rsid w:val="006943C5"/>
    <w:rsid w:val="006946A4"/>
    <w:rsid w:val="0069552C"/>
    <w:rsid w:val="006958E7"/>
    <w:rsid w:val="00695BB7"/>
    <w:rsid w:val="00695BC3"/>
    <w:rsid w:val="006963D9"/>
    <w:rsid w:val="006964B2"/>
    <w:rsid w:val="00696D79"/>
    <w:rsid w:val="00697B25"/>
    <w:rsid w:val="00697F5C"/>
    <w:rsid w:val="006A0A38"/>
    <w:rsid w:val="006A0B1C"/>
    <w:rsid w:val="006A0EA6"/>
    <w:rsid w:val="006A1F21"/>
    <w:rsid w:val="006A2137"/>
    <w:rsid w:val="006A29C6"/>
    <w:rsid w:val="006A2BFC"/>
    <w:rsid w:val="006A2E4A"/>
    <w:rsid w:val="006A3054"/>
    <w:rsid w:val="006A3C8E"/>
    <w:rsid w:val="006A5FC3"/>
    <w:rsid w:val="006A6800"/>
    <w:rsid w:val="006A6E6B"/>
    <w:rsid w:val="006A6FD2"/>
    <w:rsid w:val="006A708C"/>
    <w:rsid w:val="006B0651"/>
    <w:rsid w:val="006B1BE5"/>
    <w:rsid w:val="006B29C7"/>
    <w:rsid w:val="006B2C7C"/>
    <w:rsid w:val="006B324A"/>
    <w:rsid w:val="006B3ABD"/>
    <w:rsid w:val="006B3F8F"/>
    <w:rsid w:val="006B422D"/>
    <w:rsid w:val="006B4331"/>
    <w:rsid w:val="006B4F9A"/>
    <w:rsid w:val="006B5125"/>
    <w:rsid w:val="006B5132"/>
    <w:rsid w:val="006B54D2"/>
    <w:rsid w:val="006B56A1"/>
    <w:rsid w:val="006B592D"/>
    <w:rsid w:val="006B6AB1"/>
    <w:rsid w:val="006B6C32"/>
    <w:rsid w:val="006B7202"/>
    <w:rsid w:val="006B7293"/>
    <w:rsid w:val="006C05C0"/>
    <w:rsid w:val="006C14E0"/>
    <w:rsid w:val="006C259B"/>
    <w:rsid w:val="006C42BE"/>
    <w:rsid w:val="006C4A57"/>
    <w:rsid w:val="006C551C"/>
    <w:rsid w:val="006C5801"/>
    <w:rsid w:val="006C656A"/>
    <w:rsid w:val="006C68E9"/>
    <w:rsid w:val="006C77CA"/>
    <w:rsid w:val="006C7997"/>
    <w:rsid w:val="006C7AA2"/>
    <w:rsid w:val="006C7E0A"/>
    <w:rsid w:val="006C7F14"/>
    <w:rsid w:val="006D012D"/>
    <w:rsid w:val="006D048E"/>
    <w:rsid w:val="006D0B5E"/>
    <w:rsid w:val="006D0DAC"/>
    <w:rsid w:val="006D14F0"/>
    <w:rsid w:val="006D206A"/>
    <w:rsid w:val="006D29E0"/>
    <w:rsid w:val="006D3484"/>
    <w:rsid w:val="006D42B0"/>
    <w:rsid w:val="006D4443"/>
    <w:rsid w:val="006D4C16"/>
    <w:rsid w:val="006D5159"/>
    <w:rsid w:val="006D7FB5"/>
    <w:rsid w:val="006E00FC"/>
    <w:rsid w:val="006E03B4"/>
    <w:rsid w:val="006E0F77"/>
    <w:rsid w:val="006E0FB9"/>
    <w:rsid w:val="006E108E"/>
    <w:rsid w:val="006E1EEF"/>
    <w:rsid w:val="006E2572"/>
    <w:rsid w:val="006E2D1F"/>
    <w:rsid w:val="006E2F20"/>
    <w:rsid w:val="006E349F"/>
    <w:rsid w:val="006E37BF"/>
    <w:rsid w:val="006E4086"/>
    <w:rsid w:val="006E40D4"/>
    <w:rsid w:val="006E49D5"/>
    <w:rsid w:val="006E4A12"/>
    <w:rsid w:val="006E541A"/>
    <w:rsid w:val="006E62C9"/>
    <w:rsid w:val="006E6E77"/>
    <w:rsid w:val="006E70FD"/>
    <w:rsid w:val="006E74A8"/>
    <w:rsid w:val="006E7C18"/>
    <w:rsid w:val="006E7D9C"/>
    <w:rsid w:val="006F062D"/>
    <w:rsid w:val="006F087A"/>
    <w:rsid w:val="006F0A8E"/>
    <w:rsid w:val="006F11AE"/>
    <w:rsid w:val="006F11B3"/>
    <w:rsid w:val="006F141C"/>
    <w:rsid w:val="006F1A82"/>
    <w:rsid w:val="006F1C18"/>
    <w:rsid w:val="006F2711"/>
    <w:rsid w:val="006F273D"/>
    <w:rsid w:val="006F27CC"/>
    <w:rsid w:val="006F395E"/>
    <w:rsid w:val="006F3E62"/>
    <w:rsid w:val="006F4C59"/>
    <w:rsid w:val="006F501F"/>
    <w:rsid w:val="006F55BF"/>
    <w:rsid w:val="006F6A5B"/>
    <w:rsid w:val="006F6CC4"/>
    <w:rsid w:val="006F6DB7"/>
    <w:rsid w:val="006F7522"/>
    <w:rsid w:val="00700B98"/>
    <w:rsid w:val="007024DD"/>
    <w:rsid w:val="00702593"/>
    <w:rsid w:val="00702B1D"/>
    <w:rsid w:val="00702D27"/>
    <w:rsid w:val="007033FD"/>
    <w:rsid w:val="00704591"/>
    <w:rsid w:val="0070468C"/>
    <w:rsid w:val="00704AB9"/>
    <w:rsid w:val="00704F82"/>
    <w:rsid w:val="007063CC"/>
    <w:rsid w:val="00706790"/>
    <w:rsid w:val="007069D5"/>
    <w:rsid w:val="007078FC"/>
    <w:rsid w:val="00707B3D"/>
    <w:rsid w:val="00707FB2"/>
    <w:rsid w:val="00710B75"/>
    <w:rsid w:val="007116BC"/>
    <w:rsid w:val="00712161"/>
    <w:rsid w:val="00712D5F"/>
    <w:rsid w:val="00713A38"/>
    <w:rsid w:val="00713A63"/>
    <w:rsid w:val="00713F0B"/>
    <w:rsid w:val="00714485"/>
    <w:rsid w:val="007144CB"/>
    <w:rsid w:val="007145C9"/>
    <w:rsid w:val="00714904"/>
    <w:rsid w:val="00714CBE"/>
    <w:rsid w:val="00714E56"/>
    <w:rsid w:val="007156F1"/>
    <w:rsid w:val="00716332"/>
    <w:rsid w:val="00716734"/>
    <w:rsid w:val="00716C54"/>
    <w:rsid w:val="007174F3"/>
    <w:rsid w:val="00721970"/>
    <w:rsid w:val="00722F2B"/>
    <w:rsid w:val="007231C6"/>
    <w:rsid w:val="00723906"/>
    <w:rsid w:val="00723BE3"/>
    <w:rsid w:val="00725D9F"/>
    <w:rsid w:val="007260DB"/>
    <w:rsid w:val="0072619D"/>
    <w:rsid w:val="007262BA"/>
    <w:rsid w:val="00726959"/>
    <w:rsid w:val="00726ABB"/>
    <w:rsid w:val="00726DA8"/>
    <w:rsid w:val="0072785D"/>
    <w:rsid w:val="00730062"/>
    <w:rsid w:val="0073020E"/>
    <w:rsid w:val="00730BB2"/>
    <w:rsid w:val="00731F0E"/>
    <w:rsid w:val="0073249B"/>
    <w:rsid w:val="00732F96"/>
    <w:rsid w:val="007346EA"/>
    <w:rsid w:val="0073516C"/>
    <w:rsid w:val="0073558B"/>
    <w:rsid w:val="00735E28"/>
    <w:rsid w:val="00736A3A"/>
    <w:rsid w:val="00736B36"/>
    <w:rsid w:val="00736F8A"/>
    <w:rsid w:val="00737EF4"/>
    <w:rsid w:val="007403C5"/>
    <w:rsid w:val="00740693"/>
    <w:rsid w:val="00741A65"/>
    <w:rsid w:val="00742D18"/>
    <w:rsid w:val="00742D87"/>
    <w:rsid w:val="0074307D"/>
    <w:rsid w:val="00743330"/>
    <w:rsid w:val="00743867"/>
    <w:rsid w:val="0074386D"/>
    <w:rsid w:val="00744B53"/>
    <w:rsid w:val="0074548C"/>
    <w:rsid w:val="0074554F"/>
    <w:rsid w:val="007469C1"/>
    <w:rsid w:val="00746BCC"/>
    <w:rsid w:val="00747989"/>
    <w:rsid w:val="007479F8"/>
    <w:rsid w:val="00747DCB"/>
    <w:rsid w:val="00750504"/>
    <w:rsid w:val="00751137"/>
    <w:rsid w:val="00751369"/>
    <w:rsid w:val="00751A69"/>
    <w:rsid w:val="00752319"/>
    <w:rsid w:val="00752DB8"/>
    <w:rsid w:val="007536E2"/>
    <w:rsid w:val="00753814"/>
    <w:rsid w:val="00753958"/>
    <w:rsid w:val="00753D35"/>
    <w:rsid w:val="0075466E"/>
    <w:rsid w:val="00755774"/>
    <w:rsid w:val="007557DC"/>
    <w:rsid w:val="00755D8F"/>
    <w:rsid w:val="00755F08"/>
    <w:rsid w:val="00756162"/>
    <w:rsid w:val="00756545"/>
    <w:rsid w:val="007573AB"/>
    <w:rsid w:val="00757978"/>
    <w:rsid w:val="00757AC1"/>
    <w:rsid w:val="00757B60"/>
    <w:rsid w:val="0076021A"/>
    <w:rsid w:val="00760326"/>
    <w:rsid w:val="00760637"/>
    <w:rsid w:val="007608D4"/>
    <w:rsid w:val="00760ABD"/>
    <w:rsid w:val="00760C8C"/>
    <w:rsid w:val="00761298"/>
    <w:rsid w:val="007615F6"/>
    <w:rsid w:val="007622C6"/>
    <w:rsid w:val="00762495"/>
    <w:rsid w:val="00762D8B"/>
    <w:rsid w:val="00762F95"/>
    <w:rsid w:val="00763744"/>
    <w:rsid w:val="00763C7D"/>
    <w:rsid w:val="00764E50"/>
    <w:rsid w:val="00766BCF"/>
    <w:rsid w:val="00767E5B"/>
    <w:rsid w:val="00771201"/>
    <w:rsid w:val="00772068"/>
    <w:rsid w:val="007726B9"/>
    <w:rsid w:val="0077272B"/>
    <w:rsid w:val="00772DEE"/>
    <w:rsid w:val="0077379F"/>
    <w:rsid w:val="00773E6D"/>
    <w:rsid w:val="00774879"/>
    <w:rsid w:val="00774EF7"/>
    <w:rsid w:val="007758DF"/>
    <w:rsid w:val="00775E2B"/>
    <w:rsid w:val="007767F3"/>
    <w:rsid w:val="00777604"/>
    <w:rsid w:val="00777625"/>
    <w:rsid w:val="00777BAD"/>
    <w:rsid w:val="00777BE8"/>
    <w:rsid w:val="00777E19"/>
    <w:rsid w:val="0078014B"/>
    <w:rsid w:val="00780327"/>
    <w:rsid w:val="00780F3F"/>
    <w:rsid w:val="00781A84"/>
    <w:rsid w:val="00782609"/>
    <w:rsid w:val="00782633"/>
    <w:rsid w:val="0078273B"/>
    <w:rsid w:val="0078350B"/>
    <w:rsid w:val="00783F20"/>
    <w:rsid w:val="0078461F"/>
    <w:rsid w:val="00784C90"/>
    <w:rsid w:val="00784DCF"/>
    <w:rsid w:val="007854E7"/>
    <w:rsid w:val="0078550F"/>
    <w:rsid w:val="00785C80"/>
    <w:rsid w:val="00785E64"/>
    <w:rsid w:val="007861DE"/>
    <w:rsid w:val="007861E5"/>
    <w:rsid w:val="00786709"/>
    <w:rsid w:val="00786CB8"/>
    <w:rsid w:val="00787C2B"/>
    <w:rsid w:val="007905BC"/>
    <w:rsid w:val="007912DD"/>
    <w:rsid w:val="00791404"/>
    <w:rsid w:val="0079240E"/>
    <w:rsid w:val="0079252E"/>
    <w:rsid w:val="00792A97"/>
    <w:rsid w:val="00792AAB"/>
    <w:rsid w:val="00792EE2"/>
    <w:rsid w:val="00793435"/>
    <w:rsid w:val="0079372D"/>
    <w:rsid w:val="00793F91"/>
    <w:rsid w:val="007946EE"/>
    <w:rsid w:val="00795315"/>
    <w:rsid w:val="007954A0"/>
    <w:rsid w:val="007966DE"/>
    <w:rsid w:val="00796972"/>
    <w:rsid w:val="00797245"/>
    <w:rsid w:val="007A02F7"/>
    <w:rsid w:val="007A0439"/>
    <w:rsid w:val="007A0602"/>
    <w:rsid w:val="007A0DDF"/>
    <w:rsid w:val="007A1341"/>
    <w:rsid w:val="007A1445"/>
    <w:rsid w:val="007A189F"/>
    <w:rsid w:val="007A1E9C"/>
    <w:rsid w:val="007A3444"/>
    <w:rsid w:val="007A5ACC"/>
    <w:rsid w:val="007A6841"/>
    <w:rsid w:val="007A6F29"/>
    <w:rsid w:val="007A72D2"/>
    <w:rsid w:val="007A7608"/>
    <w:rsid w:val="007B0525"/>
    <w:rsid w:val="007B0710"/>
    <w:rsid w:val="007B0AEF"/>
    <w:rsid w:val="007B1076"/>
    <w:rsid w:val="007B137C"/>
    <w:rsid w:val="007B1A5C"/>
    <w:rsid w:val="007B1D3C"/>
    <w:rsid w:val="007B2659"/>
    <w:rsid w:val="007B28DF"/>
    <w:rsid w:val="007B3A0C"/>
    <w:rsid w:val="007B3B71"/>
    <w:rsid w:val="007B3D8D"/>
    <w:rsid w:val="007B4A0C"/>
    <w:rsid w:val="007B521E"/>
    <w:rsid w:val="007B53C1"/>
    <w:rsid w:val="007B54C4"/>
    <w:rsid w:val="007B5BEB"/>
    <w:rsid w:val="007B6229"/>
    <w:rsid w:val="007B69A9"/>
    <w:rsid w:val="007B75AC"/>
    <w:rsid w:val="007B7B67"/>
    <w:rsid w:val="007C0286"/>
    <w:rsid w:val="007C02B5"/>
    <w:rsid w:val="007C03A1"/>
    <w:rsid w:val="007C058F"/>
    <w:rsid w:val="007C0E41"/>
    <w:rsid w:val="007C0E6F"/>
    <w:rsid w:val="007C0F5D"/>
    <w:rsid w:val="007C1AF8"/>
    <w:rsid w:val="007C1C5A"/>
    <w:rsid w:val="007C1D3C"/>
    <w:rsid w:val="007C3416"/>
    <w:rsid w:val="007C3525"/>
    <w:rsid w:val="007C47E4"/>
    <w:rsid w:val="007C4CDC"/>
    <w:rsid w:val="007C5057"/>
    <w:rsid w:val="007C5394"/>
    <w:rsid w:val="007C5467"/>
    <w:rsid w:val="007C5AAD"/>
    <w:rsid w:val="007C6D9F"/>
    <w:rsid w:val="007C76F2"/>
    <w:rsid w:val="007C7AC1"/>
    <w:rsid w:val="007C7B3C"/>
    <w:rsid w:val="007C7C53"/>
    <w:rsid w:val="007D0B18"/>
    <w:rsid w:val="007D12DA"/>
    <w:rsid w:val="007D1325"/>
    <w:rsid w:val="007D1462"/>
    <w:rsid w:val="007D1ED1"/>
    <w:rsid w:val="007D2AE0"/>
    <w:rsid w:val="007D2FFC"/>
    <w:rsid w:val="007D3C52"/>
    <w:rsid w:val="007D3C8C"/>
    <w:rsid w:val="007D3D5E"/>
    <w:rsid w:val="007D3DBE"/>
    <w:rsid w:val="007D4EA5"/>
    <w:rsid w:val="007D5C06"/>
    <w:rsid w:val="007D5F10"/>
    <w:rsid w:val="007D6065"/>
    <w:rsid w:val="007D6779"/>
    <w:rsid w:val="007D699F"/>
    <w:rsid w:val="007D6F5A"/>
    <w:rsid w:val="007D7F06"/>
    <w:rsid w:val="007E01AB"/>
    <w:rsid w:val="007E0388"/>
    <w:rsid w:val="007E0DBA"/>
    <w:rsid w:val="007E1121"/>
    <w:rsid w:val="007E2445"/>
    <w:rsid w:val="007E3E81"/>
    <w:rsid w:val="007E438C"/>
    <w:rsid w:val="007E56D3"/>
    <w:rsid w:val="007E5C1F"/>
    <w:rsid w:val="007E5DA9"/>
    <w:rsid w:val="007E5DE0"/>
    <w:rsid w:val="007E6045"/>
    <w:rsid w:val="007E6072"/>
    <w:rsid w:val="007E6246"/>
    <w:rsid w:val="007E7DCD"/>
    <w:rsid w:val="007E7DFB"/>
    <w:rsid w:val="007F0004"/>
    <w:rsid w:val="007F1772"/>
    <w:rsid w:val="007F1AAC"/>
    <w:rsid w:val="007F2B7D"/>
    <w:rsid w:val="007F2CC7"/>
    <w:rsid w:val="007F3264"/>
    <w:rsid w:val="007F3489"/>
    <w:rsid w:val="007F3BBC"/>
    <w:rsid w:val="007F3E71"/>
    <w:rsid w:val="007F4349"/>
    <w:rsid w:val="007F5C1F"/>
    <w:rsid w:val="007F62A4"/>
    <w:rsid w:val="007F649D"/>
    <w:rsid w:val="007F6849"/>
    <w:rsid w:val="007F700E"/>
    <w:rsid w:val="0080051B"/>
    <w:rsid w:val="008006E7"/>
    <w:rsid w:val="00800F21"/>
    <w:rsid w:val="008012E5"/>
    <w:rsid w:val="008014BD"/>
    <w:rsid w:val="00801DB8"/>
    <w:rsid w:val="0080212B"/>
    <w:rsid w:val="00802C24"/>
    <w:rsid w:val="00803276"/>
    <w:rsid w:val="008035AC"/>
    <w:rsid w:val="0080382B"/>
    <w:rsid w:val="00803864"/>
    <w:rsid w:val="00803BF5"/>
    <w:rsid w:val="00803EAE"/>
    <w:rsid w:val="008049C2"/>
    <w:rsid w:val="00804EBA"/>
    <w:rsid w:val="008050A1"/>
    <w:rsid w:val="00805820"/>
    <w:rsid w:val="00805D8D"/>
    <w:rsid w:val="008060CA"/>
    <w:rsid w:val="00806303"/>
    <w:rsid w:val="008063B2"/>
    <w:rsid w:val="00806B2B"/>
    <w:rsid w:val="008079AE"/>
    <w:rsid w:val="00807D3E"/>
    <w:rsid w:val="00807E9C"/>
    <w:rsid w:val="00810D08"/>
    <w:rsid w:val="00812349"/>
    <w:rsid w:val="0081245E"/>
    <w:rsid w:val="00813213"/>
    <w:rsid w:val="00814176"/>
    <w:rsid w:val="008147EE"/>
    <w:rsid w:val="00814F7A"/>
    <w:rsid w:val="008152D1"/>
    <w:rsid w:val="00815B5C"/>
    <w:rsid w:val="008162D0"/>
    <w:rsid w:val="0081654D"/>
    <w:rsid w:val="0081670F"/>
    <w:rsid w:val="00816848"/>
    <w:rsid w:val="00817C7A"/>
    <w:rsid w:val="008212F6"/>
    <w:rsid w:val="0082184A"/>
    <w:rsid w:val="00821C5B"/>
    <w:rsid w:val="00822CE5"/>
    <w:rsid w:val="008240B6"/>
    <w:rsid w:val="00824BB0"/>
    <w:rsid w:val="00824D99"/>
    <w:rsid w:val="00824F5B"/>
    <w:rsid w:val="0082553D"/>
    <w:rsid w:val="00825BCB"/>
    <w:rsid w:val="0082604B"/>
    <w:rsid w:val="008272C4"/>
    <w:rsid w:val="008273CC"/>
    <w:rsid w:val="00827C96"/>
    <w:rsid w:val="00827D8F"/>
    <w:rsid w:val="00827DD0"/>
    <w:rsid w:val="00827F7E"/>
    <w:rsid w:val="0083068A"/>
    <w:rsid w:val="00831238"/>
    <w:rsid w:val="00831F9D"/>
    <w:rsid w:val="00833020"/>
    <w:rsid w:val="008330A8"/>
    <w:rsid w:val="0083372C"/>
    <w:rsid w:val="00833C77"/>
    <w:rsid w:val="00834903"/>
    <w:rsid w:val="00834ADF"/>
    <w:rsid w:val="00835F14"/>
    <w:rsid w:val="0083675D"/>
    <w:rsid w:val="0083684E"/>
    <w:rsid w:val="00837059"/>
    <w:rsid w:val="00837CD3"/>
    <w:rsid w:val="00837F74"/>
    <w:rsid w:val="00840632"/>
    <w:rsid w:val="008408E8"/>
    <w:rsid w:val="00840D69"/>
    <w:rsid w:val="00841464"/>
    <w:rsid w:val="00841974"/>
    <w:rsid w:val="00841E17"/>
    <w:rsid w:val="008425C6"/>
    <w:rsid w:val="00842637"/>
    <w:rsid w:val="00842901"/>
    <w:rsid w:val="00842903"/>
    <w:rsid w:val="00842A36"/>
    <w:rsid w:val="00842DDC"/>
    <w:rsid w:val="008430D2"/>
    <w:rsid w:val="00843D2A"/>
    <w:rsid w:val="0084405B"/>
    <w:rsid w:val="00844773"/>
    <w:rsid w:val="00844BD2"/>
    <w:rsid w:val="00845222"/>
    <w:rsid w:val="0084531B"/>
    <w:rsid w:val="00846C36"/>
    <w:rsid w:val="00847007"/>
    <w:rsid w:val="008476E8"/>
    <w:rsid w:val="008479DF"/>
    <w:rsid w:val="00847DA3"/>
    <w:rsid w:val="008511A5"/>
    <w:rsid w:val="00852264"/>
    <w:rsid w:val="0085253B"/>
    <w:rsid w:val="00852759"/>
    <w:rsid w:val="00852946"/>
    <w:rsid w:val="00853517"/>
    <w:rsid w:val="00853FD7"/>
    <w:rsid w:val="008540FE"/>
    <w:rsid w:val="00854A93"/>
    <w:rsid w:val="00855213"/>
    <w:rsid w:val="00855A97"/>
    <w:rsid w:val="00855CBA"/>
    <w:rsid w:val="00855E46"/>
    <w:rsid w:val="00856A48"/>
    <w:rsid w:val="00857680"/>
    <w:rsid w:val="0085793A"/>
    <w:rsid w:val="0085799C"/>
    <w:rsid w:val="00860B12"/>
    <w:rsid w:val="00860EE7"/>
    <w:rsid w:val="008613E3"/>
    <w:rsid w:val="00861511"/>
    <w:rsid w:val="00861FB6"/>
    <w:rsid w:val="00862023"/>
    <w:rsid w:val="0086209F"/>
    <w:rsid w:val="00862277"/>
    <w:rsid w:val="00862300"/>
    <w:rsid w:val="00862436"/>
    <w:rsid w:val="00862591"/>
    <w:rsid w:val="00862767"/>
    <w:rsid w:val="00862B9F"/>
    <w:rsid w:val="0086309E"/>
    <w:rsid w:val="008633A6"/>
    <w:rsid w:val="008644DA"/>
    <w:rsid w:val="00864951"/>
    <w:rsid w:val="00865886"/>
    <w:rsid w:val="00865A73"/>
    <w:rsid w:val="008662A9"/>
    <w:rsid w:val="0086642A"/>
    <w:rsid w:val="00866C2B"/>
    <w:rsid w:val="00866F9D"/>
    <w:rsid w:val="0087028E"/>
    <w:rsid w:val="00870465"/>
    <w:rsid w:val="00870888"/>
    <w:rsid w:val="00871EC5"/>
    <w:rsid w:val="008720A8"/>
    <w:rsid w:val="00872B27"/>
    <w:rsid w:val="00872CFC"/>
    <w:rsid w:val="00873BB6"/>
    <w:rsid w:val="00873CD2"/>
    <w:rsid w:val="00873D38"/>
    <w:rsid w:val="0087408A"/>
    <w:rsid w:val="00874204"/>
    <w:rsid w:val="00874C2D"/>
    <w:rsid w:val="00875777"/>
    <w:rsid w:val="00876265"/>
    <w:rsid w:val="00876702"/>
    <w:rsid w:val="0088038B"/>
    <w:rsid w:val="008803E7"/>
    <w:rsid w:val="00880D3D"/>
    <w:rsid w:val="00880F53"/>
    <w:rsid w:val="00880F5F"/>
    <w:rsid w:val="008811F8"/>
    <w:rsid w:val="00881600"/>
    <w:rsid w:val="00881C59"/>
    <w:rsid w:val="0088208B"/>
    <w:rsid w:val="00882503"/>
    <w:rsid w:val="00882DAB"/>
    <w:rsid w:val="00882F89"/>
    <w:rsid w:val="00884638"/>
    <w:rsid w:val="00884CAF"/>
    <w:rsid w:val="00885570"/>
    <w:rsid w:val="00885D3C"/>
    <w:rsid w:val="0088644D"/>
    <w:rsid w:val="0088670C"/>
    <w:rsid w:val="008869B1"/>
    <w:rsid w:val="00887D47"/>
    <w:rsid w:val="0089047F"/>
    <w:rsid w:val="0089052F"/>
    <w:rsid w:val="00890AFA"/>
    <w:rsid w:val="00890C43"/>
    <w:rsid w:val="008913D1"/>
    <w:rsid w:val="008915CA"/>
    <w:rsid w:val="008919FE"/>
    <w:rsid w:val="008931AE"/>
    <w:rsid w:val="008934DA"/>
    <w:rsid w:val="008943C2"/>
    <w:rsid w:val="0089440B"/>
    <w:rsid w:val="0089520C"/>
    <w:rsid w:val="0089538A"/>
    <w:rsid w:val="0089584F"/>
    <w:rsid w:val="00895858"/>
    <w:rsid w:val="00895928"/>
    <w:rsid w:val="00895D1A"/>
    <w:rsid w:val="0089699D"/>
    <w:rsid w:val="00897736"/>
    <w:rsid w:val="0089785F"/>
    <w:rsid w:val="008A0083"/>
    <w:rsid w:val="008A030D"/>
    <w:rsid w:val="008A05D7"/>
    <w:rsid w:val="008A0CDC"/>
    <w:rsid w:val="008A0DAF"/>
    <w:rsid w:val="008A1261"/>
    <w:rsid w:val="008A1378"/>
    <w:rsid w:val="008A15A3"/>
    <w:rsid w:val="008A18B1"/>
    <w:rsid w:val="008A1DD6"/>
    <w:rsid w:val="008A2023"/>
    <w:rsid w:val="008A228E"/>
    <w:rsid w:val="008A2816"/>
    <w:rsid w:val="008A28A6"/>
    <w:rsid w:val="008A35D9"/>
    <w:rsid w:val="008A4774"/>
    <w:rsid w:val="008A596D"/>
    <w:rsid w:val="008A5AC9"/>
    <w:rsid w:val="008A6604"/>
    <w:rsid w:val="008A7316"/>
    <w:rsid w:val="008A7AA6"/>
    <w:rsid w:val="008A7E49"/>
    <w:rsid w:val="008B0205"/>
    <w:rsid w:val="008B0A61"/>
    <w:rsid w:val="008B130B"/>
    <w:rsid w:val="008B148D"/>
    <w:rsid w:val="008B1773"/>
    <w:rsid w:val="008B24DB"/>
    <w:rsid w:val="008B35F1"/>
    <w:rsid w:val="008B3BBC"/>
    <w:rsid w:val="008B4BE7"/>
    <w:rsid w:val="008B5436"/>
    <w:rsid w:val="008B5607"/>
    <w:rsid w:val="008B5B93"/>
    <w:rsid w:val="008B6014"/>
    <w:rsid w:val="008B7084"/>
    <w:rsid w:val="008B70D4"/>
    <w:rsid w:val="008B7939"/>
    <w:rsid w:val="008C0016"/>
    <w:rsid w:val="008C028B"/>
    <w:rsid w:val="008C0CAC"/>
    <w:rsid w:val="008C0F12"/>
    <w:rsid w:val="008C1038"/>
    <w:rsid w:val="008C1306"/>
    <w:rsid w:val="008C161B"/>
    <w:rsid w:val="008C170B"/>
    <w:rsid w:val="008C17AA"/>
    <w:rsid w:val="008C1CEC"/>
    <w:rsid w:val="008C1D23"/>
    <w:rsid w:val="008C2405"/>
    <w:rsid w:val="008C2497"/>
    <w:rsid w:val="008C2576"/>
    <w:rsid w:val="008C28E6"/>
    <w:rsid w:val="008C2916"/>
    <w:rsid w:val="008C3438"/>
    <w:rsid w:val="008C3C67"/>
    <w:rsid w:val="008C417B"/>
    <w:rsid w:val="008C499A"/>
    <w:rsid w:val="008C4CD6"/>
    <w:rsid w:val="008C4DF8"/>
    <w:rsid w:val="008C7394"/>
    <w:rsid w:val="008C7A9E"/>
    <w:rsid w:val="008D0182"/>
    <w:rsid w:val="008D0E34"/>
    <w:rsid w:val="008D23C6"/>
    <w:rsid w:val="008D2723"/>
    <w:rsid w:val="008D2928"/>
    <w:rsid w:val="008D2A65"/>
    <w:rsid w:val="008D4001"/>
    <w:rsid w:val="008D5707"/>
    <w:rsid w:val="008D571B"/>
    <w:rsid w:val="008D6003"/>
    <w:rsid w:val="008D6C1E"/>
    <w:rsid w:val="008D6E3E"/>
    <w:rsid w:val="008D7406"/>
    <w:rsid w:val="008D7DEB"/>
    <w:rsid w:val="008E010D"/>
    <w:rsid w:val="008E01C4"/>
    <w:rsid w:val="008E14FB"/>
    <w:rsid w:val="008E1E70"/>
    <w:rsid w:val="008E30C9"/>
    <w:rsid w:val="008E388F"/>
    <w:rsid w:val="008E43FF"/>
    <w:rsid w:val="008E4662"/>
    <w:rsid w:val="008E559B"/>
    <w:rsid w:val="008E5D3F"/>
    <w:rsid w:val="008E60D5"/>
    <w:rsid w:val="008E6CF6"/>
    <w:rsid w:val="008F06E3"/>
    <w:rsid w:val="008F199D"/>
    <w:rsid w:val="008F1CCE"/>
    <w:rsid w:val="008F1EE9"/>
    <w:rsid w:val="008F2098"/>
    <w:rsid w:val="008F2506"/>
    <w:rsid w:val="008F2CC6"/>
    <w:rsid w:val="008F3BF4"/>
    <w:rsid w:val="008F45E9"/>
    <w:rsid w:val="008F5BD5"/>
    <w:rsid w:val="008F5F08"/>
    <w:rsid w:val="008F64D3"/>
    <w:rsid w:val="008F684B"/>
    <w:rsid w:val="008F6C8E"/>
    <w:rsid w:val="008F6DD1"/>
    <w:rsid w:val="008F6EFA"/>
    <w:rsid w:val="008F70FD"/>
    <w:rsid w:val="008F768F"/>
    <w:rsid w:val="00900428"/>
    <w:rsid w:val="00900FC6"/>
    <w:rsid w:val="0090126E"/>
    <w:rsid w:val="00901C36"/>
    <w:rsid w:val="00901E7A"/>
    <w:rsid w:val="0090220F"/>
    <w:rsid w:val="00902219"/>
    <w:rsid w:val="00902BD1"/>
    <w:rsid w:val="009037FB"/>
    <w:rsid w:val="00903834"/>
    <w:rsid w:val="00903B4D"/>
    <w:rsid w:val="009050E8"/>
    <w:rsid w:val="00905356"/>
    <w:rsid w:val="00905A2F"/>
    <w:rsid w:val="009063D7"/>
    <w:rsid w:val="00906934"/>
    <w:rsid w:val="00906B31"/>
    <w:rsid w:val="00906B39"/>
    <w:rsid w:val="00906C83"/>
    <w:rsid w:val="00906D0E"/>
    <w:rsid w:val="00907CB3"/>
    <w:rsid w:val="009119ED"/>
    <w:rsid w:val="00911AFE"/>
    <w:rsid w:val="00911E40"/>
    <w:rsid w:val="00911E4C"/>
    <w:rsid w:val="00911E4F"/>
    <w:rsid w:val="00912AA1"/>
    <w:rsid w:val="0091350F"/>
    <w:rsid w:val="009136EC"/>
    <w:rsid w:val="00913E2B"/>
    <w:rsid w:val="0091462C"/>
    <w:rsid w:val="009155F1"/>
    <w:rsid w:val="00915C7B"/>
    <w:rsid w:val="00916A87"/>
    <w:rsid w:val="00917074"/>
    <w:rsid w:val="009177E0"/>
    <w:rsid w:val="00917880"/>
    <w:rsid w:val="00920581"/>
    <w:rsid w:val="009205A9"/>
    <w:rsid w:val="00920857"/>
    <w:rsid w:val="00921223"/>
    <w:rsid w:val="0092127F"/>
    <w:rsid w:val="0092139A"/>
    <w:rsid w:val="00921790"/>
    <w:rsid w:val="009217DF"/>
    <w:rsid w:val="00921DE2"/>
    <w:rsid w:val="00922015"/>
    <w:rsid w:val="00922FCD"/>
    <w:rsid w:val="00922FFE"/>
    <w:rsid w:val="0092318B"/>
    <w:rsid w:val="009237C0"/>
    <w:rsid w:val="0092401B"/>
    <w:rsid w:val="00926189"/>
    <w:rsid w:val="009262AD"/>
    <w:rsid w:val="009266BA"/>
    <w:rsid w:val="00926F07"/>
    <w:rsid w:val="00927571"/>
    <w:rsid w:val="00927D67"/>
    <w:rsid w:val="009304ED"/>
    <w:rsid w:val="00930D24"/>
    <w:rsid w:val="00930FCC"/>
    <w:rsid w:val="00931754"/>
    <w:rsid w:val="009317D6"/>
    <w:rsid w:val="00931B80"/>
    <w:rsid w:val="00931DD4"/>
    <w:rsid w:val="00932555"/>
    <w:rsid w:val="0093267D"/>
    <w:rsid w:val="009345B2"/>
    <w:rsid w:val="00934A9F"/>
    <w:rsid w:val="00934E0A"/>
    <w:rsid w:val="00935987"/>
    <w:rsid w:val="00936587"/>
    <w:rsid w:val="009366EF"/>
    <w:rsid w:val="00936E24"/>
    <w:rsid w:val="00936FAE"/>
    <w:rsid w:val="00937FD4"/>
    <w:rsid w:val="0094050C"/>
    <w:rsid w:val="00940604"/>
    <w:rsid w:val="00941D75"/>
    <w:rsid w:val="00941DCE"/>
    <w:rsid w:val="00941E8C"/>
    <w:rsid w:val="009421EF"/>
    <w:rsid w:val="00942C2F"/>
    <w:rsid w:val="00943BE3"/>
    <w:rsid w:val="009442C9"/>
    <w:rsid w:val="0094533D"/>
    <w:rsid w:val="00945B97"/>
    <w:rsid w:val="00946784"/>
    <w:rsid w:val="00947681"/>
    <w:rsid w:val="00947DA5"/>
    <w:rsid w:val="00950647"/>
    <w:rsid w:val="00950BA3"/>
    <w:rsid w:val="0095114E"/>
    <w:rsid w:val="00951981"/>
    <w:rsid w:val="00951AF7"/>
    <w:rsid w:val="00952257"/>
    <w:rsid w:val="00952915"/>
    <w:rsid w:val="00953256"/>
    <w:rsid w:val="00953939"/>
    <w:rsid w:val="00953A0A"/>
    <w:rsid w:val="00954B4A"/>
    <w:rsid w:val="009550FA"/>
    <w:rsid w:val="009562A8"/>
    <w:rsid w:val="00956CCB"/>
    <w:rsid w:val="00960AC3"/>
    <w:rsid w:val="009615F0"/>
    <w:rsid w:val="00962896"/>
    <w:rsid w:val="009633C4"/>
    <w:rsid w:val="009638A3"/>
    <w:rsid w:val="00963BB1"/>
    <w:rsid w:val="00963DCE"/>
    <w:rsid w:val="00964193"/>
    <w:rsid w:val="00964ACD"/>
    <w:rsid w:val="00964E7E"/>
    <w:rsid w:val="00964F67"/>
    <w:rsid w:val="00965951"/>
    <w:rsid w:val="00965E1A"/>
    <w:rsid w:val="009660D2"/>
    <w:rsid w:val="00966331"/>
    <w:rsid w:val="009676F9"/>
    <w:rsid w:val="00967B1E"/>
    <w:rsid w:val="00967CAB"/>
    <w:rsid w:val="00970052"/>
    <w:rsid w:val="009703FB"/>
    <w:rsid w:val="00970868"/>
    <w:rsid w:val="009708C2"/>
    <w:rsid w:val="00970B70"/>
    <w:rsid w:val="00972741"/>
    <w:rsid w:val="00972FC3"/>
    <w:rsid w:val="00973A34"/>
    <w:rsid w:val="00973B0D"/>
    <w:rsid w:val="00973B65"/>
    <w:rsid w:val="009746ED"/>
    <w:rsid w:val="00974892"/>
    <w:rsid w:val="00974A83"/>
    <w:rsid w:val="00974FB3"/>
    <w:rsid w:val="009751E1"/>
    <w:rsid w:val="009753A2"/>
    <w:rsid w:val="0097589F"/>
    <w:rsid w:val="009762CE"/>
    <w:rsid w:val="00976DB1"/>
    <w:rsid w:val="009771AF"/>
    <w:rsid w:val="0097747E"/>
    <w:rsid w:val="0097786C"/>
    <w:rsid w:val="00977CCC"/>
    <w:rsid w:val="009805CC"/>
    <w:rsid w:val="00980B72"/>
    <w:rsid w:val="009814D1"/>
    <w:rsid w:val="009818A4"/>
    <w:rsid w:val="0098197E"/>
    <w:rsid w:val="00981B3F"/>
    <w:rsid w:val="00982182"/>
    <w:rsid w:val="009821F5"/>
    <w:rsid w:val="00982538"/>
    <w:rsid w:val="00982775"/>
    <w:rsid w:val="00982826"/>
    <w:rsid w:val="009831A4"/>
    <w:rsid w:val="009839A1"/>
    <w:rsid w:val="009839A7"/>
    <w:rsid w:val="0098436C"/>
    <w:rsid w:val="009846AB"/>
    <w:rsid w:val="009849EF"/>
    <w:rsid w:val="00984DF9"/>
    <w:rsid w:val="0098641B"/>
    <w:rsid w:val="00987154"/>
    <w:rsid w:val="00987196"/>
    <w:rsid w:val="0098791B"/>
    <w:rsid w:val="00987E6C"/>
    <w:rsid w:val="00990ABC"/>
    <w:rsid w:val="00990D2E"/>
    <w:rsid w:val="00991018"/>
    <w:rsid w:val="0099123E"/>
    <w:rsid w:val="0099152E"/>
    <w:rsid w:val="009915D3"/>
    <w:rsid w:val="00992228"/>
    <w:rsid w:val="009926EE"/>
    <w:rsid w:val="00992B69"/>
    <w:rsid w:val="00992E3A"/>
    <w:rsid w:val="00993196"/>
    <w:rsid w:val="009933CF"/>
    <w:rsid w:val="00993895"/>
    <w:rsid w:val="00993896"/>
    <w:rsid w:val="00994B68"/>
    <w:rsid w:val="00996820"/>
    <w:rsid w:val="00996A6C"/>
    <w:rsid w:val="00996A86"/>
    <w:rsid w:val="00996B43"/>
    <w:rsid w:val="00996B5D"/>
    <w:rsid w:val="00996BCD"/>
    <w:rsid w:val="00996E21"/>
    <w:rsid w:val="00997702"/>
    <w:rsid w:val="009979D9"/>
    <w:rsid w:val="00997A62"/>
    <w:rsid w:val="00997A96"/>
    <w:rsid w:val="00997FCC"/>
    <w:rsid w:val="009A0058"/>
    <w:rsid w:val="009A0147"/>
    <w:rsid w:val="009A0B66"/>
    <w:rsid w:val="009A0D3A"/>
    <w:rsid w:val="009A1F91"/>
    <w:rsid w:val="009A20FB"/>
    <w:rsid w:val="009A28FA"/>
    <w:rsid w:val="009A3898"/>
    <w:rsid w:val="009A38A4"/>
    <w:rsid w:val="009A40E7"/>
    <w:rsid w:val="009A420A"/>
    <w:rsid w:val="009A42D2"/>
    <w:rsid w:val="009A43A0"/>
    <w:rsid w:val="009A4E20"/>
    <w:rsid w:val="009A5A31"/>
    <w:rsid w:val="009A5B2B"/>
    <w:rsid w:val="009A5D66"/>
    <w:rsid w:val="009A6067"/>
    <w:rsid w:val="009A60CE"/>
    <w:rsid w:val="009A6995"/>
    <w:rsid w:val="009A6A04"/>
    <w:rsid w:val="009A6F07"/>
    <w:rsid w:val="009A7000"/>
    <w:rsid w:val="009A78D4"/>
    <w:rsid w:val="009A7DA5"/>
    <w:rsid w:val="009A7E37"/>
    <w:rsid w:val="009B0210"/>
    <w:rsid w:val="009B1016"/>
    <w:rsid w:val="009B168A"/>
    <w:rsid w:val="009B19E9"/>
    <w:rsid w:val="009B2F2D"/>
    <w:rsid w:val="009B34BA"/>
    <w:rsid w:val="009B4315"/>
    <w:rsid w:val="009B43B9"/>
    <w:rsid w:val="009B452D"/>
    <w:rsid w:val="009B4688"/>
    <w:rsid w:val="009B49F7"/>
    <w:rsid w:val="009B4A19"/>
    <w:rsid w:val="009B5B30"/>
    <w:rsid w:val="009B5F93"/>
    <w:rsid w:val="009B7628"/>
    <w:rsid w:val="009B7F1D"/>
    <w:rsid w:val="009C00E0"/>
    <w:rsid w:val="009C0513"/>
    <w:rsid w:val="009C14CD"/>
    <w:rsid w:val="009C19BC"/>
    <w:rsid w:val="009C2A93"/>
    <w:rsid w:val="009C2F06"/>
    <w:rsid w:val="009C3274"/>
    <w:rsid w:val="009C3F09"/>
    <w:rsid w:val="009C40DD"/>
    <w:rsid w:val="009C4791"/>
    <w:rsid w:val="009C4926"/>
    <w:rsid w:val="009C54C5"/>
    <w:rsid w:val="009C5E98"/>
    <w:rsid w:val="009C6643"/>
    <w:rsid w:val="009C66CD"/>
    <w:rsid w:val="009C7084"/>
    <w:rsid w:val="009C7754"/>
    <w:rsid w:val="009C7BD3"/>
    <w:rsid w:val="009C7CA0"/>
    <w:rsid w:val="009D0099"/>
    <w:rsid w:val="009D017A"/>
    <w:rsid w:val="009D113E"/>
    <w:rsid w:val="009D1503"/>
    <w:rsid w:val="009D3213"/>
    <w:rsid w:val="009D3791"/>
    <w:rsid w:val="009D4277"/>
    <w:rsid w:val="009D44D4"/>
    <w:rsid w:val="009D52FF"/>
    <w:rsid w:val="009D5517"/>
    <w:rsid w:val="009D5AFD"/>
    <w:rsid w:val="009D5C5C"/>
    <w:rsid w:val="009D5D7D"/>
    <w:rsid w:val="009D5DFD"/>
    <w:rsid w:val="009D63AF"/>
    <w:rsid w:val="009E036D"/>
    <w:rsid w:val="009E109C"/>
    <w:rsid w:val="009E1453"/>
    <w:rsid w:val="009E152A"/>
    <w:rsid w:val="009E1F23"/>
    <w:rsid w:val="009E1F2E"/>
    <w:rsid w:val="009E2AF3"/>
    <w:rsid w:val="009E2F7A"/>
    <w:rsid w:val="009E3080"/>
    <w:rsid w:val="009E3199"/>
    <w:rsid w:val="009E3254"/>
    <w:rsid w:val="009E3AF2"/>
    <w:rsid w:val="009E3D5C"/>
    <w:rsid w:val="009E4834"/>
    <w:rsid w:val="009E72AA"/>
    <w:rsid w:val="009E7351"/>
    <w:rsid w:val="009E73CF"/>
    <w:rsid w:val="009E7572"/>
    <w:rsid w:val="009E7BE9"/>
    <w:rsid w:val="009F0762"/>
    <w:rsid w:val="009F2198"/>
    <w:rsid w:val="009F22DC"/>
    <w:rsid w:val="009F2DBC"/>
    <w:rsid w:val="009F2DFA"/>
    <w:rsid w:val="009F2E69"/>
    <w:rsid w:val="009F2EA5"/>
    <w:rsid w:val="009F3BBD"/>
    <w:rsid w:val="009F46A2"/>
    <w:rsid w:val="009F509D"/>
    <w:rsid w:val="009F62EE"/>
    <w:rsid w:val="009F6398"/>
    <w:rsid w:val="009F694C"/>
    <w:rsid w:val="009F6CB2"/>
    <w:rsid w:val="009F6F43"/>
    <w:rsid w:val="009F73F0"/>
    <w:rsid w:val="009F7458"/>
    <w:rsid w:val="009F7635"/>
    <w:rsid w:val="009F7FC9"/>
    <w:rsid w:val="00A006F8"/>
    <w:rsid w:val="00A01771"/>
    <w:rsid w:val="00A01AFA"/>
    <w:rsid w:val="00A030A0"/>
    <w:rsid w:val="00A03645"/>
    <w:rsid w:val="00A04287"/>
    <w:rsid w:val="00A04E21"/>
    <w:rsid w:val="00A05042"/>
    <w:rsid w:val="00A053D6"/>
    <w:rsid w:val="00A05977"/>
    <w:rsid w:val="00A0635C"/>
    <w:rsid w:val="00A0649A"/>
    <w:rsid w:val="00A06960"/>
    <w:rsid w:val="00A06EB7"/>
    <w:rsid w:val="00A06F97"/>
    <w:rsid w:val="00A0707C"/>
    <w:rsid w:val="00A070BB"/>
    <w:rsid w:val="00A07677"/>
    <w:rsid w:val="00A07F96"/>
    <w:rsid w:val="00A10E1D"/>
    <w:rsid w:val="00A11A97"/>
    <w:rsid w:val="00A12224"/>
    <w:rsid w:val="00A124DB"/>
    <w:rsid w:val="00A1265C"/>
    <w:rsid w:val="00A134CE"/>
    <w:rsid w:val="00A13812"/>
    <w:rsid w:val="00A1402D"/>
    <w:rsid w:val="00A14F74"/>
    <w:rsid w:val="00A15188"/>
    <w:rsid w:val="00A151B4"/>
    <w:rsid w:val="00A1528B"/>
    <w:rsid w:val="00A153C2"/>
    <w:rsid w:val="00A15B3F"/>
    <w:rsid w:val="00A1663D"/>
    <w:rsid w:val="00A1665A"/>
    <w:rsid w:val="00A16814"/>
    <w:rsid w:val="00A170D5"/>
    <w:rsid w:val="00A17AD9"/>
    <w:rsid w:val="00A20BF2"/>
    <w:rsid w:val="00A21245"/>
    <w:rsid w:val="00A21CA2"/>
    <w:rsid w:val="00A21DD0"/>
    <w:rsid w:val="00A21F9E"/>
    <w:rsid w:val="00A2272A"/>
    <w:rsid w:val="00A22876"/>
    <w:rsid w:val="00A244D1"/>
    <w:rsid w:val="00A24CCD"/>
    <w:rsid w:val="00A24DA3"/>
    <w:rsid w:val="00A2522E"/>
    <w:rsid w:val="00A253FD"/>
    <w:rsid w:val="00A25685"/>
    <w:rsid w:val="00A2577A"/>
    <w:rsid w:val="00A25AD0"/>
    <w:rsid w:val="00A26544"/>
    <w:rsid w:val="00A266DE"/>
    <w:rsid w:val="00A30529"/>
    <w:rsid w:val="00A30726"/>
    <w:rsid w:val="00A30E31"/>
    <w:rsid w:val="00A323A7"/>
    <w:rsid w:val="00A324A3"/>
    <w:rsid w:val="00A32C47"/>
    <w:rsid w:val="00A341D6"/>
    <w:rsid w:val="00A3455D"/>
    <w:rsid w:val="00A34B0C"/>
    <w:rsid w:val="00A35371"/>
    <w:rsid w:val="00A3561E"/>
    <w:rsid w:val="00A35DA8"/>
    <w:rsid w:val="00A35E21"/>
    <w:rsid w:val="00A3616B"/>
    <w:rsid w:val="00A361D5"/>
    <w:rsid w:val="00A36618"/>
    <w:rsid w:val="00A368A5"/>
    <w:rsid w:val="00A36A27"/>
    <w:rsid w:val="00A37CDC"/>
    <w:rsid w:val="00A40930"/>
    <w:rsid w:val="00A40D56"/>
    <w:rsid w:val="00A4145C"/>
    <w:rsid w:val="00A415BF"/>
    <w:rsid w:val="00A4161B"/>
    <w:rsid w:val="00A41CF6"/>
    <w:rsid w:val="00A41E3F"/>
    <w:rsid w:val="00A43065"/>
    <w:rsid w:val="00A43365"/>
    <w:rsid w:val="00A438BC"/>
    <w:rsid w:val="00A43F51"/>
    <w:rsid w:val="00A443A5"/>
    <w:rsid w:val="00A444A5"/>
    <w:rsid w:val="00A445B5"/>
    <w:rsid w:val="00A44BAA"/>
    <w:rsid w:val="00A44F09"/>
    <w:rsid w:val="00A458EA"/>
    <w:rsid w:val="00A460E2"/>
    <w:rsid w:val="00A462D2"/>
    <w:rsid w:val="00A463BF"/>
    <w:rsid w:val="00A463CF"/>
    <w:rsid w:val="00A46786"/>
    <w:rsid w:val="00A471E6"/>
    <w:rsid w:val="00A474A9"/>
    <w:rsid w:val="00A4788C"/>
    <w:rsid w:val="00A50499"/>
    <w:rsid w:val="00A51CED"/>
    <w:rsid w:val="00A52151"/>
    <w:rsid w:val="00A5229A"/>
    <w:rsid w:val="00A52D7C"/>
    <w:rsid w:val="00A52E7E"/>
    <w:rsid w:val="00A52F3F"/>
    <w:rsid w:val="00A54A4F"/>
    <w:rsid w:val="00A550D7"/>
    <w:rsid w:val="00A55C98"/>
    <w:rsid w:val="00A56E6E"/>
    <w:rsid w:val="00A60A1D"/>
    <w:rsid w:val="00A6167A"/>
    <w:rsid w:val="00A6237F"/>
    <w:rsid w:val="00A62D14"/>
    <w:rsid w:val="00A62E1E"/>
    <w:rsid w:val="00A6343C"/>
    <w:rsid w:val="00A6392F"/>
    <w:rsid w:val="00A648D6"/>
    <w:rsid w:val="00A649EE"/>
    <w:rsid w:val="00A64AFC"/>
    <w:rsid w:val="00A652C0"/>
    <w:rsid w:val="00A66ABE"/>
    <w:rsid w:val="00A66CF8"/>
    <w:rsid w:val="00A673A3"/>
    <w:rsid w:val="00A67502"/>
    <w:rsid w:val="00A676EE"/>
    <w:rsid w:val="00A7027A"/>
    <w:rsid w:val="00A709B9"/>
    <w:rsid w:val="00A70A12"/>
    <w:rsid w:val="00A71043"/>
    <w:rsid w:val="00A71B0B"/>
    <w:rsid w:val="00A72CB5"/>
    <w:rsid w:val="00A72CD6"/>
    <w:rsid w:val="00A72F7F"/>
    <w:rsid w:val="00A73623"/>
    <w:rsid w:val="00A73883"/>
    <w:rsid w:val="00A7445D"/>
    <w:rsid w:val="00A74747"/>
    <w:rsid w:val="00A74763"/>
    <w:rsid w:val="00A75680"/>
    <w:rsid w:val="00A75802"/>
    <w:rsid w:val="00A763AF"/>
    <w:rsid w:val="00A7667A"/>
    <w:rsid w:val="00A76B39"/>
    <w:rsid w:val="00A76F72"/>
    <w:rsid w:val="00A77DEB"/>
    <w:rsid w:val="00A80097"/>
    <w:rsid w:val="00A80C42"/>
    <w:rsid w:val="00A8144D"/>
    <w:rsid w:val="00A818BB"/>
    <w:rsid w:val="00A826D2"/>
    <w:rsid w:val="00A8278D"/>
    <w:rsid w:val="00A82D91"/>
    <w:rsid w:val="00A82ED7"/>
    <w:rsid w:val="00A83C9C"/>
    <w:rsid w:val="00A84436"/>
    <w:rsid w:val="00A85564"/>
    <w:rsid w:val="00A85D44"/>
    <w:rsid w:val="00A86961"/>
    <w:rsid w:val="00A87771"/>
    <w:rsid w:val="00A87999"/>
    <w:rsid w:val="00A901E1"/>
    <w:rsid w:val="00A901F7"/>
    <w:rsid w:val="00A90289"/>
    <w:rsid w:val="00A90BEA"/>
    <w:rsid w:val="00A91431"/>
    <w:rsid w:val="00A91609"/>
    <w:rsid w:val="00A91A1D"/>
    <w:rsid w:val="00A9245E"/>
    <w:rsid w:val="00A92DE7"/>
    <w:rsid w:val="00A93256"/>
    <w:rsid w:val="00A942ED"/>
    <w:rsid w:val="00A9457B"/>
    <w:rsid w:val="00A9529C"/>
    <w:rsid w:val="00A95778"/>
    <w:rsid w:val="00A979F4"/>
    <w:rsid w:val="00A97BE0"/>
    <w:rsid w:val="00A97F24"/>
    <w:rsid w:val="00AA09DD"/>
    <w:rsid w:val="00AA2761"/>
    <w:rsid w:val="00AA278C"/>
    <w:rsid w:val="00AA290E"/>
    <w:rsid w:val="00AA2BB1"/>
    <w:rsid w:val="00AA34B6"/>
    <w:rsid w:val="00AA3D04"/>
    <w:rsid w:val="00AA3D96"/>
    <w:rsid w:val="00AA3E08"/>
    <w:rsid w:val="00AA4A76"/>
    <w:rsid w:val="00AA5033"/>
    <w:rsid w:val="00AA5B7F"/>
    <w:rsid w:val="00AA6205"/>
    <w:rsid w:val="00AA6978"/>
    <w:rsid w:val="00AA6F73"/>
    <w:rsid w:val="00AA7B25"/>
    <w:rsid w:val="00AA7C1D"/>
    <w:rsid w:val="00AB00EC"/>
    <w:rsid w:val="00AB0104"/>
    <w:rsid w:val="00AB0257"/>
    <w:rsid w:val="00AB0363"/>
    <w:rsid w:val="00AB12A8"/>
    <w:rsid w:val="00AB1A90"/>
    <w:rsid w:val="00AB1CB3"/>
    <w:rsid w:val="00AB2659"/>
    <w:rsid w:val="00AB2BD8"/>
    <w:rsid w:val="00AB30B2"/>
    <w:rsid w:val="00AB3939"/>
    <w:rsid w:val="00AB3A69"/>
    <w:rsid w:val="00AB3F9C"/>
    <w:rsid w:val="00AB4B8E"/>
    <w:rsid w:val="00AB4F2C"/>
    <w:rsid w:val="00AB4F91"/>
    <w:rsid w:val="00AB52B6"/>
    <w:rsid w:val="00AB5628"/>
    <w:rsid w:val="00AB5BD3"/>
    <w:rsid w:val="00AB6E53"/>
    <w:rsid w:val="00AB7073"/>
    <w:rsid w:val="00AB72CB"/>
    <w:rsid w:val="00AB78C8"/>
    <w:rsid w:val="00AC0655"/>
    <w:rsid w:val="00AC0723"/>
    <w:rsid w:val="00AC0B73"/>
    <w:rsid w:val="00AC107F"/>
    <w:rsid w:val="00AC14BA"/>
    <w:rsid w:val="00AC14F7"/>
    <w:rsid w:val="00AC1DF8"/>
    <w:rsid w:val="00AC20D0"/>
    <w:rsid w:val="00AC339F"/>
    <w:rsid w:val="00AC357F"/>
    <w:rsid w:val="00AC359D"/>
    <w:rsid w:val="00AC36B6"/>
    <w:rsid w:val="00AC3894"/>
    <w:rsid w:val="00AC38F8"/>
    <w:rsid w:val="00AC397D"/>
    <w:rsid w:val="00AC4294"/>
    <w:rsid w:val="00AC5B43"/>
    <w:rsid w:val="00AC624B"/>
    <w:rsid w:val="00AC65C8"/>
    <w:rsid w:val="00AD07F1"/>
    <w:rsid w:val="00AD0AB7"/>
    <w:rsid w:val="00AD0DCD"/>
    <w:rsid w:val="00AD1421"/>
    <w:rsid w:val="00AD17B1"/>
    <w:rsid w:val="00AD18B2"/>
    <w:rsid w:val="00AD2314"/>
    <w:rsid w:val="00AD257F"/>
    <w:rsid w:val="00AD2E84"/>
    <w:rsid w:val="00AD2FCA"/>
    <w:rsid w:val="00AD3294"/>
    <w:rsid w:val="00AD4244"/>
    <w:rsid w:val="00AD5930"/>
    <w:rsid w:val="00AD5B52"/>
    <w:rsid w:val="00AD6F49"/>
    <w:rsid w:val="00AD78DC"/>
    <w:rsid w:val="00AD7CB8"/>
    <w:rsid w:val="00AD7FE5"/>
    <w:rsid w:val="00AE02E6"/>
    <w:rsid w:val="00AE0821"/>
    <w:rsid w:val="00AE0C24"/>
    <w:rsid w:val="00AE11EC"/>
    <w:rsid w:val="00AE125F"/>
    <w:rsid w:val="00AE1550"/>
    <w:rsid w:val="00AE1964"/>
    <w:rsid w:val="00AE2B14"/>
    <w:rsid w:val="00AE2CEE"/>
    <w:rsid w:val="00AE3099"/>
    <w:rsid w:val="00AE3266"/>
    <w:rsid w:val="00AE443B"/>
    <w:rsid w:val="00AE4AAF"/>
    <w:rsid w:val="00AE57D7"/>
    <w:rsid w:val="00AE66A1"/>
    <w:rsid w:val="00AE6902"/>
    <w:rsid w:val="00AE7EC0"/>
    <w:rsid w:val="00AF0B28"/>
    <w:rsid w:val="00AF0C31"/>
    <w:rsid w:val="00AF242C"/>
    <w:rsid w:val="00AF2A1E"/>
    <w:rsid w:val="00AF2FDE"/>
    <w:rsid w:val="00AF3324"/>
    <w:rsid w:val="00AF43D6"/>
    <w:rsid w:val="00AF4834"/>
    <w:rsid w:val="00AF4911"/>
    <w:rsid w:val="00AF4F49"/>
    <w:rsid w:val="00AF515E"/>
    <w:rsid w:val="00AF6154"/>
    <w:rsid w:val="00AF630D"/>
    <w:rsid w:val="00AF654A"/>
    <w:rsid w:val="00AF72FD"/>
    <w:rsid w:val="00AF79A1"/>
    <w:rsid w:val="00AF7E9F"/>
    <w:rsid w:val="00B004A3"/>
    <w:rsid w:val="00B00EB4"/>
    <w:rsid w:val="00B0102B"/>
    <w:rsid w:val="00B01DA7"/>
    <w:rsid w:val="00B02B10"/>
    <w:rsid w:val="00B04686"/>
    <w:rsid w:val="00B070B7"/>
    <w:rsid w:val="00B07A52"/>
    <w:rsid w:val="00B07E00"/>
    <w:rsid w:val="00B1051C"/>
    <w:rsid w:val="00B10ABD"/>
    <w:rsid w:val="00B10C2C"/>
    <w:rsid w:val="00B110D1"/>
    <w:rsid w:val="00B11316"/>
    <w:rsid w:val="00B1173F"/>
    <w:rsid w:val="00B118C1"/>
    <w:rsid w:val="00B11E2F"/>
    <w:rsid w:val="00B122B8"/>
    <w:rsid w:val="00B12829"/>
    <w:rsid w:val="00B12866"/>
    <w:rsid w:val="00B12ABA"/>
    <w:rsid w:val="00B12C9B"/>
    <w:rsid w:val="00B14B8B"/>
    <w:rsid w:val="00B14C8A"/>
    <w:rsid w:val="00B158E1"/>
    <w:rsid w:val="00B15BBB"/>
    <w:rsid w:val="00B1642E"/>
    <w:rsid w:val="00B165DF"/>
    <w:rsid w:val="00B166E7"/>
    <w:rsid w:val="00B16BF0"/>
    <w:rsid w:val="00B16E97"/>
    <w:rsid w:val="00B208CC"/>
    <w:rsid w:val="00B209A2"/>
    <w:rsid w:val="00B214FE"/>
    <w:rsid w:val="00B21705"/>
    <w:rsid w:val="00B21ACF"/>
    <w:rsid w:val="00B2255C"/>
    <w:rsid w:val="00B228DA"/>
    <w:rsid w:val="00B22F0D"/>
    <w:rsid w:val="00B2324F"/>
    <w:rsid w:val="00B2335D"/>
    <w:rsid w:val="00B23486"/>
    <w:rsid w:val="00B23EFD"/>
    <w:rsid w:val="00B23FDF"/>
    <w:rsid w:val="00B24128"/>
    <w:rsid w:val="00B24843"/>
    <w:rsid w:val="00B2486D"/>
    <w:rsid w:val="00B24A8E"/>
    <w:rsid w:val="00B255FB"/>
    <w:rsid w:val="00B257B4"/>
    <w:rsid w:val="00B25BC8"/>
    <w:rsid w:val="00B25E39"/>
    <w:rsid w:val="00B26042"/>
    <w:rsid w:val="00B26386"/>
    <w:rsid w:val="00B269F4"/>
    <w:rsid w:val="00B26BFB"/>
    <w:rsid w:val="00B278F9"/>
    <w:rsid w:val="00B27DAE"/>
    <w:rsid w:val="00B30519"/>
    <w:rsid w:val="00B3082D"/>
    <w:rsid w:val="00B30F39"/>
    <w:rsid w:val="00B321A1"/>
    <w:rsid w:val="00B32247"/>
    <w:rsid w:val="00B32690"/>
    <w:rsid w:val="00B32921"/>
    <w:rsid w:val="00B3348F"/>
    <w:rsid w:val="00B3353B"/>
    <w:rsid w:val="00B336BB"/>
    <w:rsid w:val="00B33AE1"/>
    <w:rsid w:val="00B33C2D"/>
    <w:rsid w:val="00B3450C"/>
    <w:rsid w:val="00B3501D"/>
    <w:rsid w:val="00B35577"/>
    <w:rsid w:val="00B35EC2"/>
    <w:rsid w:val="00B36038"/>
    <w:rsid w:val="00B373C0"/>
    <w:rsid w:val="00B37A31"/>
    <w:rsid w:val="00B37B85"/>
    <w:rsid w:val="00B37D1B"/>
    <w:rsid w:val="00B40344"/>
    <w:rsid w:val="00B4091B"/>
    <w:rsid w:val="00B40BF4"/>
    <w:rsid w:val="00B410AF"/>
    <w:rsid w:val="00B41269"/>
    <w:rsid w:val="00B41720"/>
    <w:rsid w:val="00B41C8C"/>
    <w:rsid w:val="00B42D7E"/>
    <w:rsid w:val="00B42EAD"/>
    <w:rsid w:val="00B43683"/>
    <w:rsid w:val="00B457DF"/>
    <w:rsid w:val="00B45889"/>
    <w:rsid w:val="00B4684F"/>
    <w:rsid w:val="00B46E31"/>
    <w:rsid w:val="00B4765C"/>
    <w:rsid w:val="00B47AD7"/>
    <w:rsid w:val="00B47C56"/>
    <w:rsid w:val="00B5033F"/>
    <w:rsid w:val="00B5081E"/>
    <w:rsid w:val="00B5096B"/>
    <w:rsid w:val="00B50EEB"/>
    <w:rsid w:val="00B5141D"/>
    <w:rsid w:val="00B52580"/>
    <w:rsid w:val="00B52851"/>
    <w:rsid w:val="00B52B92"/>
    <w:rsid w:val="00B52C0C"/>
    <w:rsid w:val="00B52D56"/>
    <w:rsid w:val="00B5315F"/>
    <w:rsid w:val="00B5336B"/>
    <w:rsid w:val="00B536C2"/>
    <w:rsid w:val="00B53D17"/>
    <w:rsid w:val="00B53EAC"/>
    <w:rsid w:val="00B542AF"/>
    <w:rsid w:val="00B546CD"/>
    <w:rsid w:val="00B5529D"/>
    <w:rsid w:val="00B57334"/>
    <w:rsid w:val="00B57818"/>
    <w:rsid w:val="00B578F3"/>
    <w:rsid w:val="00B57FCE"/>
    <w:rsid w:val="00B60666"/>
    <w:rsid w:val="00B609E5"/>
    <w:rsid w:val="00B60EAF"/>
    <w:rsid w:val="00B61054"/>
    <w:rsid w:val="00B612F3"/>
    <w:rsid w:val="00B6162E"/>
    <w:rsid w:val="00B62EB0"/>
    <w:rsid w:val="00B635E3"/>
    <w:rsid w:val="00B635FD"/>
    <w:rsid w:val="00B64209"/>
    <w:rsid w:val="00B644D5"/>
    <w:rsid w:val="00B649CD"/>
    <w:rsid w:val="00B64E08"/>
    <w:rsid w:val="00B64E98"/>
    <w:rsid w:val="00B65512"/>
    <w:rsid w:val="00B65902"/>
    <w:rsid w:val="00B65A51"/>
    <w:rsid w:val="00B65BC3"/>
    <w:rsid w:val="00B66426"/>
    <w:rsid w:val="00B67025"/>
    <w:rsid w:val="00B6722B"/>
    <w:rsid w:val="00B67858"/>
    <w:rsid w:val="00B707C6"/>
    <w:rsid w:val="00B70F9C"/>
    <w:rsid w:val="00B71692"/>
    <w:rsid w:val="00B719F4"/>
    <w:rsid w:val="00B71A5E"/>
    <w:rsid w:val="00B71C1C"/>
    <w:rsid w:val="00B72B1D"/>
    <w:rsid w:val="00B72B6E"/>
    <w:rsid w:val="00B7344F"/>
    <w:rsid w:val="00B736EB"/>
    <w:rsid w:val="00B73853"/>
    <w:rsid w:val="00B74152"/>
    <w:rsid w:val="00B741E6"/>
    <w:rsid w:val="00B75306"/>
    <w:rsid w:val="00B7532E"/>
    <w:rsid w:val="00B7634B"/>
    <w:rsid w:val="00B763E6"/>
    <w:rsid w:val="00B76A82"/>
    <w:rsid w:val="00B76CA8"/>
    <w:rsid w:val="00B76F1C"/>
    <w:rsid w:val="00B7745A"/>
    <w:rsid w:val="00B777C0"/>
    <w:rsid w:val="00B80C27"/>
    <w:rsid w:val="00B80CAE"/>
    <w:rsid w:val="00B80FF6"/>
    <w:rsid w:val="00B81128"/>
    <w:rsid w:val="00B815C1"/>
    <w:rsid w:val="00B82BFD"/>
    <w:rsid w:val="00B82E29"/>
    <w:rsid w:val="00B83477"/>
    <w:rsid w:val="00B8388C"/>
    <w:rsid w:val="00B8436B"/>
    <w:rsid w:val="00B843C9"/>
    <w:rsid w:val="00B84D87"/>
    <w:rsid w:val="00B858B9"/>
    <w:rsid w:val="00B8590D"/>
    <w:rsid w:val="00B85A10"/>
    <w:rsid w:val="00B85DD3"/>
    <w:rsid w:val="00B866DA"/>
    <w:rsid w:val="00B86C03"/>
    <w:rsid w:val="00B86CE1"/>
    <w:rsid w:val="00B87368"/>
    <w:rsid w:val="00B875A2"/>
    <w:rsid w:val="00B876D8"/>
    <w:rsid w:val="00B87D4F"/>
    <w:rsid w:val="00B901BE"/>
    <w:rsid w:val="00B90BB6"/>
    <w:rsid w:val="00B90D61"/>
    <w:rsid w:val="00B914A0"/>
    <w:rsid w:val="00B91DE9"/>
    <w:rsid w:val="00B9362E"/>
    <w:rsid w:val="00B9368E"/>
    <w:rsid w:val="00B936EB"/>
    <w:rsid w:val="00B94488"/>
    <w:rsid w:val="00B949B5"/>
    <w:rsid w:val="00B94E74"/>
    <w:rsid w:val="00B9562F"/>
    <w:rsid w:val="00B95B32"/>
    <w:rsid w:val="00B961C3"/>
    <w:rsid w:val="00B96D3E"/>
    <w:rsid w:val="00B97FCB"/>
    <w:rsid w:val="00BA09B4"/>
    <w:rsid w:val="00BA0AF0"/>
    <w:rsid w:val="00BA0C17"/>
    <w:rsid w:val="00BA14C0"/>
    <w:rsid w:val="00BA1B97"/>
    <w:rsid w:val="00BA2593"/>
    <w:rsid w:val="00BA2C3B"/>
    <w:rsid w:val="00BA3AA3"/>
    <w:rsid w:val="00BA3BE8"/>
    <w:rsid w:val="00BA3F8C"/>
    <w:rsid w:val="00BA40CC"/>
    <w:rsid w:val="00BA4447"/>
    <w:rsid w:val="00BA5BB5"/>
    <w:rsid w:val="00BA5D16"/>
    <w:rsid w:val="00BA65F7"/>
    <w:rsid w:val="00BA6B7E"/>
    <w:rsid w:val="00BA6DF8"/>
    <w:rsid w:val="00BA6E52"/>
    <w:rsid w:val="00BA7481"/>
    <w:rsid w:val="00BA772B"/>
    <w:rsid w:val="00BA77C2"/>
    <w:rsid w:val="00BA793C"/>
    <w:rsid w:val="00BA7E38"/>
    <w:rsid w:val="00BB0696"/>
    <w:rsid w:val="00BB10D8"/>
    <w:rsid w:val="00BB1892"/>
    <w:rsid w:val="00BB1DB3"/>
    <w:rsid w:val="00BB2632"/>
    <w:rsid w:val="00BB2B7E"/>
    <w:rsid w:val="00BB2CD0"/>
    <w:rsid w:val="00BB3247"/>
    <w:rsid w:val="00BB372C"/>
    <w:rsid w:val="00BB397E"/>
    <w:rsid w:val="00BB3BA5"/>
    <w:rsid w:val="00BB402F"/>
    <w:rsid w:val="00BB498D"/>
    <w:rsid w:val="00BB509D"/>
    <w:rsid w:val="00BB5632"/>
    <w:rsid w:val="00BB5B25"/>
    <w:rsid w:val="00BB5CD9"/>
    <w:rsid w:val="00BB5F82"/>
    <w:rsid w:val="00BB62BD"/>
    <w:rsid w:val="00BB646D"/>
    <w:rsid w:val="00BB77E2"/>
    <w:rsid w:val="00BB7B7B"/>
    <w:rsid w:val="00BC0798"/>
    <w:rsid w:val="00BC089A"/>
    <w:rsid w:val="00BC10A2"/>
    <w:rsid w:val="00BC1B28"/>
    <w:rsid w:val="00BC1D31"/>
    <w:rsid w:val="00BC1D9D"/>
    <w:rsid w:val="00BC1EC2"/>
    <w:rsid w:val="00BC1FDD"/>
    <w:rsid w:val="00BC20C9"/>
    <w:rsid w:val="00BC2B7D"/>
    <w:rsid w:val="00BC3CC5"/>
    <w:rsid w:val="00BC4098"/>
    <w:rsid w:val="00BC458E"/>
    <w:rsid w:val="00BC49AB"/>
    <w:rsid w:val="00BC4D47"/>
    <w:rsid w:val="00BC60EF"/>
    <w:rsid w:val="00BC69B9"/>
    <w:rsid w:val="00BC6C90"/>
    <w:rsid w:val="00BC710E"/>
    <w:rsid w:val="00BD0592"/>
    <w:rsid w:val="00BD06BD"/>
    <w:rsid w:val="00BD0F6A"/>
    <w:rsid w:val="00BD23AD"/>
    <w:rsid w:val="00BD2759"/>
    <w:rsid w:val="00BD3306"/>
    <w:rsid w:val="00BD367D"/>
    <w:rsid w:val="00BD3A07"/>
    <w:rsid w:val="00BD434A"/>
    <w:rsid w:val="00BD4962"/>
    <w:rsid w:val="00BD4EA5"/>
    <w:rsid w:val="00BD5018"/>
    <w:rsid w:val="00BD5255"/>
    <w:rsid w:val="00BD5406"/>
    <w:rsid w:val="00BD5873"/>
    <w:rsid w:val="00BD5C4F"/>
    <w:rsid w:val="00BD64AD"/>
    <w:rsid w:val="00BD6A0B"/>
    <w:rsid w:val="00BD7446"/>
    <w:rsid w:val="00BD7767"/>
    <w:rsid w:val="00BD7E77"/>
    <w:rsid w:val="00BE0683"/>
    <w:rsid w:val="00BE0E64"/>
    <w:rsid w:val="00BE1EA5"/>
    <w:rsid w:val="00BE2434"/>
    <w:rsid w:val="00BE2BC6"/>
    <w:rsid w:val="00BE433F"/>
    <w:rsid w:val="00BE472E"/>
    <w:rsid w:val="00BE4D68"/>
    <w:rsid w:val="00BE50A5"/>
    <w:rsid w:val="00BE54E1"/>
    <w:rsid w:val="00BE57D9"/>
    <w:rsid w:val="00BE61D1"/>
    <w:rsid w:val="00BE689B"/>
    <w:rsid w:val="00BE778C"/>
    <w:rsid w:val="00BF0CB9"/>
    <w:rsid w:val="00BF0EF7"/>
    <w:rsid w:val="00BF2566"/>
    <w:rsid w:val="00BF29AA"/>
    <w:rsid w:val="00BF2BD1"/>
    <w:rsid w:val="00BF2C33"/>
    <w:rsid w:val="00BF2D62"/>
    <w:rsid w:val="00BF32F6"/>
    <w:rsid w:val="00BF35A9"/>
    <w:rsid w:val="00BF388D"/>
    <w:rsid w:val="00BF3CF9"/>
    <w:rsid w:val="00BF6042"/>
    <w:rsid w:val="00BF6B7D"/>
    <w:rsid w:val="00BF6CF6"/>
    <w:rsid w:val="00BF7A51"/>
    <w:rsid w:val="00BF7E37"/>
    <w:rsid w:val="00C00D7B"/>
    <w:rsid w:val="00C00EE1"/>
    <w:rsid w:val="00C00FC7"/>
    <w:rsid w:val="00C01488"/>
    <w:rsid w:val="00C01F18"/>
    <w:rsid w:val="00C02538"/>
    <w:rsid w:val="00C02AF7"/>
    <w:rsid w:val="00C02D9F"/>
    <w:rsid w:val="00C034B9"/>
    <w:rsid w:val="00C03A6C"/>
    <w:rsid w:val="00C03FC0"/>
    <w:rsid w:val="00C04288"/>
    <w:rsid w:val="00C04CF2"/>
    <w:rsid w:val="00C052E9"/>
    <w:rsid w:val="00C05360"/>
    <w:rsid w:val="00C053B3"/>
    <w:rsid w:val="00C05F1D"/>
    <w:rsid w:val="00C06E91"/>
    <w:rsid w:val="00C07081"/>
    <w:rsid w:val="00C0714A"/>
    <w:rsid w:val="00C10FD2"/>
    <w:rsid w:val="00C113F1"/>
    <w:rsid w:val="00C116AD"/>
    <w:rsid w:val="00C12048"/>
    <w:rsid w:val="00C1211D"/>
    <w:rsid w:val="00C12AB0"/>
    <w:rsid w:val="00C12CE9"/>
    <w:rsid w:val="00C13162"/>
    <w:rsid w:val="00C133F9"/>
    <w:rsid w:val="00C13504"/>
    <w:rsid w:val="00C13A60"/>
    <w:rsid w:val="00C13CBF"/>
    <w:rsid w:val="00C13F31"/>
    <w:rsid w:val="00C147DB"/>
    <w:rsid w:val="00C1534C"/>
    <w:rsid w:val="00C15C1C"/>
    <w:rsid w:val="00C160FA"/>
    <w:rsid w:val="00C162EF"/>
    <w:rsid w:val="00C16303"/>
    <w:rsid w:val="00C164A6"/>
    <w:rsid w:val="00C16FE7"/>
    <w:rsid w:val="00C1708B"/>
    <w:rsid w:val="00C173D2"/>
    <w:rsid w:val="00C17548"/>
    <w:rsid w:val="00C17AF7"/>
    <w:rsid w:val="00C20096"/>
    <w:rsid w:val="00C20544"/>
    <w:rsid w:val="00C20EC4"/>
    <w:rsid w:val="00C21A15"/>
    <w:rsid w:val="00C21A40"/>
    <w:rsid w:val="00C21C8F"/>
    <w:rsid w:val="00C22154"/>
    <w:rsid w:val="00C22677"/>
    <w:rsid w:val="00C23C02"/>
    <w:rsid w:val="00C2485E"/>
    <w:rsid w:val="00C2577E"/>
    <w:rsid w:val="00C26CD2"/>
    <w:rsid w:val="00C26D80"/>
    <w:rsid w:val="00C277BD"/>
    <w:rsid w:val="00C301B9"/>
    <w:rsid w:val="00C30680"/>
    <w:rsid w:val="00C30D97"/>
    <w:rsid w:val="00C30FBC"/>
    <w:rsid w:val="00C31863"/>
    <w:rsid w:val="00C31B34"/>
    <w:rsid w:val="00C31DF0"/>
    <w:rsid w:val="00C326CF"/>
    <w:rsid w:val="00C32E66"/>
    <w:rsid w:val="00C330F3"/>
    <w:rsid w:val="00C333C6"/>
    <w:rsid w:val="00C33673"/>
    <w:rsid w:val="00C33B25"/>
    <w:rsid w:val="00C33CE8"/>
    <w:rsid w:val="00C33F2E"/>
    <w:rsid w:val="00C34B58"/>
    <w:rsid w:val="00C35219"/>
    <w:rsid w:val="00C356BD"/>
    <w:rsid w:val="00C35AD6"/>
    <w:rsid w:val="00C35CDE"/>
    <w:rsid w:val="00C35DC6"/>
    <w:rsid w:val="00C36B47"/>
    <w:rsid w:val="00C37A23"/>
    <w:rsid w:val="00C410C6"/>
    <w:rsid w:val="00C412EC"/>
    <w:rsid w:val="00C4172E"/>
    <w:rsid w:val="00C41A17"/>
    <w:rsid w:val="00C445D0"/>
    <w:rsid w:val="00C449A3"/>
    <w:rsid w:val="00C44CFE"/>
    <w:rsid w:val="00C44D3C"/>
    <w:rsid w:val="00C4582A"/>
    <w:rsid w:val="00C45915"/>
    <w:rsid w:val="00C45A83"/>
    <w:rsid w:val="00C45D5E"/>
    <w:rsid w:val="00C45FEE"/>
    <w:rsid w:val="00C46084"/>
    <w:rsid w:val="00C47DDC"/>
    <w:rsid w:val="00C50507"/>
    <w:rsid w:val="00C5088F"/>
    <w:rsid w:val="00C516DF"/>
    <w:rsid w:val="00C5216D"/>
    <w:rsid w:val="00C52372"/>
    <w:rsid w:val="00C526D9"/>
    <w:rsid w:val="00C52D68"/>
    <w:rsid w:val="00C533B2"/>
    <w:rsid w:val="00C5394D"/>
    <w:rsid w:val="00C5398C"/>
    <w:rsid w:val="00C53CB3"/>
    <w:rsid w:val="00C540ED"/>
    <w:rsid w:val="00C5430D"/>
    <w:rsid w:val="00C54A13"/>
    <w:rsid w:val="00C55BD8"/>
    <w:rsid w:val="00C5632E"/>
    <w:rsid w:val="00C5636F"/>
    <w:rsid w:val="00C564BE"/>
    <w:rsid w:val="00C56BFB"/>
    <w:rsid w:val="00C56F42"/>
    <w:rsid w:val="00C578CE"/>
    <w:rsid w:val="00C60526"/>
    <w:rsid w:val="00C60D93"/>
    <w:rsid w:val="00C60D96"/>
    <w:rsid w:val="00C6226A"/>
    <w:rsid w:val="00C623C5"/>
    <w:rsid w:val="00C627CA"/>
    <w:rsid w:val="00C62E67"/>
    <w:rsid w:val="00C63536"/>
    <w:rsid w:val="00C6398E"/>
    <w:rsid w:val="00C63D62"/>
    <w:rsid w:val="00C648BB"/>
    <w:rsid w:val="00C64FED"/>
    <w:rsid w:val="00C651E1"/>
    <w:rsid w:val="00C651E9"/>
    <w:rsid w:val="00C6546A"/>
    <w:rsid w:val="00C65970"/>
    <w:rsid w:val="00C65A59"/>
    <w:rsid w:val="00C65E92"/>
    <w:rsid w:val="00C65F88"/>
    <w:rsid w:val="00C662B0"/>
    <w:rsid w:val="00C672D4"/>
    <w:rsid w:val="00C67A86"/>
    <w:rsid w:val="00C67C3E"/>
    <w:rsid w:val="00C71A5D"/>
    <w:rsid w:val="00C73289"/>
    <w:rsid w:val="00C73839"/>
    <w:rsid w:val="00C73D74"/>
    <w:rsid w:val="00C73D91"/>
    <w:rsid w:val="00C7400F"/>
    <w:rsid w:val="00C74090"/>
    <w:rsid w:val="00C74342"/>
    <w:rsid w:val="00C74AAF"/>
    <w:rsid w:val="00C751A0"/>
    <w:rsid w:val="00C75466"/>
    <w:rsid w:val="00C7550F"/>
    <w:rsid w:val="00C756F5"/>
    <w:rsid w:val="00C76BDC"/>
    <w:rsid w:val="00C77823"/>
    <w:rsid w:val="00C77FE2"/>
    <w:rsid w:val="00C802E4"/>
    <w:rsid w:val="00C8033F"/>
    <w:rsid w:val="00C80C21"/>
    <w:rsid w:val="00C80E86"/>
    <w:rsid w:val="00C80E95"/>
    <w:rsid w:val="00C81496"/>
    <w:rsid w:val="00C81900"/>
    <w:rsid w:val="00C82357"/>
    <w:rsid w:val="00C82683"/>
    <w:rsid w:val="00C82859"/>
    <w:rsid w:val="00C82EB6"/>
    <w:rsid w:val="00C833D4"/>
    <w:rsid w:val="00C84C40"/>
    <w:rsid w:val="00C84CCF"/>
    <w:rsid w:val="00C84D18"/>
    <w:rsid w:val="00C84F66"/>
    <w:rsid w:val="00C851EE"/>
    <w:rsid w:val="00C85561"/>
    <w:rsid w:val="00C855BF"/>
    <w:rsid w:val="00C85B77"/>
    <w:rsid w:val="00C86DD7"/>
    <w:rsid w:val="00C8718D"/>
    <w:rsid w:val="00C87751"/>
    <w:rsid w:val="00C877F1"/>
    <w:rsid w:val="00C87A28"/>
    <w:rsid w:val="00C90272"/>
    <w:rsid w:val="00C90300"/>
    <w:rsid w:val="00C90744"/>
    <w:rsid w:val="00C914CC"/>
    <w:rsid w:val="00C915FA"/>
    <w:rsid w:val="00C92D03"/>
    <w:rsid w:val="00C92DBC"/>
    <w:rsid w:val="00C936FE"/>
    <w:rsid w:val="00C94C9A"/>
    <w:rsid w:val="00C94EC5"/>
    <w:rsid w:val="00C95009"/>
    <w:rsid w:val="00C9551A"/>
    <w:rsid w:val="00C961FA"/>
    <w:rsid w:val="00C96869"/>
    <w:rsid w:val="00C970DA"/>
    <w:rsid w:val="00C97196"/>
    <w:rsid w:val="00C9737A"/>
    <w:rsid w:val="00C97B0C"/>
    <w:rsid w:val="00C97C1D"/>
    <w:rsid w:val="00C97D54"/>
    <w:rsid w:val="00CA0776"/>
    <w:rsid w:val="00CA0900"/>
    <w:rsid w:val="00CA0A51"/>
    <w:rsid w:val="00CA0DEC"/>
    <w:rsid w:val="00CA12E2"/>
    <w:rsid w:val="00CA19E8"/>
    <w:rsid w:val="00CA1A16"/>
    <w:rsid w:val="00CA1C50"/>
    <w:rsid w:val="00CA316C"/>
    <w:rsid w:val="00CA31B9"/>
    <w:rsid w:val="00CA3A4B"/>
    <w:rsid w:val="00CA3B9D"/>
    <w:rsid w:val="00CA4074"/>
    <w:rsid w:val="00CA48E8"/>
    <w:rsid w:val="00CA55E7"/>
    <w:rsid w:val="00CA62F8"/>
    <w:rsid w:val="00CA6846"/>
    <w:rsid w:val="00CA69D3"/>
    <w:rsid w:val="00CA6A0B"/>
    <w:rsid w:val="00CA77E4"/>
    <w:rsid w:val="00CB0E67"/>
    <w:rsid w:val="00CB11FC"/>
    <w:rsid w:val="00CB12F3"/>
    <w:rsid w:val="00CB171B"/>
    <w:rsid w:val="00CB1C68"/>
    <w:rsid w:val="00CB26CC"/>
    <w:rsid w:val="00CB2B44"/>
    <w:rsid w:val="00CB2F8C"/>
    <w:rsid w:val="00CB2FE0"/>
    <w:rsid w:val="00CB308F"/>
    <w:rsid w:val="00CB322A"/>
    <w:rsid w:val="00CB37AD"/>
    <w:rsid w:val="00CB45D5"/>
    <w:rsid w:val="00CB4EB8"/>
    <w:rsid w:val="00CB5141"/>
    <w:rsid w:val="00CB55C8"/>
    <w:rsid w:val="00CB6312"/>
    <w:rsid w:val="00CB676F"/>
    <w:rsid w:val="00CB6D51"/>
    <w:rsid w:val="00CB72FB"/>
    <w:rsid w:val="00CB73B0"/>
    <w:rsid w:val="00CB7594"/>
    <w:rsid w:val="00CC0150"/>
    <w:rsid w:val="00CC068D"/>
    <w:rsid w:val="00CC072F"/>
    <w:rsid w:val="00CC08EF"/>
    <w:rsid w:val="00CC1424"/>
    <w:rsid w:val="00CC18B2"/>
    <w:rsid w:val="00CC1BA1"/>
    <w:rsid w:val="00CC26F4"/>
    <w:rsid w:val="00CC296F"/>
    <w:rsid w:val="00CC3119"/>
    <w:rsid w:val="00CC330D"/>
    <w:rsid w:val="00CC39C6"/>
    <w:rsid w:val="00CC423B"/>
    <w:rsid w:val="00CC4370"/>
    <w:rsid w:val="00CC4730"/>
    <w:rsid w:val="00CC511F"/>
    <w:rsid w:val="00CC6682"/>
    <w:rsid w:val="00CC675B"/>
    <w:rsid w:val="00CC6A49"/>
    <w:rsid w:val="00CC6C20"/>
    <w:rsid w:val="00CC785A"/>
    <w:rsid w:val="00CC7AA9"/>
    <w:rsid w:val="00CC7D85"/>
    <w:rsid w:val="00CC7F94"/>
    <w:rsid w:val="00CD0AA1"/>
    <w:rsid w:val="00CD1E11"/>
    <w:rsid w:val="00CD27FD"/>
    <w:rsid w:val="00CD31AC"/>
    <w:rsid w:val="00CD32C6"/>
    <w:rsid w:val="00CD3FEE"/>
    <w:rsid w:val="00CD6017"/>
    <w:rsid w:val="00CD67B6"/>
    <w:rsid w:val="00CD734B"/>
    <w:rsid w:val="00CD73EE"/>
    <w:rsid w:val="00CD74E4"/>
    <w:rsid w:val="00CD7A73"/>
    <w:rsid w:val="00CD7DA9"/>
    <w:rsid w:val="00CD7F42"/>
    <w:rsid w:val="00CE03EA"/>
    <w:rsid w:val="00CE040F"/>
    <w:rsid w:val="00CE0E11"/>
    <w:rsid w:val="00CE0F75"/>
    <w:rsid w:val="00CE1A72"/>
    <w:rsid w:val="00CE223D"/>
    <w:rsid w:val="00CE337D"/>
    <w:rsid w:val="00CE36C7"/>
    <w:rsid w:val="00CE3C7B"/>
    <w:rsid w:val="00CE410A"/>
    <w:rsid w:val="00CE441D"/>
    <w:rsid w:val="00CE4609"/>
    <w:rsid w:val="00CE4771"/>
    <w:rsid w:val="00CE526F"/>
    <w:rsid w:val="00CE6358"/>
    <w:rsid w:val="00CE6CF2"/>
    <w:rsid w:val="00CE7F6E"/>
    <w:rsid w:val="00CF1052"/>
    <w:rsid w:val="00CF1141"/>
    <w:rsid w:val="00CF1288"/>
    <w:rsid w:val="00CF1ED2"/>
    <w:rsid w:val="00CF2249"/>
    <w:rsid w:val="00CF39CA"/>
    <w:rsid w:val="00CF3A31"/>
    <w:rsid w:val="00CF3C44"/>
    <w:rsid w:val="00CF4346"/>
    <w:rsid w:val="00CF4C4C"/>
    <w:rsid w:val="00CF5200"/>
    <w:rsid w:val="00CF5662"/>
    <w:rsid w:val="00CF5A77"/>
    <w:rsid w:val="00CF5A99"/>
    <w:rsid w:val="00CF5B5B"/>
    <w:rsid w:val="00CF6226"/>
    <w:rsid w:val="00CF63B4"/>
    <w:rsid w:val="00CF7164"/>
    <w:rsid w:val="00CF72A3"/>
    <w:rsid w:val="00CF73A3"/>
    <w:rsid w:val="00CF78E3"/>
    <w:rsid w:val="00CF7B6D"/>
    <w:rsid w:val="00CF7C11"/>
    <w:rsid w:val="00D00382"/>
    <w:rsid w:val="00D00A16"/>
    <w:rsid w:val="00D01189"/>
    <w:rsid w:val="00D012E3"/>
    <w:rsid w:val="00D017CB"/>
    <w:rsid w:val="00D01B49"/>
    <w:rsid w:val="00D01F67"/>
    <w:rsid w:val="00D02118"/>
    <w:rsid w:val="00D032AD"/>
    <w:rsid w:val="00D03BA2"/>
    <w:rsid w:val="00D03F05"/>
    <w:rsid w:val="00D04B39"/>
    <w:rsid w:val="00D04BB6"/>
    <w:rsid w:val="00D062B1"/>
    <w:rsid w:val="00D06691"/>
    <w:rsid w:val="00D06AF1"/>
    <w:rsid w:val="00D06CEF"/>
    <w:rsid w:val="00D0714A"/>
    <w:rsid w:val="00D0716D"/>
    <w:rsid w:val="00D07B0B"/>
    <w:rsid w:val="00D10B42"/>
    <w:rsid w:val="00D10D0F"/>
    <w:rsid w:val="00D10DE7"/>
    <w:rsid w:val="00D111B6"/>
    <w:rsid w:val="00D11975"/>
    <w:rsid w:val="00D1218F"/>
    <w:rsid w:val="00D12546"/>
    <w:rsid w:val="00D12CF8"/>
    <w:rsid w:val="00D131E1"/>
    <w:rsid w:val="00D13847"/>
    <w:rsid w:val="00D13AD2"/>
    <w:rsid w:val="00D14265"/>
    <w:rsid w:val="00D147AA"/>
    <w:rsid w:val="00D14D01"/>
    <w:rsid w:val="00D15385"/>
    <w:rsid w:val="00D155EF"/>
    <w:rsid w:val="00D1567F"/>
    <w:rsid w:val="00D16CF1"/>
    <w:rsid w:val="00D16D65"/>
    <w:rsid w:val="00D1710F"/>
    <w:rsid w:val="00D17290"/>
    <w:rsid w:val="00D173FC"/>
    <w:rsid w:val="00D17538"/>
    <w:rsid w:val="00D20FC5"/>
    <w:rsid w:val="00D213BB"/>
    <w:rsid w:val="00D22419"/>
    <w:rsid w:val="00D22B11"/>
    <w:rsid w:val="00D230CB"/>
    <w:rsid w:val="00D23179"/>
    <w:rsid w:val="00D2331A"/>
    <w:rsid w:val="00D242F3"/>
    <w:rsid w:val="00D24525"/>
    <w:rsid w:val="00D247E4"/>
    <w:rsid w:val="00D248A8"/>
    <w:rsid w:val="00D24AC1"/>
    <w:rsid w:val="00D24E3C"/>
    <w:rsid w:val="00D252FC"/>
    <w:rsid w:val="00D253A4"/>
    <w:rsid w:val="00D25ADF"/>
    <w:rsid w:val="00D25DF1"/>
    <w:rsid w:val="00D26176"/>
    <w:rsid w:val="00D26BF7"/>
    <w:rsid w:val="00D26FF8"/>
    <w:rsid w:val="00D2710B"/>
    <w:rsid w:val="00D27ADA"/>
    <w:rsid w:val="00D27D18"/>
    <w:rsid w:val="00D3003A"/>
    <w:rsid w:val="00D3097A"/>
    <w:rsid w:val="00D312BB"/>
    <w:rsid w:val="00D3239E"/>
    <w:rsid w:val="00D32A64"/>
    <w:rsid w:val="00D33085"/>
    <w:rsid w:val="00D3343E"/>
    <w:rsid w:val="00D34397"/>
    <w:rsid w:val="00D35878"/>
    <w:rsid w:val="00D3593E"/>
    <w:rsid w:val="00D362FE"/>
    <w:rsid w:val="00D36C8C"/>
    <w:rsid w:val="00D37012"/>
    <w:rsid w:val="00D3709B"/>
    <w:rsid w:val="00D371D0"/>
    <w:rsid w:val="00D376C3"/>
    <w:rsid w:val="00D406B0"/>
    <w:rsid w:val="00D41D0E"/>
    <w:rsid w:val="00D425D6"/>
    <w:rsid w:val="00D42688"/>
    <w:rsid w:val="00D42A7E"/>
    <w:rsid w:val="00D42CAE"/>
    <w:rsid w:val="00D431CD"/>
    <w:rsid w:val="00D437BF"/>
    <w:rsid w:val="00D44160"/>
    <w:rsid w:val="00D44B7B"/>
    <w:rsid w:val="00D450E2"/>
    <w:rsid w:val="00D45455"/>
    <w:rsid w:val="00D462AF"/>
    <w:rsid w:val="00D46432"/>
    <w:rsid w:val="00D4674F"/>
    <w:rsid w:val="00D4692A"/>
    <w:rsid w:val="00D4776F"/>
    <w:rsid w:val="00D4782D"/>
    <w:rsid w:val="00D51B27"/>
    <w:rsid w:val="00D523CE"/>
    <w:rsid w:val="00D53FA1"/>
    <w:rsid w:val="00D54186"/>
    <w:rsid w:val="00D54B50"/>
    <w:rsid w:val="00D54E1C"/>
    <w:rsid w:val="00D54E69"/>
    <w:rsid w:val="00D551CB"/>
    <w:rsid w:val="00D5525B"/>
    <w:rsid w:val="00D5533A"/>
    <w:rsid w:val="00D561DD"/>
    <w:rsid w:val="00D56C5A"/>
    <w:rsid w:val="00D57248"/>
    <w:rsid w:val="00D57D8F"/>
    <w:rsid w:val="00D57DB1"/>
    <w:rsid w:val="00D57E66"/>
    <w:rsid w:val="00D57F76"/>
    <w:rsid w:val="00D60C74"/>
    <w:rsid w:val="00D62B66"/>
    <w:rsid w:val="00D62E6D"/>
    <w:rsid w:val="00D63971"/>
    <w:rsid w:val="00D639FA"/>
    <w:rsid w:val="00D63B13"/>
    <w:rsid w:val="00D63C2F"/>
    <w:rsid w:val="00D63F30"/>
    <w:rsid w:val="00D647A2"/>
    <w:rsid w:val="00D655B8"/>
    <w:rsid w:val="00D6616D"/>
    <w:rsid w:val="00D66209"/>
    <w:rsid w:val="00D662B4"/>
    <w:rsid w:val="00D66361"/>
    <w:rsid w:val="00D66766"/>
    <w:rsid w:val="00D66D72"/>
    <w:rsid w:val="00D67949"/>
    <w:rsid w:val="00D67EFE"/>
    <w:rsid w:val="00D67F14"/>
    <w:rsid w:val="00D70E84"/>
    <w:rsid w:val="00D71DB1"/>
    <w:rsid w:val="00D71FC9"/>
    <w:rsid w:val="00D72F16"/>
    <w:rsid w:val="00D73B35"/>
    <w:rsid w:val="00D73BB2"/>
    <w:rsid w:val="00D74542"/>
    <w:rsid w:val="00D747DC"/>
    <w:rsid w:val="00D7499B"/>
    <w:rsid w:val="00D7627E"/>
    <w:rsid w:val="00D77A49"/>
    <w:rsid w:val="00D77BBD"/>
    <w:rsid w:val="00D80315"/>
    <w:rsid w:val="00D803EA"/>
    <w:rsid w:val="00D81434"/>
    <w:rsid w:val="00D81827"/>
    <w:rsid w:val="00D821A9"/>
    <w:rsid w:val="00D82CA4"/>
    <w:rsid w:val="00D8304C"/>
    <w:rsid w:val="00D84EE0"/>
    <w:rsid w:val="00D85024"/>
    <w:rsid w:val="00D8626B"/>
    <w:rsid w:val="00D871A0"/>
    <w:rsid w:val="00D90196"/>
    <w:rsid w:val="00D903C2"/>
    <w:rsid w:val="00D903E0"/>
    <w:rsid w:val="00D91D73"/>
    <w:rsid w:val="00D921E3"/>
    <w:rsid w:val="00D923F0"/>
    <w:rsid w:val="00D929F4"/>
    <w:rsid w:val="00D933EB"/>
    <w:rsid w:val="00D9348F"/>
    <w:rsid w:val="00D93BFF"/>
    <w:rsid w:val="00D9481E"/>
    <w:rsid w:val="00D952AF"/>
    <w:rsid w:val="00D956E8"/>
    <w:rsid w:val="00D96FF0"/>
    <w:rsid w:val="00D97664"/>
    <w:rsid w:val="00DA002D"/>
    <w:rsid w:val="00DA0057"/>
    <w:rsid w:val="00DA0474"/>
    <w:rsid w:val="00DA0475"/>
    <w:rsid w:val="00DA1272"/>
    <w:rsid w:val="00DA13E6"/>
    <w:rsid w:val="00DA185E"/>
    <w:rsid w:val="00DA1C1D"/>
    <w:rsid w:val="00DA2607"/>
    <w:rsid w:val="00DA2C6B"/>
    <w:rsid w:val="00DA2E16"/>
    <w:rsid w:val="00DA37BB"/>
    <w:rsid w:val="00DA3AB8"/>
    <w:rsid w:val="00DA3E71"/>
    <w:rsid w:val="00DA5915"/>
    <w:rsid w:val="00DA5B85"/>
    <w:rsid w:val="00DA5C21"/>
    <w:rsid w:val="00DA620E"/>
    <w:rsid w:val="00DA6395"/>
    <w:rsid w:val="00DA7865"/>
    <w:rsid w:val="00DA7AF3"/>
    <w:rsid w:val="00DB0A09"/>
    <w:rsid w:val="00DB1300"/>
    <w:rsid w:val="00DB2CB0"/>
    <w:rsid w:val="00DB320D"/>
    <w:rsid w:val="00DB35CD"/>
    <w:rsid w:val="00DB421D"/>
    <w:rsid w:val="00DB4626"/>
    <w:rsid w:val="00DB4FC4"/>
    <w:rsid w:val="00DB53C5"/>
    <w:rsid w:val="00DB6244"/>
    <w:rsid w:val="00DB65E0"/>
    <w:rsid w:val="00DB70A1"/>
    <w:rsid w:val="00DC018F"/>
    <w:rsid w:val="00DC11E5"/>
    <w:rsid w:val="00DC1B6E"/>
    <w:rsid w:val="00DC2660"/>
    <w:rsid w:val="00DC277A"/>
    <w:rsid w:val="00DC362F"/>
    <w:rsid w:val="00DC37AD"/>
    <w:rsid w:val="00DC3863"/>
    <w:rsid w:val="00DC40BE"/>
    <w:rsid w:val="00DC4C3E"/>
    <w:rsid w:val="00DC55A6"/>
    <w:rsid w:val="00DC6124"/>
    <w:rsid w:val="00DC69B3"/>
    <w:rsid w:val="00DC69E9"/>
    <w:rsid w:val="00DC6BC0"/>
    <w:rsid w:val="00DC6D38"/>
    <w:rsid w:val="00DC7A0E"/>
    <w:rsid w:val="00DD0407"/>
    <w:rsid w:val="00DD072C"/>
    <w:rsid w:val="00DD12FB"/>
    <w:rsid w:val="00DD1374"/>
    <w:rsid w:val="00DD4773"/>
    <w:rsid w:val="00DD4B38"/>
    <w:rsid w:val="00DD599F"/>
    <w:rsid w:val="00DD5BFC"/>
    <w:rsid w:val="00DD6797"/>
    <w:rsid w:val="00DD6942"/>
    <w:rsid w:val="00DD70DF"/>
    <w:rsid w:val="00DD7825"/>
    <w:rsid w:val="00DD7E58"/>
    <w:rsid w:val="00DD7E7E"/>
    <w:rsid w:val="00DE0071"/>
    <w:rsid w:val="00DE0461"/>
    <w:rsid w:val="00DE0B26"/>
    <w:rsid w:val="00DE1649"/>
    <w:rsid w:val="00DE1EC3"/>
    <w:rsid w:val="00DE20BE"/>
    <w:rsid w:val="00DE2343"/>
    <w:rsid w:val="00DE2C25"/>
    <w:rsid w:val="00DE2E05"/>
    <w:rsid w:val="00DE2EA6"/>
    <w:rsid w:val="00DE344E"/>
    <w:rsid w:val="00DE3A5D"/>
    <w:rsid w:val="00DE4ABF"/>
    <w:rsid w:val="00DE4C51"/>
    <w:rsid w:val="00DE5250"/>
    <w:rsid w:val="00DE56E8"/>
    <w:rsid w:val="00DE5ADD"/>
    <w:rsid w:val="00DE7062"/>
    <w:rsid w:val="00DE7593"/>
    <w:rsid w:val="00DF001D"/>
    <w:rsid w:val="00DF074C"/>
    <w:rsid w:val="00DF0CD5"/>
    <w:rsid w:val="00DF1080"/>
    <w:rsid w:val="00DF1088"/>
    <w:rsid w:val="00DF1107"/>
    <w:rsid w:val="00DF127A"/>
    <w:rsid w:val="00DF1FA1"/>
    <w:rsid w:val="00DF237D"/>
    <w:rsid w:val="00DF2475"/>
    <w:rsid w:val="00DF2FE0"/>
    <w:rsid w:val="00DF31C0"/>
    <w:rsid w:val="00DF31ED"/>
    <w:rsid w:val="00DF32AC"/>
    <w:rsid w:val="00DF352F"/>
    <w:rsid w:val="00DF39E7"/>
    <w:rsid w:val="00DF4727"/>
    <w:rsid w:val="00DF4B21"/>
    <w:rsid w:val="00DF6105"/>
    <w:rsid w:val="00DF62DC"/>
    <w:rsid w:val="00DF6769"/>
    <w:rsid w:val="00DF704C"/>
    <w:rsid w:val="00DF70B1"/>
    <w:rsid w:val="00DF750F"/>
    <w:rsid w:val="00DF76B4"/>
    <w:rsid w:val="00DF7BB4"/>
    <w:rsid w:val="00DF7F1F"/>
    <w:rsid w:val="00DF7F55"/>
    <w:rsid w:val="00E001DE"/>
    <w:rsid w:val="00E00689"/>
    <w:rsid w:val="00E0095F"/>
    <w:rsid w:val="00E015D4"/>
    <w:rsid w:val="00E01BCF"/>
    <w:rsid w:val="00E01DB1"/>
    <w:rsid w:val="00E01E40"/>
    <w:rsid w:val="00E02517"/>
    <w:rsid w:val="00E0282D"/>
    <w:rsid w:val="00E029FA"/>
    <w:rsid w:val="00E02A62"/>
    <w:rsid w:val="00E030A9"/>
    <w:rsid w:val="00E03196"/>
    <w:rsid w:val="00E03420"/>
    <w:rsid w:val="00E03B24"/>
    <w:rsid w:val="00E03B96"/>
    <w:rsid w:val="00E047D7"/>
    <w:rsid w:val="00E05CA4"/>
    <w:rsid w:val="00E07258"/>
    <w:rsid w:val="00E07828"/>
    <w:rsid w:val="00E07C07"/>
    <w:rsid w:val="00E10303"/>
    <w:rsid w:val="00E103CF"/>
    <w:rsid w:val="00E10473"/>
    <w:rsid w:val="00E10655"/>
    <w:rsid w:val="00E10727"/>
    <w:rsid w:val="00E10B18"/>
    <w:rsid w:val="00E1114C"/>
    <w:rsid w:val="00E11D80"/>
    <w:rsid w:val="00E132E7"/>
    <w:rsid w:val="00E13423"/>
    <w:rsid w:val="00E139AA"/>
    <w:rsid w:val="00E14C96"/>
    <w:rsid w:val="00E14FFB"/>
    <w:rsid w:val="00E1583A"/>
    <w:rsid w:val="00E158E0"/>
    <w:rsid w:val="00E16869"/>
    <w:rsid w:val="00E16C15"/>
    <w:rsid w:val="00E17693"/>
    <w:rsid w:val="00E17906"/>
    <w:rsid w:val="00E2047F"/>
    <w:rsid w:val="00E2081C"/>
    <w:rsid w:val="00E2167B"/>
    <w:rsid w:val="00E2176A"/>
    <w:rsid w:val="00E22B83"/>
    <w:rsid w:val="00E22CDC"/>
    <w:rsid w:val="00E2540D"/>
    <w:rsid w:val="00E25536"/>
    <w:rsid w:val="00E25FF5"/>
    <w:rsid w:val="00E260AC"/>
    <w:rsid w:val="00E268E5"/>
    <w:rsid w:val="00E26969"/>
    <w:rsid w:val="00E27245"/>
    <w:rsid w:val="00E304A7"/>
    <w:rsid w:val="00E304B0"/>
    <w:rsid w:val="00E31E99"/>
    <w:rsid w:val="00E32084"/>
    <w:rsid w:val="00E327A5"/>
    <w:rsid w:val="00E32C34"/>
    <w:rsid w:val="00E33116"/>
    <w:rsid w:val="00E33381"/>
    <w:rsid w:val="00E33D67"/>
    <w:rsid w:val="00E3451E"/>
    <w:rsid w:val="00E35278"/>
    <w:rsid w:val="00E364F0"/>
    <w:rsid w:val="00E3691A"/>
    <w:rsid w:val="00E3797D"/>
    <w:rsid w:val="00E37CAF"/>
    <w:rsid w:val="00E40B1D"/>
    <w:rsid w:val="00E40CF9"/>
    <w:rsid w:val="00E40EEB"/>
    <w:rsid w:val="00E41E42"/>
    <w:rsid w:val="00E420E7"/>
    <w:rsid w:val="00E42414"/>
    <w:rsid w:val="00E4273F"/>
    <w:rsid w:val="00E43DF2"/>
    <w:rsid w:val="00E44639"/>
    <w:rsid w:val="00E4474A"/>
    <w:rsid w:val="00E44974"/>
    <w:rsid w:val="00E44A5B"/>
    <w:rsid w:val="00E44CC7"/>
    <w:rsid w:val="00E45945"/>
    <w:rsid w:val="00E4643A"/>
    <w:rsid w:val="00E46468"/>
    <w:rsid w:val="00E46E12"/>
    <w:rsid w:val="00E47570"/>
    <w:rsid w:val="00E4761D"/>
    <w:rsid w:val="00E4771F"/>
    <w:rsid w:val="00E507D0"/>
    <w:rsid w:val="00E513BF"/>
    <w:rsid w:val="00E51432"/>
    <w:rsid w:val="00E52B0A"/>
    <w:rsid w:val="00E52F76"/>
    <w:rsid w:val="00E53035"/>
    <w:rsid w:val="00E5326E"/>
    <w:rsid w:val="00E53769"/>
    <w:rsid w:val="00E5395E"/>
    <w:rsid w:val="00E53D03"/>
    <w:rsid w:val="00E53E32"/>
    <w:rsid w:val="00E541EE"/>
    <w:rsid w:val="00E546C7"/>
    <w:rsid w:val="00E54A8F"/>
    <w:rsid w:val="00E54ACC"/>
    <w:rsid w:val="00E54CDB"/>
    <w:rsid w:val="00E560F2"/>
    <w:rsid w:val="00E565E8"/>
    <w:rsid w:val="00E566F3"/>
    <w:rsid w:val="00E572C8"/>
    <w:rsid w:val="00E608BD"/>
    <w:rsid w:val="00E61560"/>
    <w:rsid w:val="00E61D4C"/>
    <w:rsid w:val="00E6271C"/>
    <w:rsid w:val="00E62A64"/>
    <w:rsid w:val="00E64F8D"/>
    <w:rsid w:val="00E64FD4"/>
    <w:rsid w:val="00E65D3E"/>
    <w:rsid w:val="00E65EBC"/>
    <w:rsid w:val="00E6651B"/>
    <w:rsid w:val="00E66D41"/>
    <w:rsid w:val="00E67075"/>
    <w:rsid w:val="00E674E6"/>
    <w:rsid w:val="00E67A45"/>
    <w:rsid w:val="00E70446"/>
    <w:rsid w:val="00E70DD2"/>
    <w:rsid w:val="00E71C24"/>
    <w:rsid w:val="00E747D5"/>
    <w:rsid w:val="00E74927"/>
    <w:rsid w:val="00E74A82"/>
    <w:rsid w:val="00E74C26"/>
    <w:rsid w:val="00E74CA6"/>
    <w:rsid w:val="00E74D4F"/>
    <w:rsid w:val="00E74E85"/>
    <w:rsid w:val="00E75733"/>
    <w:rsid w:val="00E76AA0"/>
    <w:rsid w:val="00E76ACC"/>
    <w:rsid w:val="00E77807"/>
    <w:rsid w:val="00E77C09"/>
    <w:rsid w:val="00E8000C"/>
    <w:rsid w:val="00E804B3"/>
    <w:rsid w:val="00E80942"/>
    <w:rsid w:val="00E82E40"/>
    <w:rsid w:val="00E831EA"/>
    <w:rsid w:val="00E8369C"/>
    <w:rsid w:val="00E8388A"/>
    <w:rsid w:val="00E84613"/>
    <w:rsid w:val="00E85389"/>
    <w:rsid w:val="00E857FF"/>
    <w:rsid w:val="00E85CE5"/>
    <w:rsid w:val="00E86D54"/>
    <w:rsid w:val="00E90A09"/>
    <w:rsid w:val="00E90A4F"/>
    <w:rsid w:val="00E90CD3"/>
    <w:rsid w:val="00E911D7"/>
    <w:rsid w:val="00E9178F"/>
    <w:rsid w:val="00E932AB"/>
    <w:rsid w:val="00E935BF"/>
    <w:rsid w:val="00E93F2E"/>
    <w:rsid w:val="00E9421D"/>
    <w:rsid w:val="00E947A3"/>
    <w:rsid w:val="00E94C32"/>
    <w:rsid w:val="00E9506F"/>
    <w:rsid w:val="00E954F8"/>
    <w:rsid w:val="00E95AE6"/>
    <w:rsid w:val="00E95FBF"/>
    <w:rsid w:val="00E96083"/>
    <w:rsid w:val="00EA096E"/>
    <w:rsid w:val="00EA099A"/>
    <w:rsid w:val="00EA0C79"/>
    <w:rsid w:val="00EA0CFD"/>
    <w:rsid w:val="00EA140F"/>
    <w:rsid w:val="00EA1CC3"/>
    <w:rsid w:val="00EA2262"/>
    <w:rsid w:val="00EA246A"/>
    <w:rsid w:val="00EA2AF5"/>
    <w:rsid w:val="00EA3E31"/>
    <w:rsid w:val="00EA406D"/>
    <w:rsid w:val="00EA4083"/>
    <w:rsid w:val="00EA4637"/>
    <w:rsid w:val="00EA4D90"/>
    <w:rsid w:val="00EA59E3"/>
    <w:rsid w:val="00EA6069"/>
    <w:rsid w:val="00EA6135"/>
    <w:rsid w:val="00EA6E58"/>
    <w:rsid w:val="00EA7588"/>
    <w:rsid w:val="00EA782C"/>
    <w:rsid w:val="00EA7BE0"/>
    <w:rsid w:val="00EB083D"/>
    <w:rsid w:val="00EB088D"/>
    <w:rsid w:val="00EB0D00"/>
    <w:rsid w:val="00EB0EF6"/>
    <w:rsid w:val="00EB1B50"/>
    <w:rsid w:val="00EB2D26"/>
    <w:rsid w:val="00EB493A"/>
    <w:rsid w:val="00EB5A8E"/>
    <w:rsid w:val="00EB5D51"/>
    <w:rsid w:val="00EB7117"/>
    <w:rsid w:val="00EB770D"/>
    <w:rsid w:val="00EB77C8"/>
    <w:rsid w:val="00EB7CAD"/>
    <w:rsid w:val="00EC09A6"/>
    <w:rsid w:val="00EC0F0A"/>
    <w:rsid w:val="00EC12D0"/>
    <w:rsid w:val="00EC1800"/>
    <w:rsid w:val="00EC37AE"/>
    <w:rsid w:val="00EC3926"/>
    <w:rsid w:val="00EC3978"/>
    <w:rsid w:val="00EC4570"/>
    <w:rsid w:val="00EC4D81"/>
    <w:rsid w:val="00EC60A6"/>
    <w:rsid w:val="00EC675E"/>
    <w:rsid w:val="00EC6A58"/>
    <w:rsid w:val="00ED16D6"/>
    <w:rsid w:val="00ED1D0F"/>
    <w:rsid w:val="00ED232B"/>
    <w:rsid w:val="00ED29AD"/>
    <w:rsid w:val="00ED2FBC"/>
    <w:rsid w:val="00ED33E4"/>
    <w:rsid w:val="00ED4182"/>
    <w:rsid w:val="00ED43AE"/>
    <w:rsid w:val="00ED4817"/>
    <w:rsid w:val="00ED554B"/>
    <w:rsid w:val="00ED6392"/>
    <w:rsid w:val="00ED6826"/>
    <w:rsid w:val="00ED7965"/>
    <w:rsid w:val="00ED79A1"/>
    <w:rsid w:val="00ED7FED"/>
    <w:rsid w:val="00EE0187"/>
    <w:rsid w:val="00EE1458"/>
    <w:rsid w:val="00EE1966"/>
    <w:rsid w:val="00EE1E7F"/>
    <w:rsid w:val="00EE2D12"/>
    <w:rsid w:val="00EE3CD8"/>
    <w:rsid w:val="00EE3D36"/>
    <w:rsid w:val="00EE4546"/>
    <w:rsid w:val="00EE4878"/>
    <w:rsid w:val="00EE48B7"/>
    <w:rsid w:val="00EE4C0E"/>
    <w:rsid w:val="00EE4C19"/>
    <w:rsid w:val="00EE4FD7"/>
    <w:rsid w:val="00EE5BED"/>
    <w:rsid w:val="00EE67A9"/>
    <w:rsid w:val="00EE67C9"/>
    <w:rsid w:val="00EE764D"/>
    <w:rsid w:val="00EE7A5D"/>
    <w:rsid w:val="00EF0126"/>
    <w:rsid w:val="00EF0D02"/>
    <w:rsid w:val="00EF161F"/>
    <w:rsid w:val="00EF1777"/>
    <w:rsid w:val="00EF1A64"/>
    <w:rsid w:val="00EF201E"/>
    <w:rsid w:val="00EF241D"/>
    <w:rsid w:val="00EF3812"/>
    <w:rsid w:val="00EF38A8"/>
    <w:rsid w:val="00EF38E2"/>
    <w:rsid w:val="00EF427E"/>
    <w:rsid w:val="00EF4431"/>
    <w:rsid w:val="00EF5762"/>
    <w:rsid w:val="00EF612E"/>
    <w:rsid w:val="00EF6261"/>
    <w:rsid w:val="00EF64AA"/>
    <w:rsid w:val="00EF69E6"/>
    <w:rsid w:val="00EF6C7C"/>
    <w:rsid w:val="00EF6D0D"/>
    <w:rsid w:val="00EF788E"/>
    <w:rsid w:val="00EF7F39"/>
    <w:rsid w:val="00F00D0B"/>
    <w:rsid w:val="00F00E72"/>
    <w:rsid w:val="00F0107E"/>
    <w:rsid w:val="00F010FA"/>
    <w:rsid w:val="00F0143B"/>
    <w:rsid w:val="00F01E93"/>
    <w:rsid w:val="00F02244"/>
    <w:rsid w:val="00F03620"/>
    <w:rsid w:val="00F04187"/>
    <w:rsid w:val="00F0442F"/>
    <w:rsid w:val="00F047FF"/>
    <w:rsid w:val="00F04F4B"/>
    <w:rsid w:val="00F05126"/>
    <w:rsid w:val="00F053CE"/>
    <w:rsid w:val="00F054B3"/>
    <w:rsid w:val="00F05518"/>
    <w:rsid w:val="00F05857"/>
    <w:rsid w:val="00F05B23"/>
    <w:rsid w:val="00F05DAF"/>
    <w:rsid w:val="00F06085"/>
    <w:rsid w:val="00F06D5C"/>
    <w:rsid w:val="00F0762A"/>
    <w:rsid w:val="00F11649"/>
    <w:rsid w:val="00F121DD"/>
    <w:rsid w:val="00F1225D"/>
    <w:rsid w:val="00F122EC"/>
    <w:rsid w:val="00F12523"/>
    <w:rsid w:val="00F12553"/>
    <w:rsid w:val="00F133B6"/>
    <w:rsid w:val="00F137CE"/>
    <w:rsid w:val="00F13B3B"/>
    <w:rsid w:val="00F13F72"/>
    <w:rsid w:val="00F1450B"/>
    <w:rsid w:val="00F146DF"/>
    <w:rsid w:val="00F14A1E"/>
    <w:rsid w:val="00F14B76"/>
    <w:rsid w:val="00F15377"/>
    <w:rsid w:val="00F164D7"/>
    <w:rsid w:val="00F16D42"/>
    <w:rsid w:val="00F16E8C"/>
    <w:rsid w:val="00F17481"/>
    <w:rsid w:val="00F1781B"/>
    <w:rsid w:val="00F20AEF"/>
    <w:rsid w:val="00F20B70"/>
    <w:rsid w:val="00F21256"/>
    <w:rsid w:val="00F2220D"/>
    <w:rsid w:val="00F2369B"/>
    <w:rsid w:val="00F23BF5"/>
    <w:rsid w:val="00F254FF"/>
    <w:rsid w:val="00F25DF4"/>
    <w:rsid w:val="00F25FE7"/>
    <w:rsid w:val="00F264A2"/>
    <w:rsid w:val="00F268C6"/>
    <w:rsid w:val="00F26A61"/>
    <w:rsid w:val="00F26ACC"/>
    <w:rsid w:val="00F26D58"/>
    <w:rsid w:val="00F300B7"/>
    <w:rsid w:val="00F305B5"/>
    <w:rsid w:val="00F3074E"/>
    <w:rsid w:val="00F3179E"/>
    <w:rsid w:val="00F319D0"/>
    <w:rsid w:val="00F31FED"/>
    <w:rsid w:val="00F32178"/>
    <w:rsid w:val="00F327C0"/>
    <w:rsid w:val="00F32E41"/>
    <w:rsid w:val="00F32FFE"/>
    <w:rsid w:val="00F33140"/>
    <w:rsid w:val="00F33586"/>
    <w:rsid w:val="00F33609"/>
    <w:rsid w:val="00F33E1A"/>
    <w:rsid w:val="00F341BE"/>
    <w:rsid w:val="00F3438E"/>
    <w:rsid w:val="00F344FD"/>
    <w:rsid w:val="00F345DE"/>
    <w:rsid w:val="00F34803"/>
    <w:rsid w:val="00F34BAC"/>
    <w:rsid w:val="00F34D67"/>
    <w:rsid w:val="00F3533B"/>
    <w:rsid w:val="00F358F1"/>
    <w:rsid w:val="00F359D7"/>
    <w:rsid w:val="00F35D0D"/>
    <w:rsid w:val="00F35F36"/>
    <w:rsid w:val="00F36AB0"/>
    <w:rsid w:val="00F402B8"/>
    <w:rsid w:val="00F40A9B"/>
    <w:rsid w:val="00F40DA8"/>
    <w:rsid w:val="00F40DAD"/>
    <w:rsid w:val="00F41557"/>
    <w:rsid w:val="00F41AA4"/>
    <w:rsid w:val="00F42321"/>
    <w:rsid w:val="00F424E5"/>
    <w:rsid w:val="00F42877"/>
    <w:rsid w:val="00F42F46"/>
    <w:rsid w:val="00F450E1"/>
    <w:rsid w:val="00F4543E"/>
    <w:rsid w:val="00F45B5C"/>
    <w:rsid w:val="00F45DBD"/>
    <w:rsid w:val="00F4604D"/>
    <w:rsid w:val="00F4648C"/>
    <w:rsid w:val="00F465CE"/>
    <w:rsid w:val="00F46D7E"/>
    <w:rsid w:val="00F47082"/>
    <w:rsid w:val="00F4755A"/>
    <w:rsid w:val="00F478AC"/>
    <w:rsid w:val="00F4798B"/>
    <w:rsid w:val="00F50337"/>
    <w:rsid w:val="00F52B47"/>
    <w:rsid w:val="00F534E3"/>
    <w:rsid w:val="00F53776"/>
    <w:rsid w:val="00F53D7C"/>
    <w:rsid w:val="00F540D9"/>
    <w:rsid w:val="00F54609"/>
    <w:rsid w:val="00F5467A"/>
    <w:rsid w:val="00F54AB6"/>
    <w:rsid w:val="00F54BD2"/>
    <w:rsid w:val="00F54C0E"/>
    <w:rsid w:val="00F54D47"/>
    <w:rsid w:val="00F56347"/>
    <w:rsid w:val="00F56BEF"/>
    <w:rsid w:val="00F57351"/>
    <w:rsid w:val="00F57592"/>
    <w:rsid w:val="00F576D0"/>
    <w:rsid w:val="00F57896"/>
    <w:rsid w:val="00F60217"/>
    <w:rsid w:val="00F60267"/>
    <w:rsid w:val="00F6069E"/>
    <w:rsid w:val="00F60D04"/>
    <w:rsid w:val="00F61B06"/>
    <w:rsid w:val="00F6281D"/>
    <w:rsid w:val="00F630FF"/>
    <w:rsid w:val="00F64BDF"/>
    <w:rsid w:val="00F64C8E"/>
    <w:rsid w:val="00F6526C"/>
    <w:rsid w:val="00F6546C"/>
    <w:rsid w:val="00F655CE"/>
    <w:rsid w:val="00F66228"/>
    <w:rsid w:val="00F6713C"/>
    <w:rsid w:val="00F676C4"/>
    <w:rsid w:val="00F679B5"/>
    <w:rsid w:val="00F67B6B"/>
    <w:rsid w:val="00F67F62"/>
    <w:rsid w:val="00F707E6"/>
    <w:rsid w:val="00F70D34"/>
    <w:rsid w:val="00F7124C"/>
    <w:rsid w:val="00F71F66"/>
    <w:rsid w:val="00F7212F"/>
    <w:rsid w:val="00F72C62"/>
    <w:rsid w:val="00F737C2"/>
    <w:rsid w:val="00F73A3F"/>
    <w:rsid w:val="00F742F7"/>
    <w:rsid w:val="00F7436F"/>
    <w:rsid w:val="00F74557"/>
    <w:rsid w:val="00F75AE2"/>
    <w:rsid w:val="00F75E02"/>
    <w:rsid w:val="00F766AB"/>
    <w:rsid w:val="00F76B70"/>
    <w:rsid w:val="00F77218"/>
    <w:rsid w:val="00F77ED6"/>
    <w:rsid w:val="00F8006B"/>
    <w:rsid w:val="00F80599"/>
    <w:rsid w:val="00F811BF"/>
    <w:rsid w:val="00F813C4"/>
    <w:rsid w:val="00F81468"/>
    <w:rsid w:val="00F817BC"/>
    <w:rsid w:val="00F8186F"/>
    <w:rsid w:val="00F81AA4"/>
    <w:rsid w:val="00F81E52"/>
    <w:rsid w:val="00F82C33"/>
    <w:rsid w:val="00F82D17"/>
    <w:rsid w:val="00F83120"/>
    <w:rsid w:val="00F83227"/>
    <w:rsid w:val="00F83C1F"/>
    <w:rsid w:val="00F83D14"/>
    <w:rsid w:val="00F84990"/>
    <w:rsid w:val="00F84E93"/>
    <w:rsid w:val="00F85F5C"/>
    <w:rsid w:val="00F8607A"/>
    <w:rsid w:val="00F86983"/>
    <w:rsid w:val="00F869A8"/>
    <w:rsid w:val="00F87CD1"/>
    <w:rsid w:val="00F87FFA"/>
    <w:rsid w:val="00F90827"/>
    <w:rsid w:val="00F91191"/>
    <w:rsid w:val="00F914D9"/>
    <w:rsid w:val="00F923D6"/>
    <w:rsid w:val="00F931F1"/>
    <w:rsid w:val="00F93318"/>
    <w:rsid w:val="00F9407E"/>
    <w:rsid w:val="00F94469"/>
    <w:rsid w:val="00F94AA1"/>
    <w:rsid w:val="00F969D7"/>
    <w:rsid w:val="00F9725D"/>
    <w:rsid w:val="00F97AC0"/>
    <w:rsid w:val="00F97CD1"/>
    <w:rsid w:val="00FA01B1"/>
    <w:rsid w:val="00FA0636"/>
    <w:rsid w:val="00FA0816"/>
    <w:rsid w:val="00FA09F0"/>
    <w:rsid w:val="00FA1358"/>
    <w:rsid w:val="00FA181B"/>
    <w:rsid w:val="00FA1C5D"/>
    <w:rsid w:val="00FA27C1"/>
    <w:rsid w:val="00FA29AC"/>
    <w:rsid w:val="00FA353C"/>
    <w:rsid w:val="00FA443F"/>
    <w:rsid w:val="00FA4E65"/>
    <w:rsid w:val="00FA53BF"/>
    <w:rsid w:val="00FA65D1"/>
    <w:rsid w:val="00FA686C"/>
    <w:rsid w:val="00FA6F85"/>
    <w:rsid w:val="00FB0350"/>
    <w:rsid w:val="00FB06EE"/>
    <w:rsid w:val="00FB0D8D"/>
    <w:rsid w:val="00FB0EC3"/>
    <w:rsid w:val="00FB0EE3"/>
    <w:rsid w:val="00FB0EF2"/>
    <w:rsid w:val="00FB1152"/>
    <w:rsid w:val="00FB130E"/>
    <w:rsid w:val="00FB14BE"/>
    <w:rsid w:val="00FB18C2"/>
    <w:rsid w:val="00FB1965"/>
    <w:rsid w:val="00FB1AB5"/>
    <w:rsid w:val="00FB1D91"/>
    <w:rsid w:val="00FB1E98"/>
    <w:rsid w:val="00FB212F"/>
    <w:rsid w:val="00FB3500"/>
    <w:rsid w:val="00FB3EE3"/>
    <w:rsid w:val="00FB453A"/>
    <w:rsid w:val="00FB45C0"/>
    <w:rsid w:val="00FB4D66"/>
    <w:rsid w:val="00FB5B10"/>
    <w:rsid w:val="00FB683D"/>
    <w:rsid w:val="00FB69D7"/>
    <w:rsid w:val="00FB6B50"/>
    <w:rsid w:val="00FB7750"/>
    <w:rsid w:val="00FC0796"/>
    <w:rsid w:val="00FC0972"/>
    <w:rsid w:val="00FC167A"/>
    <w:rsid w:val="00FC22C1"/>
    <w:rsid w:val="00FC242D"/>
    <w:rsid w:val="00FC2DF1"/>
    <w:rsid w:val="00FC3580"/>
    <w:rsid w:val="00FC38A8"/>
    <w:rsid w:val="00FC4104"/>
    <w:rsid w:val="00FC560D"/>
    <w:rsid w:val="00FC5874"/>
    <w:rsid w:val="00FC5EC6"/>
    <w:rsid w:val="00FC6540"/>
    <w:rsid w:val="00FC7A3A"/>
    <w:rsid w:val="00FD020D"/>
    <w:rsid w:val="00FD0223"/>
    <w:rsid w:val="00FD02DD"/>
    <w:rsid w:val="00FD0752"/>
    <w:rsid w:val="00FD0FE0"/>
    <w:rsid w:val="00FD126F"/>
    <w:rsid w:val="00FD1718"/>
    <w:rsid w:val="00FD1BD6"/>
    <w:rsid w:val="00FD1F92"/>
    <w:rsid w:val="00FD28AF"/>
    <w:rsid w:val="00FD2994"/>
    <w:rsid w:val="00FD2A2D"/>
    <w:rsid w:val="00FD2DA8"/>
    <w:rsid w:val="00FD3115"/>
    <w:rsid w:val="00FD3572"/>
    <w:rsid w:val="00FD402A"/>
    <w:rsid w:val="00FD4547"/>
    <w:rsid w:val="00FD454B"/>
    <w:rsid w:val="00FD527F"/>
    <w:rsid w:val="00FD5DD9"/>
    <w:rsid w:val="00FD6B08"/>
    <w:rsid w:val="00FD71F9"/>
    <w:rsid w:val="00FD7385"/>
    <w:rsid w:val="00FD74A0"/>
    <w:rsid w:val="00FD7C65"/>
    <w:rsid w:val="00FE0AF3"/>
    <w:rsid w:val="00FE0D9C"/>
    <w:rsid w:val="00FE155D"/>
    <w:rsid w:val="00FE1BC5"/>
    <w:rsid w:val="00FE1C1C"/>
    <w:rsid w:val="00FE1E89"/>
    <w:rsid w:val="00FE268A"/>
    <w:rsid w:val="00FE26CD"/>
    <w:rsid w:val="00FE2BD8"/>
    <w:rsid w:val="00FE2F7C"/>
    <w:rsid w:val="00FE35E3"/>
    <w:rsid w:val="00FE3AB3"/>
    <w:rsid w:val="00FE3CAE"/>
    <w:rsid w:val="00FE4B64"/>
    <w:rsid w:val="00FE566E"/>
    <w:rsid w:val="00FE59AA"/>
    <w:rsid w:val="00FE6CA9"/>
    <w:rsid w:val="00FE71C2"/>
    <w:rsid w:val="00FE7249"/>
    <w:rsid w:val="00FF02A0"/>
    <w:rsid w:val="00FF0CEA"/>
    <w:rsid w:val="00FF0D1D"/>
    <w:rsid w:val="00FF0D21"/>
    <w:rsid w:val="00FF14C8"/>
    <w:rsid w:val="00FF1A4C"/>
    <w:rsid w:val="00FF201B"/>
    <w:rsid w:val="00FF2383"/>
    <w:rsid w:val="00FF32DC"/>
    <w:rsid w:val="00FF352C"/>
    <w:rsid w:val="00FF4B0A"/>
    <w:rsid w:val="00FF509C"/>
    <w:rsid w:val="00FF650A"/>
    <w:rsid w:val="00FF66F0"/>
    <w:rsid w:val="00FF6719"/>
    <w:rsid w:val="00FF6889"/>
    <w:rsid w:val="00FF6ACC"/>
    <w:rsid w:val="00FF7129"/>
    <w:rsid w:val="00FF73C7"/>
    <w:rsid w:val="00FF7D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1222A7"/>
  <w15:docId w15:val="{EFD92CFE-1786-4335-B5C9-F27259B1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0">
    <w:name w:val="heading 1"/>
    <w:basedOn w:val="a0"/>
    <w:next w:val="a0"/>
    <w:link w:val="11"/>
    <w:uiPriority w:val="9"/>
    <w:qFormat/>
    <w:rsid w:val="00BD54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BD54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uiPriority w:val="99"/>
    <w:qFormat/>
    <w:rsid w:val="00F73A3F"/>
    <w:pPr>
      <w:keepNext/>
      <w:spacing w:before="240" w:after="60" w:line="240" w:lineRule="auto"/>
      <w:ind w:firstLine="567"/>
      <w:jc w:val="both"/>
      <w:outlineLvl w:val="3"/>
    </w:pPr>
    <w:rPr>
      <w:rFonts w:ascii="Calibri" w:eastAsia="Times New Roman" w:hAnsi="Calibri" w:cs="Calibri"/>
      <w:b/>
      <w:bCs/>
      <w:sz w:val="28"/>
      <w:szCs w:val="28"/>
    </w:rPr>
  </w:style>
  <w:style w:type="paragraph" w:styleId="5">
    <w:name w:val="heading 5"/>
    <w:basedOn w:val="a0"/>
    <w:next w:val="a0"/>
    <w:link w:val="50"/>
    <w:uiPriority w:val="9"/>
    <w:unhideWhenUsed/>
    <w:qFormat/>
    <w:rsid w:val="0017242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C76BDC"/>
    <w:pPr>
      <w:widowControl w:val="0"/>
      <w:spacing w:after="0" w:line="240" w:lineRule="auto"/>
      <w:ind w:left="720"/>
      <w:contextualSpacing/>
    </w:pPr>
    <w:rPr>
      <w:rFonts w:ascii="Times New Roman" w:eastAsia="Times New Roman" w:hAnsi="Times New Roman" w:cs="Times New Roman"/>
      <w:sz w:val="28"/>
      <w:szCs w:val="20"/>
    </w:rPr>
  </w:style>
  <w:style w:type="paragraph" w:styleId="a6">
    <w:name w:val="Normal (Web)"/>
    <w:basedOn w:val="a0"/>
    <w:uiPriority w:val="99"/>
    <w:unhideWhenUsed/>
    <w:rsid w:val="007D4EA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0"/>
    <w:link w:val="a8"/>
    <w:uiPriority w:val="99"/>
    <w:unhideWhenUsed/>
    <w:rsid w:val="00D933EB"/>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D933EB"/>
  </w:style>
  <w:style w:type="paragraph" w:styleId="a9">
    <w:name w:val="footer"/>
    <w:basedOn w:val="a0"/>
    <w:link w:val="aa"/>
    <w:uiPriority w:val="99"/>
    <w:unhideWhenUsed/>
    <w:rsid w:val="00D933EB"/>
    <w:pPr>
      <w:tabs>
        <w:tab w:val="center" w:pos="4677"/>
        <w:tab w:val="right" w:pos="9355"/>
      </w:tabs>
      <w:spacing w:after="0" w:line="240" w:lineRule="auto"/>
    </w:pPr>
  </w:style>
  <w:style w:type="character" w:customStyle="1" w:styleId="aa">
    <w:name w:val="Нижний колонтитул Знак"/>
    <w:basedOn w:val="a1"/>
    <w:link w:val="a9"/>
    <w:uiPriority w:val="99"/>
    <w:rsid w:val="00D933EB"/>
  </w:style>
  <w:style w:type="table" w:styleId="ab">
    <w:name w:val="Table Grid"/>
    <w:basedOn w:val="a2"/>
    <w:uiPriority w:val="59"/>
    <w:rsid w:val="00603B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Title"/>
    <w:basedOn w:val="a0"/>
    <w:link w:val="ad"/>
    <w:qFormat/>
    <w:rsid w:val="0069552C"/>
    <w:pPr>
      <w:spacing w:after="0" w:line="240" w:lineRule="auto"/>
      <w:jc w:val="center"/>
    </w:pPr>
    <w:rPr>
      <w:rFonts w:ascii="Times New Roman" w:eastAsia="Times New Roman" w:hAnsi="Times New Roman" w:cs="Times New Roman"/>
      <w:b/>
      <w:bCs/>
      <w:sz w:val="28"/>
      <w:szCs w:val="24"/>
    </w:rPr>
  </w:style>
  <w:style w:type="character" w:customStyle="1" w:styleId="ad">
    <w:name w:val="Заголовок Знак"/>
    <w:basedOn w:val="a1"/>
    <w:link w:val="ac"/>
    <w:rsid w:val="0069552C"/>
    <w:rPr>
      <w:rFonts w:ascii="Times New Roman" w:eastAsia="Times New Roman" w:hAnsi="Times New Roman" w:cs="Times New Roman"/>
      <w:b/>
      <w:bCs/>
      <w:sz w:val="28"/>
      <w:szCs w:val="24"/>
      <w:lang w:eastAsia="ru-RU"/>
    </w:rPr>
  </w:style>
  <w:style w:type="character" w:styleId="ae">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uiPriority w:val="99"/>
    <w:qFormat/>
    <w:rsid w:val="0069552C"/>
    <w:rPr>
      <w:vertAlign w:val="superscript"/>
    </w:rPr>
  </w:style>
  <w:style w:type="paragraph" w:styleId="af">
    <w:name w:val="footnote text"/>
    <w:aliases w:val=" Знак,Знак Знак,Текст сноски Знак Знак,Текст сноски НИВ, Знак Знак Знак Знак,Footnote Text Char,Знак,fn,Знак Знак Знак Знак, Знак Знак Знак,Текст сноски Знак1 Знак,Текст сноски Знак Знак1 Знак, Знак Знак Знак1 Знак,Знак Знак Знак1 Знак"/>
    <w:basedOn w:val="a0"/>
    <w:link w:val="af0"/>
    <w:uiPriority w:val="99"/>
    <w:qFormat/>
    <w:rsid w:val="0069552C"/>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aliases w:val=" Знак Знак,Знак Знак Знак,Текст сноски Знак Знак Знак,Текст сноски НИВ Знак, Знак Знак Знак Знак Знак,Footnote Text Char Знак,Знак Знак1,fn Знак,Знак Знак Знак Знак Знак, Знак Знак Знак Знак1,Текст сноски Знак1 Знак Знак"/>
    <w:basedOn w:val="a1"/>
    <w:link w:val="af"/>
    <w:uiPriority w:val="99"/>
    <w:rsid w:val="0069552C"/>
    <w:rPr>
      <w:rFonts w:ascii="Times New Roman" w:eastAsia="Times New Roman" w:hAnsi="Times New Roman" w:cs="Times New Roman"/>
      <w:sz w:val="20"/>
      <w:szCs w:val="20"/>
      <w:lang w:eastAsia="ru-RU"/>
    </w:rPr>
  </w:style>
  <w:style w:type="paragraph" w:styleId="af1">
    <w:name w:val="Balloon Text"/>
    <w:basedOn w:val="a0"/>
    <w:link w:val="af2"/>
    <w:uiPriority w:val="99"/>
    <w:semiHidden/>
    <w:unhideWhenUsed/>
    <w:rsid w:val="004E1769"/>
    <w:pPr>
      <w:spacing w:after="0" w:line="240" w:lineRule="auto"/>
    </w:pPr>
    <w:rPr>
      <w:rFonts w:ascii="Tahoma" w:hAnsi="Tahoma" w:cs="Tahoma"/>
      <w:sz w:val="16"/>
      <w:szCs w:val="16"/>
    </w:rPr>
  </w:style>
  <w:style w:type="character" w:customStyle="1" w:styleId="af2">
    <w:name w:val="Текст выноски Знак"/>
    <w:basedOn w:val="a1"/>
    <w:link w:val="af1"/>
    <w:uiPriority w:val="99"/>
    <w:semiHidden/>
    <w:rsid w:val="004E1769"/>
    <w:rPr>
      <w:rFonts w:ascii="Tahoma" w:hAnsi="Tahoma" w:cs="Tahoma"/>
      <w:sz w:val="16"/>
      <w:szCs w:val="16"/>
    </w:rPr>
  </w:style>
  <w:style w:type="paragraph" w:styleId="21">
    <w:name w:val="Body Text Indent 2"/>
    <w:basedOn w:val="a0"/>
    <w:link w:val="22"/>
    <w:semiHidden/>
    <w:rsid w:val="00A73623"/>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1"/>
    <w:link w:val="21"/>
    <w:semiHidden/>
    <w:rsid w:val="00A73623"/>
    <w:rPr>
      <w:rFonts w:ascii="Times New Roman" w:eastAsia="Times New Roman" w:hAnsi="Times New Roman" w:cs="Times New Roman"/>
      <w:sz w:val="24"/>
      <w:szCs w:val="24"/>
      <w:lang w:eastAsia="ru-RU"/>
    </w:rPr>
  </w:style>
  <w:style w:type="paragraph" w:customStyle="1" w:styleId="125">
    <w:name w:val="Стиль Основной текст + По ширине Первая строка:  125 см"/>
    <w:basedOn w:val="a0"/>
    <w:next w:val="af1"/>
    <w:rsid w:val="00A73623"/>
    <w:pPr>
      <w:spacing w:after="0" w:line="240" w:lineRule="auto"/>
      <w:ind w:firstLine="708"/>
      <w:jc w:val="both"/>
    </w:pPr>
    <w:rPr>
      <w:rFonts w:ascii="Times New Roman" w:eastAsia="Times New Roman" w:hAnsi="Times New Roman" w:cs="Times New Roman"/>
      <w:sz w:val="28"/>
      <w:szCs w:val="20"/>
    </w:rPr>
  </w:style>
  <w:style w:type="paragraph" w:styleId="af3">
    <w:name w:val="Body Text"/>
    <w:basedOn w:val="a0"/>
    <w:link w:val="af4"/>
    <w:uiPriority w:val="99"/>
    <w:semiHidden/>
    <w:unhideWhenUsed/>
    <w:rsid w:val="00A73623"/>
    <w:pPr>
      <w:spacing w:after="120"/>
    </w:pPr>
  </w:style>
  <w:style w:type="character" w:customStyle="1" w:styleId="af4">
    <w:name w:val="Основной текст Знак"/>
    <w:basedOn w:val="a1"/>
    <w:link w:val="af3"/>
    <w:uiPriority w:val="99"/>
    <w:semiHidden/>
    <w:rsid w:val="00A73623"/>
  </w:style>
  <w:style w:type="character" w:customStyle="1" w:styleId="23">
    <w:name w:val="Стиль2 Знак"/>
    <w:link w:val="24"/>
    <w:locked/>
    <w:rsid w:val="00BA6DF8"/>
    <w:rPr>
      <w:sz w:val="26"/>
      <w:szCs w:val="26"/>
    </w:rPr>
  </w:style>
  <w:style w:type="paragraph" w:customStyle="1" w:styleId="24">
    <w:name w:val="Стиль2"/>
    <w:basedOn w:val="a0"/>
    <w:link w:val="23"/>
    <w:rsid w:val="00BA6DF8"/>
    <w:pPr>
      <w:spacing w:after="0" w:line="240" w:lineRule="auto"/>
      <w:ind w:firstLine="720"/>
      <w:jc w:val="both"/>
    </w:pPr>
    <w:rPr>
      <w:sz w:val="26"/>
      <w:szCs w:val="26"/>
    </w:rPr>
  </w:style>
  <w:style w:type="character" w:customStyle="1" w:styleId="FontStyle20">
    <w:name w:val="Font Style20"/>
    <w:basedOn w:val="a1"/>
    <w:rsid w:val="006B5132"/>
    <w:rPr>
      <w:rFonts w:ascii="Times New Roman" w:hAnsi="Times New Roman" w:cs="Times New Roman"/>
      <w:sz w:val="24"/>
      <w:szCs w:val="24"/>
    </w:rPr>
  </w:style>
  <w:style w:type="character" w:styleId="af5">
    <w:name w:val="Hyperlink"/>
    <w:uiPriority w:val="99"/>
    <w:unhideWhenUsed/>
    <w:rsid w:val="003B0855"/>
    <w:rPr>
      <w:color w:val="0000FF"/>
      <w:u w:val="single"/>
    </w:rPr>
  </w:style>
  <w:style w:type="paragraph" w:customStyle="1" w:styleId="Default">
    <w:name w:val="Default"/>
    <w:rsid w:val="00E95AE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1">
    <w:name w:val="Заголовок 1 Знак"/>
    <w:basedOn w:val="a1"/>
    <w:link w:val="10"/>
    <w:uiPriority w:val="9"/>
    <w:rsid w:val="00BD540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rsid w:val="00BD5406"/>
    <w:rPr>
      <w:rFonts w:asciiTheme="majorHAnsi" w:eastAsiaTheme="majorEastAsia" w:hAnsiTheme="majorHAnsi" w:cstheme="majorBidi"/>
      <w:b/>
      <w:bCs/>
      <w:color w:val="4F81BD" w:themeColor="accent1"/>
      <w:sz w:val="26"/>
      <w:szCs w:val="26"/>
    </w:rPr>
  </w:style>
  <w:style w:type="paragraph" w:styleId="af6">
    <w:name w:val="TOC Heading"/>
    <w:basedOn w:val="10"/>
    <w:next w:val="a0"/>
    <w:uiPriority w:val="39"/>
    <w:unhideWhenUsed/>
    <w:qFormat/>
    <w:rsid w:val="00BD5406"/>
    <w:pPr>
      <w:outlineLvl w:val="9"/>
    </w:pPr>
  </w:style>
  <w:style w:type="paragraph" w:styleId="12">
    <w:name w:val="toc 1"/>
    <w:basedOn w:val="a0"/>
    <w:next w:val="a0"/>
    <w:autoRedefine/>
    <w:uiPriority w:val="39"/>
    <w:unhideWhenUsed/>
    <w:qFormat/>
    <w:rsid w:val="00834ADF"/>
    <w:pPr>
      <w:tabs>
        <w:tab w:val="left" w:pos="-284"/>
        <w:tab w:val="right" w:leader="dot" w:pos="9629"/>
      </w:tabs>
      <w:spacing w:after="0" w:line="360" w:lineRule="auto"/>
      <w:ind w:left="-284"/>
    </w:pPr>
    <w:rPr>
      <w:rFonts w:ascii="Times New Roman" w:hAnsi="Times New Roman" w:cs="Times New Roman"/>
      <w:noProof/>
      <w:sz w:val="28"/>
      <w:szCs w:val="28"/>
    </w:rPr>
  </w:style>
  <w:style w:type="paragraph" w:styleId="25">
    <w:name w:val="toc 2"/>
    <w:basedOn w:val="a0"/>
    <w:next w:val="a0"/>
    <w:autoRedefine/>
    <w:uiPriority w:val="39"/>
    <w:unhideWhenUsed/>
    <w:qFormat/>
    <w:rsid w:val="00834ADF"/>
    <w:pPr>
      <w:tabs>
        <w:tab w:val="left" w:pos="0"/>
        <w:tab w:val="right" w:leader="dot" w:pos="9628"/>
      </w:tabs>
      <w:spacing w:after="0" w:line="360" w:lineRule="auto"/>
      <w:ind w:left="220" w:hanging="504"/>
    </w:pPr>
  </w:style>
  <w:style w:type="paragraph" w:styleId="3">
    <w:name w:val="toc 3"/>
    <w:basedOn w:val="a0"/>
    <w:next w:val="a0"/>
    <w:autoRedefine/>
    <w:uiPriority w:val="39"/>
    <w:unhideWhenUsed/>
    <w:qFormat/>
    <w:rsid w:val="00BD5406"/>
    <w:pPr>
      <w:spacing w:after="100"/>
      <w:ind w:left="440"/>
    </w:pPr>
  </w:style>
  <w:style w:type="paragraph" w:styleId="30">
    <w:name w:val="Body Text Indent 3"/>
    <w:basedOn w:val="a0"/>
    <w:link w:val="31"/>
    <w:uiPriority w:val="99"/>
    <w:semiHidden/>
    <w:unhideWhenUsed/>
    <w:rsid w:val="00AB52B6"/>
    <w:pPr>
      <w:spacing w:after="120"/>
      <w:ind w:left="283"/>
    </w:pPr>
    <w:rPr>
      <w:sz w:val="16"/>
      <w:szCs w:val="16"/>
    </w:rPr>
  </w:style>
  <w:style w:type="character" w:customStyle="1" w:styleId="31">
    <w:name w:val="Основной текст с отступом 3 Знак"/>
    <w:basedOn w:val="a1"/>
    <w:link w:val="30"/>
    <w:uiPriority w:val="99"/>
    <w:semiHidden/>
    <w:rsid w:val="00AB52B6"/>
    <w:rPr>
      <w:sz w:val="16"/>
      <w:szCs w:val="16"/>
    </w:rPr>
  </w:style>
  <w:style w:type="character" w:customStyle="1" w:styleId="highlight">
    <w:name w:val="highlight"/>
    <w:basedOn w:val="a1"/>
    <w:rsid w:val="00AB52B6"/>
  </w:style>
  <w:style w:type="paragraph" w:customStyle="1" w:styleId="western">
    <w:name w:val="western"/>
    <w:basedOn w:val="a0"/>
    <w:rsid w:val="00AB52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7">
    <w:name w:val="Font Style17"/>
    <w:uiPriority w:val="99"/>
    <w:rsid w:val="00AB52B6"/>
    <w:rPr>
      <w:rFonts w:ascii="Times New Roman" w:hAnsi="Times New Roman" w:cs="Times New Roman"/>
      <w:sz w:val="28"/>
      <w:szCs w:val="28"/>
    </w:rPr>
  </w:style>
  <w:style w:type="character" w:customStyle="1" w:styleId="FontStyle12">
    <w:name w:val="Font Style12"/>
    <w:uiPriority w:val="99"/>
    <w:rsid w:val="00AB52B6"/>
    <w:rPr>
      <w:rFonts w:ascii="Cambria" w:hAnsi="Cambria" w:cs="Cambria"/>
      <w:sz w:val="26"/>
      <w:szCs w:val="26"/>
    </w:rPr>
  </w:style>
  <w:style w:type="paragraph" w:customStyle="1" w:styleId="Style4">
    <w:name w:val="Style4"/>
    <w:basedOn w:val="a0"/>
    <w:uiPriority w:val="99"/>
    <w:rsid w:val="00AB52B6"/>
    <w:pPr>
      <w:widowControl w:val="0"/>
      <w:autoSpaceDE w:val="0"/>
      <w:autoSpaceDN w:val="0"/>
      <w:adjustRightInd w:val="0"/>
      <w:spacing w:after="0" w:line="321" w:lineRule="exact"/>
      <w:ind w:firstLine="713"/>
      <w:jc w:val="both"/>
    </w:pPr>
    <w:rPr>
      <w:rFonts w:ascii="Times New Roman" w:eastAsia="Times New Roman" w:hAnsi="Times New Roman" w:cs="Times New Roman"/>
      <w:sz w:val="24"/>
      <w:szCs w:val="24"/>
    </w:rPr>
  </w:style>
  <w:style w:type="paragraph" w:customStyle="1" w:styleId="Style12">
    <w:name w:val="Style12"/>
    <w:basedOn w:val="a0"/>
    <w:rsid w:val="00AB52B6"/>
    <w:pPr>
      <w:widowControl w:val="0"/>
      <w:autoSpaceDE w:val="0"/>
      <w:autoSpaceDN w:val="0"/>
      <w:adjustRightInd w:val="0"/>
      <w:spacing w:after="0" w:line="323" w:lineRule="exact"/>
      <w:ind w:firstLine="732"/>
      <w:jc w:val="both"/>
    </w:pPr>
    <w:rPr>
      <w:rFonts w:ascii="Times New Roman" w:eastAsia="Times New Roman" w:hAnsi="Times New Roman" w:cs="Times New Roman"/>
      <w:sz w:val="24"/>
      <w:szCs w:val="24"/>
    </w:rPr>
  </w:style>
  <w:style w:type="paragraph" w:styleId="af7">
    <w:name w:val="Subtitle"/>
    <w:basedOn w:val="a0"/>
    <w:next w:val="a0"/>
    <w:link w:val="af8"/>
    <w:uiPriority w:val="11"/>
    <w:qFormat/>
    <w:rsid w:val="00E5143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8">
    <w:name w:val="Подзаголовок Знак"/>
    <w:basedOn w:val="a1"/>
    <w:link w:val="af7"/>
    <w:uiPriority w:val="11"/>
    <w:rsid w:val="00E51432"/>
    <w:rPr>
      <w:rFonts w:asciiTheme="majorHAnsi" w:eastAsiaTheme="majorEastAsia" w:hAnsiTheme="majorHAnsi" w:cstheme="majorBidi"/>
      <w:i/>
      <w:iCs/>
      <w:color w:val="4F81BD" w:themeColor="accent1"/>
      <w:spacing w:val="15"/>
      <w:sz w:val="24"/>
      <w:szCs w:val="24"/>
    </w:rPr>
  </w:style>
  <w:style w:type="paragraph" w:customStyle="1" w:styleId="1">
    <w:name w:val="Стиль1"/>
    <w:basedOn w:val="ac"/>
    <w:link w:val="13"/>
    <w:qFormat/>
    <w:rsid w:val="004B0954"/>
    <w:pPr>
      <w:numPr>
        <w:numId w:val="1"/>
      </w:numPr>
    </w:pPr>
    <w:rPr>
      <w:rFonts w:eastAsia="Calibri"/>
    </w:rPr>
  </w:style>
  <w:style w:type="character" w:customStyle="1" w:styleId="13">
    <w:name w:val="Стиль1 Знак"/>
    <w:basedOn w:val="ad"/>
    <w:link w:val="1"/>
    <w:rsid w:val="004B0954"/>
    <w:rPr>
      <w:rFonts w:ascii="Times New Roman" w:eastAsia="Calibri" w:hAnsi="Times New Roman" w:cs="Times New Roman"/>
      <w:b/>
      <w:bCs/>
      <w:sz w:val="28"/>
      <w:szCs w:val="24"/>
      <w:lang w:eastAsia="ru-RU"/>
    </w:rPr>
  </w:style>
  <w:style w:type="paragraph" w:customStyle="1" w:styleId="ConsPlusNormal">
    <w:name w:val="ConsPlusNormal"/>
    <w:link w:val="ConsPlusNormal0"/>
    <w:rsid w:val="00F6281D"/>
    <w:pPr>
      <w:autoSpaceDE w:val="0"/>
      <w:autoSpaceDN w:val="0"/>
      <w:adjustRightInd w:val="0"/>
      <w:spacing w:after="0" w:line="240" w:lineRule="auto"/>
    </w:pPr>
    <w:rPr>
      <w:rFonts w:ascii="Times New Roman" w:hAnsi="Times New Roman" w:cs="Times New Roman"/>
      <w:sz w:val="28"/>
      <w:szCs w:val="28"/>
    </w:rPr>
  </w:style>
  <w:style w:type="character" w:customStyle="1" w:styleId="a5">
    <w:name w:val="Абзац списка Знак"/>
    <w:link w:val="a4"/>
    <w:uiPriority w:val="34"/>
    <w:locked/>
    <w:rsid w:val="008060CA"/>
    <w:rPr>
      <w:rFonts w:ascii="Times New Roman" w:eastAsia="Times New Roman" w:hAnsi="Times New Roman" w:cs="Times New Roman"/>
      <w:sz w:val="28"/>
      <w:szCs w:val="20"/>
    </w:rPr>
  </w:style>
  <w:style w:type="table" w:customStyle="1" w:styleId="14">
    <w:name w:val="Сетка таблицы1"/>
    <w:basedOn w:val="a2"/>
    <w:next w:val="ab"/>
    <w:uiPriority w:val="59"/>
    <w:rsid w:val="0032704A"/>
    <w:pPr>
      <w:spacing w:after="0" w:line="240" w:lineRule="auto"/>
    </w:pPr>
    <w:rPr>
      <w:rFonts w:ascii="Times New Roman" w:eastAsiaTheme="minorHAnsi"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1"/>
    <w:link w:val="4"/>
    <w:uiPriority w:val="99"/>
    <w:rsid w:val="00F73A3F"/>
    <w:rPr>
      <w:rFonts w:ascii="Calibri" w:eastAsia="Times New Roman" w:hAnsi="Calibri" w:cs="Calibri"/>
      <w:b/>
      <w:bCs/>
      <w:sz w:val="28"/>
      <w:szCs w:val="28"/>
    </w:rPr>
  </w:style>
  <w:style w:type="character" w:customStyle="1" w:styleId="50">
    <w:name w:val="Заголовок 5 Знак"/>
    <w:basedOn w:val="a1"/>
    <w:link w:val="5"/>
    <w:uiPriority w:val="9"/>
    <w:rsid w:val="0017242A"/>
    <w:rPr>
      <w:rFonts w:asciiTheme="majorHAnsi" w:eastAsiaTheme="majorEastAsia" w:hAnsiTheme="majorHAnsi" w:cstheme="majorBidi"/>
      <w:color w:val="243F60" w:themeColor="accent1" w:themeShade="7F"/>
    </w:rPr>
  </w:style>
  <w:style w:type="paragraph" w:customStyle="1" w:styleId="ConsPlusNonformat">
    <w:name w:val="ConsPlusNonformat"/>
    <w:uiPriority w:val="99"/>
    <w:rsid w:val="00807E9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f9">
    <w:name w:val="Прижатый влево"/>
    <w:basedOn w:val="a0"/>
    <w:next w:val="a0"/>
    <w:uiPriority w:val="99"/>
    <w:rsid w:val="00465A0E"/>
    <w:pPr>
      <w:autoSpaceDE w:val="0"/>
      <w:autoSpaceDN w:val="0"/>
      <w:adjustRightInd w:val="0"/>
      <w:spacing w:after="0" w:line="240" w:lineRule="auto"/>
    </w:pPr>
    <w:rPr>
      <w:rFonts w:ascii="Arial" w:eastAsia="Calibri" w:hAnsi="Arial" w:cs="Arial"/>
      <w:sz w:val="24"/>
      <w:szCs w:val="24"/>
      <w:lang w:eastAsia="en-US"/>
    </w:rPr>
  </w:style>
  <w:style w:type="paragraph" w:styleId="afa">
    <w:name w:val="Body Text Indent"/>
    <w:basedOn w:val="a0"/>
    <w:link w:val="afb"/>
    <w:uiPriority w:val="99"/>
    <w:semiHidden/>
    <w:unhideWhenUsed/>
    <w:rsid w:val="002B64AE"/>
    <w:pPr>
      <w:spacing w:after="120"/>
      <w:ind w:left="283"/>
    </w:pPr>
  </w:style>
  <w:style w:type="character" w:customStyle="1" w:styleId="afb">
    <w:name w:val="Основной текст с отступом Знак"/>
    <w:basedOn w:val="a1"/>
    <w:link w:val="afa"/>
    <w:uiPriority w:val="99"/>
    <w:semiHidden/>
    <w:rsid w:val="002B64AE"/>
  </w:style>
  <w:style w:type="table" w:customStyle="1" w:styleId="26">
    <w:name w:val="Сетка таблицы2"/>
    <w:basedOn w:val="a2"/>
    <w:next w:val="ab"/>
    <w:rsid w:val="00E006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C3894"/>
    <w:pPr>
      <w:suppressAutoHyphens/>
      <w:autoSpaceDN w:val="0"/>
      <w:textAlignment w:val="baseline"/>
    </w:pPr>
    <w:rPr>
      <w:rFonts w:ascii="Calibri" w:eastAsia="SimSun" w:hAnsi="Calibri" w:cs="Tahoma"/>
      <w:kern w:val="3"/>
    </w:rPr>
  </w:style>
  <w:style w:type="character" w:customStyle="1" w:styleId="ecattext">
    <w:name w:val="ecattext"/>
    <w:basedOn w:val="a1"/>
    <w:rsid w:val="00AC3894"/>
  </w:style>
  <w:style w:type="character" w:customStyle="1" w:styleId="ConsPlusNormal0">
    <w:name w:val="ConsPlusNormal Знак"/>
    <w:basedOn w:val="a1"/>
    <w:link w:val="ConsPlusNormal"/>
    <w:locked/>
    <w:rsid w:val="007A0439"/>
    <w:rPr>
      <w:rFonts w:ascii="Times New Roman" w:hAnsi="Times New Roman" w:cs="Times New Roman"/>
      <w:sz w:val="28"/>
      <w:szCs w:val="28"/>
    </w:rPr>
  </w:style>
  <w:style w:type="table" w:customStyle="1" w:styleId="32">
    <w:name w:val="Сетка таблицы3"/>
    <w:basedOn w:val="a2"/>
    <w:next w:val="ab"/>
    <w:uiPriority w:val="59"/>
    <w:rsid w:val="00AD7C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
    <w:name w:val="Заголовок для оглавления"/>
    <w:basedOn w:val="10"/>
    <w:qFormat/>
    <w:rsid w:val="003D1882"/>
    <w:pPr>
      <w:numPr>
        <w:numId w:val="2"/>
      </w:numPr>
      <w:spacing w:before="0" w:line="240" w:lineRule="auto"/>
      <w:jc w:val="center"/>
    </w:pPr>
    <w:rPr>
      <w:rFonts w:ascii="Times New Roman" w:eastAsia="Times New Roman" w:hAnsi="Times New Roman" w:cs="Times New Roman"/>
      <w:color w:val="000000"/>
    </w:rPr>
  </w:style>
  <w:style w:type="table" w:customStyle="1" w:styleId="41">
    <w:name w:val="Сетка таблицы4"/>
    <w:basedOn w:val="a2"/>
    <w:next w:val="ab"/>
    <w:uiPriority w:val="59"/>
    <w:rsid w:val="00D921E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7E01AB"/>
    <w:rPr>
      <w:rFonts w:ascii="Times New Roman" w:hAnsi="Times New Roman" w:cs="Times New Roman" w:hint="default"/>
      <w:b w:val="0"/>
      <w:bCs w:val="0"/>
      <w:i w:val="0"/>
      <w:iCs w:val="0"/>
      <w:color w:val="000000"/>
      <w:sz w:val="28"/>
      <w:szCs w:val="28"/>
    </w:rPr>
  </w:style>
  <w:style w:type="character" w:styleId="afc">
    <w:name w:val="Emphasis"/>
    <w:basedOn w:val="a1"/>
    <w:uiPriority w:val="20"/>
    <w:qFormat/>
    <w:rsid w:val="00882503"/>
    <w:rPr>
      <w:i/>
      <w:iCs/>
    </w:rPr>
  </w:style>
  <w:style w:type="character" w:customStyle="1" w:styleId="27">
    <w:name w:val="Основной текст (2)_"/>
    <w:basedOn w:val="a1"/>
    <w:link w:val="28"/>
    <w:rsid w:val="00E6651B"/>
    <w:rPr>
      <w:rFonts w:ascii="Times New Roman" w:eastAsia="Times New Roman" w:hAnsi="Times New Roman" w:cs="Times New Roman"/>
      <w:sz w:val="28"/>
      <w:szCs w:val="28"/>
      <w:shd w:val="clear" w:color="auto" w:fill="FFFFFF"/>
    </w:rPr>
  </w:style>
  <w:style w:type="paragraph" w:customStyle="1" w:styleId="28">
    <w:name w:val="Основной текст (2)"/>
    <w:basedOn w:val="a0"/>
    <w:link w:val="27"/>
    <w:rsid w:val="00E6651B"/>
    <w:pPr>
      <w:widowControl w:val="0"/>
      <w:shd w:val="clear" w:color="auto" w:fill="FFFFFF"/>
      <w:spacing w:after="0" w:line="643" w:lineRule="exact"/>
    </w:pPr>
    <w:rPr>
      <w:rFonts w:ascii="Times New Roman" w:eastAsia="Times New Roman" w:hAnsi="Times New Roman" w:cs="Times New Roman"/>
      <w:sz w:val="28"/>
      <w:szCs w:val="28"/>
    </w:rPr>
  </w:style>
  <w:style w:type="character" w:customStyle="1" w:styleId="42">
    <w:name w:val="Основной текст (4)_"/>
    <w:basedOn w:val="a1"/>
    <w:link w:val="43"/>
    <w:rsid w:val="009E1453"/>
    <w:rPr>
      <w:rFonts w:ascii="Times New Roman" w:eastAsia="Times New Roman" w:hAnsi="Times New Roman" w:cs="Times New Roman"/>
      <w:b/>
      <w:bCs/>
      <w:sz w:val="28"/>
      <w:szCs w:val="28"/>
      <w:shd w:val="clear" w:color="auto" w:fill="FFFFFF"/>
    </w:rPr>
  </w:style>
  <w:style w:type="paragraph" w:customStyle="1" w:styleId="43">
    <w:name w:val="Основной текст (4)"/>
    <w:basedOn w:val="a0"/>
    <w:link w:val="42"/>
    <w:rsid w:val="009E1453"/>
    <w:pPr>
      <w:widowControl w:val="0"/>
      <w:shd w:val="clear" w:color="auto" w:fill="FFFFFF"/>
      <w:spacing w:after="0" w:line="312" w:lineRule="exact"/>
      <w:jc w:val="center"/>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24612">
      <w:bodyDiv w:val="1"/>
      <w:marLeft w:val="0"/>
      <w:marRight w:val="0"/>
      <w:marTop w:val="0"/>
      <w:marBottom w:val="0"/>
      <w:divBdr>
        <w:top w:val="none" w:sz="0" w:space="0" w:color="auto"/>
        <w:left w:val="none" w:sz="0" w:space="0" w:color="auto"/>
        <w:bottom w:val="none" w:sz="0" w:space="0" w:color="auto"/>
        <w:right w:val="none" w:sz="0" w:space="0" w:color="auto"/>
      </w:divBdr>
    </w:div>
    <w:div w:id="329984625">
      <w:bodyDiv w:val="1"/>
      <w:marLeft w:val="0"/>
      <w:marRight w:val="0"/>
      <w:marTop w:val="0"/>
      <w:marBottom w:val="0"/>
      <w:divBdr>
        <w:top w:val="none" w:sz="0" w:space="0" w:color="auto"/>
        <w:left w:val="none" w:sz="0" w:space="0" w:color="auto"/>
        <w:bottom w:val="none" w:sz="0" w:space="0" w:color="auto"/>
        <w:right w:val="none" w:sz="0" w:space="0" w:color="auto"/>
      </w:divBdr>
    </w:div>
    <w:div w:id="443887778">
      <w:bodyDiv w:val="1"/>
      <w:marLeft w:val="0"/>
      <w:marRight w:val="0"/>
      <w:marTop w:val="0"/>
      <w:marBottom w:val="0"/>
      <w:divBdr>
        <w:top w:val="none" w:sz="0" w:space="0" w:color="auto"/>
        <w:left w:val="none" w:sz="0" w:space="0" w:color="auto"/>
        <w:bottom w:val="none" w:sz="0" w:space="0" w:color="auto"/>
        <w:right w:val="none" w:sz="0" w:space="0" w:color="auto"/>
      </w:divBdr>
    </w:div>
    <w:div w:id="509178657">
      <w:bodyDiv w:val="1"/>
      <w:marLeft w:val="0"/>
      <w:marRight w:val="0"/>
      <w:marTop w:val="0"/>
      <w:marBottom w:val="0"/>
      <w:divBdr>
        <w:top w:val="none" w:sz="0" w:space="0" w:color="auto"/>
        <w:left w:val="none" w:sz="0" w:space="0" w:color="auto"/>
        <w:bottom w:val="none" w:sz="0" w:space="0" w:color="auto"/>
        <w:right w:val="none" w:sz="0" w:space="0" w:color="auto"/>
      </w:divBdr>
    </w:div>
    <w:div w:id="513616189">
      <w:bodyDiv w:val="1"/>
      <w:marLeft w:val="0"/>
      <w:marRight w:val="0"/>
      <w:marTop w:val="0"/>
      <w:marBottom w:val="0"/>
      <w:divBdr>
        <w:top w:val="none" w:sz="0" w:space="0" w:color="auto"/>
        <w:left w:val="none" w:sz="0" w:space="0" w:color="auto"/>
        <w:bottom w:val="none" w:sz="0" w:space="0" w:color="auto"/>
        <w:right w:val="none" w:sz="0" w:space="0" w:color="auto"/>
      </w:divBdr>
    </w:div>
    <w:div w:id="605160470">
      <w:bodyDiv w:val="1"/>
      <w:marLeft w:val="0"/>
      <w:marRight w:val="0"/>
      <w:marTop w:val="0"/>
      <w:marBottom w:val="0"/>
      <w:divBdr>
        <w:top w:val="none" w:sz="0" w:space="0" w:color="auto"/>
        <w:left w:val="none" w:sz="0" w:space="0" w:color="auto"/>
        <w:bottom w:val="none" w:sz="0" w:space="0" w:color="auto"/>
        <w:right w:val="none" w:sz="0" w:space="0" w:color="auto"/>
      </w:divBdr>
    </w:div>
    <w:div w:id="750585490">
      <w:bodyDiv w:val="1"/>
      <w:marLeft w:val="0"/>
      <w:marRight w:val="0"/>
      <w:marTop w:val="0"/>
      <w:marBottom w:val="0"/>
      <w:divBdr>
        <w:top w:val="none" w:sz="0" w:space="0" w:color="auto"/>
        <w:left w:val="none" w:sz="0" w:space="0" w:color="auto"/>
        <w:bottom w:val="none" w:sz="0" w:space="0" w:color="auto"/>
        <w:right w:val="none" w:sz="0" w:space="0" w:color="auto"/>
      </w:divBdr>
      <w:divsChild>
        <w:div w:id="80492402">
          <w:marLeft w:val="547"/>
          <w:marRight w:val="0"/>
          <w:marTop w:val="0"/>
          <w:marBottom w:val="0"/>
          <w:divBdr>
            <w:top w:val="none" w:sz="0" w:space="0" w:color="auto"/>
            <w:left w:val="none" w:sz="0" w:space="0" w:color="auto"/>
            <w:bottom w:val="none" w:sz="0" w:space="0" w:color="auto"/>
            <w:right w:val="none" w:sz="0" w:space="0" w:color="auto"/>
          </w:divBdr>
        </w:div>
      </w:divsChild>
    </w:div>
    <w:div w:id="763115191">
      <w:bodyDiv w:val="1"/>
      <w:marLeft w:val="0"/>
      <w:marRight w:val="0"/>
      <w:marTop w:val="0"/>
      <w:marBottom w:val="0"/>
      <w:divBdr>
        <w:top w:val="none" w:sz="0" w:space="0" w:color="auto"/>
        <w:left w:val="none" w:sz="0" w:space="0" w:color="auto"/>
        <w:bottom w:val="none" w:sz="0" w:space="0" w:color="auto"/>
        <w:right w:val="none" w:sz="0" w:space="0" w:color="auto"/>
      </w:divBdr>
      <w:divsChild>
        <w:div w:id="714738139">
          <w:marLeft w:val="547"/>
          <w:marRight w:val="0"/>
          <w:marTop w:val="0"/>
          <w:marBottom w:val="0"/>
          <w:divBdr>
            <w:top w:val="none" w:sz="0" w:space="0" w:color="auto"/>
            <w:left w:val="none" w:sz="0" w:space="0" w:color="auto"/>
            <w:bottom w:val="none" w:sz="0" w:space="0" w:color="auto"/>
            <w:right w:val="none" w:sz="0" w:space="0" w:color="auto"/>
          </w:divBdr>
        </w:div>
      </w:divsChild>
    </w:div>
    <w:div w:id="1199468464">
      <w:bodyDiv w:val="1"/>
      <w:marLeft w:val="0"/>
      <w:marRight w:val="0"/>
      <w:marTop w:val="0"/>
      <w:marBottom w:val="0"/>
      <w:divBdr>
        <w:top w:val="none" w:sz="0" w:space="0" w:color="auto"/>
        <w:left w:val="none" w:sz="0" w:space="0" w:color="auto"/>
        <w:bottom w:val="none" w:sz="0" w:space="0" w:color="auto"/>
        <w:right w:val="none" w:sz="0" w:space="0" w:color="auto"/>
      </w:divBdr>
      <w:divsChild>
        <w:div w:id="16394211">
          <w:marLeft w:val="0"/>
          <w:marRight w:val="0"/>
          <w:marTop w:val="0"/>
          <w:marBottom w:val="0"/>
          <w:divBdr>
            <w:top w:val="none" w:sz="0" w:space="0" w:color="auto"/>
            <w:left w:val="none" w:sz="0" w:space="0" w:color="auto"/>
            <w:bottom w:val="none" w:sz="0" w:space="0" w:color="auto"/>
            <w:right w:val="none" w:sz="0" w:space="0" w:color="auto"/>
          </w:divBdr>
        </w:div>
        <w:div w:id="151988179">
          <w:marLeft w:val="0"/>
          <w:marRight w:val="0"/>
          <w:marTop w:val="0"/>
          <w:marBottom w:val="0"/>
          <w:divBdr>
            <w:top w:val="none" w:sz="0" w:space="0" w:color="auto"/>
            <w:left w:val="none" w:sz="0" w:space="0" w:color="auto"/>
            <w:bottom w:val="none" w:sz="0" w:space="0" w:color="auto"/>
            <w:right w:val="none" w:sz="0" w:space="0" w:color="auto"/>
          </w:divBdr>
        </w:div>
        <w:div w:id="258410169">
          <w:marLeft w:val="0"/>
          <w:marRight w:val="0"/>
          <w:marTop w:val="0"/>
          <w:marBottom w:val="0"/>
          <w:divBdr>
            <w:top w:val="none" w:sz="0" w:space="0" w:color="auto"/>
            <w:left w:val="none" w:sz="0" w:space="0" w:color="auto"/>
            <w:bottom w:val="none" w:sz="0" w:space="0" w:color="auto"/>
            <w:right w:val="none" w:sz="0" w:space="0" w:color="auto"/>
          </w:divBdr>
        </w:div>
        <w:div w:id="314995203">
          <w:marLeft w:val="0"/>
          <w:marRight w:val="0"/>
          <w:marTop w:val="0"/>
          <w:marBottom w:val="0"/>
          <w:divBdr>
            <w:top w:val="none" w:sz="0" w:space="0" w:color="auto"/>
            <w:left w:val="none" w:sz="0" w:space="0" w:color="auto"/>
            <w:bottom w:val="none" w:sz="0" w:space="0" w:color="auto"/>
            <w:right w:val="none" w:sz="0" w:space="0" w:color="auto"/>
          </w:divBdr>
        </w:div>
        <w:div w:id="370618073">
          <w:marLeft w:val="0"/>
          <w:marRight w:val="0"/>
          <w:marTop w:val="0"/>
          <w:marBottom w:val="0"/>
          <w:divBdr>
            <w:top w:val="none" w:sz="0" w:space="0" w:color="auto"/>
            <w:left w:val="none" w:sz="0" w:space="0" w:color="auto"/>
            <w:bottom w:val="none" w:sz="0" w:space="0" w:color="auto"/>
            <w:right w:val="none" w:sz="0" w:space="0" w:color="auto"/>
          </w:divBdr>
        </w:div>
        <w:div w:id="581258832">
          <w:marLeft w:val="0"/>
          <w:marRight w:val="0"/>
          <w:marTop w:val="0"/>
          <w:marBottom w:val="0"/>
          <w:divBdr>
            <w:top w:val="none" w:sz="0" w:space="0" w:color="auto"/>
            <w:left w:val="none" w:sz="0" w:space="0" w:color="auto"/>
            <w:bottom w:val="none" w:sz="0" w:space="0" w:color="auto"/>
            <w:right w:val="none" w:sz="0" w:space="0" w:color="auto"/>
          </w:divBdr>
        </w:div>
        <w:div w:id="745569880">
          <w:marLeft w:val="0"/>
          <w:marRight w:val="0"/>
          <w:marTop w:val="0"/>
          <w:marBottom w:val="0"/>
          <w:divBdr>
            <w:top w:val="none" w:sz="0" w:space="0" w:color="auto"/>
            <w:left w:val="none" w:sz="0" w:space="0" w:color="auto"/>
            <w:bottom w:val="none" w:sz="0" w:space="0" w:color="auto"/>
            <w:right w:val="none" w:sz="0" w:space="0" w:color="auto"/>
          </w:divBdr>
        </w:div>
        <w:div w:id="851605513">
          <w:marLeft w:val="0"/>
          <w:marRight w:val="0"/>
          <w:marTop w:val="0"/>
          <w:marBottom w:val="0"/>
          <w:divBdr>
            <w:top w:val="none" w:sz="0" w:space="0" w:color="auto"/>
            <w:left w:val="none" w:sz="0" w:space="0" w:color="auto"/>
            <w:bottom w:val="none" w:sz="0" w:space="0" w:color="auto"/>
            <w:right w:val="none" w:sz="0" w:space="0" w:color="auto"/>
          </w:divBdr>
        </w:div>
        <w:div w:id="1059937771">
          <w:marLeft w:val="0"/>
          <w:marRight w:val="0"/>
          <w:marTop w:val="0"/>
          <w:marBottom w:val="0"/>
          <w:divBdr>
            <w:top w:val="none" w:sz="0" w:space="0" w:color="auto"/>
            <w:left w:val="none" w:sz="0" w:space="0" w:color="auto"/>
            <w:bottom w:val="none" w:sz="0" w:space="0" w:color="auto"/>
            <w:right w:val="none" w:sz="0" w:space="0" w:color="auto"/>
          </w:divBdr>
        </w:div>
        <w:div w:id="1102604281">
          <w:marLeft w:val="0"/>
          <w:marRight w:val="0"/>
          <w:marTop w:val="0"/>
          <w:marBottom w:val="0"/>
          <w:divBdr>
            <w:top w:val="none" w:sz="0" w:space="0" w:color="auto"/>
            <w:left w:val="none" w:sz="0" w:space="0" w:color="auto"/>
            <w:bottom w:val="none" w:sz="0" w:space="0" w:color="auto"/>
            <w:right w:val="none" w:sz="0" w:space="0" w:color="auto"/>
          </w:divBdr>
        </w:div>
        <w:div w:id="1280868275">
          <w:marLeft w:val="0"/>
          <w:marRight w:val="0"/>
          <w:marTop w:val="0"/>
          <w:marBottom w:val="0"/>
          <w:divBdr>
            <w:top w:val="none" w:sz="0" w:space="0" w:color="auto"/>
            <w:left w:val="none" w:sz="0" w:space="0" w:color="auto"/>
            <w:bottom w:val="none" w:sz="0" w:space="0" w:color="auto"/>
            <w:right w:val="none" w:sz="0" w:space="0" w:color="auto"/>
          </w:divBdr>
        </w:div>
        <w:div w:id="1483698315">
          <w:marLeft w:val="0"/>
          <w:marRight w:val="0"/>
          <w:marTop w:val="0"/>
          <w:marBottom w:val="0"/>
          <w:divBdr>
            <w:top w:val="none" w:sz="0" w:space="0" w:color="auto"/>
            <w:left w:val="none" w:sz="0" w:space="0" w:color="auto"/>
            <w:bottom w:val="none" w:sz="0" w:space="0" w:color="auto"/>
            <w:right w:val="none" w:sz="0" w:space="0" w:color="auto"/>
          </w:divBdr>
        </w:div>
        <w:div w:id="1565721987">
          <w:marLeft w:val="0"/>
          <w:marRight w:val="0"/>
          <w:marTop w:val="0"/>
          <w:marBottom w:val="0"/>
          <w:divBdr>
            <w:top w:val="none" w:sz="0" w:space="0" w:color="auto"/>
            <w:left w:val="none" w:sz="0" w:space="0" w:color="auto"/>
            <w:bottom w:val="none" w:sz="0" w:space="0" w:color="auto"/>
            <w:right w:val="none" w:sz="0" w:space="0" w:color="auto"/>
          </w:divBdr>
        </w:div>
        <w:div w:id="1604151309">
          <w:marLeft w:val="0"/>
          <w:marRight w:val="0"/>
          <w:marTop w:val="0"/>
          <w:marBottom w:val="0"/>
          <w:divBdr>
            <w:top w:val="none" w:sz="0" w:space="0" w:color="auto"/>
            <w:left w:val="none" w:sz="0" w:space="0" w:color="auto"/>
            <w:bottom w:val="none" w:sz="0" w:space="0" w:color="auto"/>
            <w:right w:val="none" w:sz="0" w:space="0" w:color="auto"/>
          </w:divBdr>
        </w:div>
        <w:div w:id="1646617398">
          <w:marLeft w:val="0"/>
          <w:marRight w:val="0"/>
          <w:marTop w:val="0"/>
          <w:marBottom w:val="0"/>
          <w:divBdr>
            <w:top w:val="none" w:sz="0" w:space="0" w:color="auto"/>
            <w:left w:val="none" w:sz="0" w:space="0" w:color="auto"/>
            <w:bottom w:val="none" w:sz="0" w:space="0" w:color="auto"/>
            <w:right w:val="none" w:sz="0" w:space="0" w:color="auto"/>
          </w:divBdr>
        </w:div>
        <w:div w:id="1870727390">
          <w:marLeft w:val="0"/>
          <w:marRight w:val="0"/>
          <w:marTop w:val="0"/>
          <w:marBottom w:val="0"/>
          <w:divBdr>
            <w:top w:val="none" w:sz="0" w:space="0" w:color="auto"/>
            <w:left w:val="none" w:sz="0" w:space="0" w:color="auto"/>
            <w:bottom w:val="none" w:sz="0" w:space="0" w:color="auto"/>
            <w:right w:val="none" w:sz="0" w:space="0" w:color="auto"/>
          </w:divBdr>
        </w:div>
        <w:div w:id="1895769660">
          <w:marLeft w:val="0"/>
          <w:marRight w:val="0"/>
          <w:marTop w:val="0"/>
          <w:marBottom w:val="0"/>
          <w:divBdr>
            <w:top w:val="none" w:sz="0" w:space="0" w:color="auto"/>
            <w:left w:val="none" w:sz="0" w:space="0" w:color="auto"/>
            <w:bottom w:val="none" w:sz="0" w:space="0" w:color="auto"/>
            <w:right w:val="none" w:sz="0" w:space="0" w:color="auto"/>
          </w:divBdr>
        </w:div>
        <w:div w:id="2003317690">
          <w:marLeft w:val="0"/>
          <w:marRight w:val="0"/>
          <w:marTop w:val="0"/>
          <w:marBottom w:val="0"/>
          <w:divBdr>
            <w:top w:val="none" w:sz="0" w:space="0" w:color="auto"/>
            <w:left w:val="none" w:sz="0" w:space="0" w:color="auto"/>
            <w:bottom w:val="none" w:sz="0" w:space="0" w:color="auto"/>
            <w:right w:val="none" w:sz="0" w:space="0" w:color="auto"/>
          </w:divBdr>
        </w:div>
        <w:div w:id="2090074313">
          <w:marLeft w:val="0"/>
          <w:marRight w:val="0"/>
          <w:marTop w:val="0"/>
          <w:marBottom w:val="0"/>
          <w:divBdr>
            <w:top w:val="none" w:sz="0" w:space="0" w:color="auto"/>
            <w:left w:val="none" w:sz="0" w:space="0" w:color="auto"/>
            <w:bottom w:val="none" w:sz="0" w:space="0" w:color="auto"/>
            <w:right w:val="none" w:sz="0" w:space="0" w:color="auto"/>
          </w:divBdr>
        </w:div>
      </w:divsChild>
    </w:div>
    <w:div w:id="1361931015">
      <w:bodyDiv w:val="1"/>
      <w:marLeft w:val="0"/>
      <w:marRight w:val="0"/>
      <w:marTop w:val="0"/>
      <w:marBottom w:val="0"/>
      <w:divBdr>
        <w:top w:val="none" w:sz="0" w:space="0" w:color="auto"/>
        <w:left w:val="none" w:sz="0" w:space="0" w:color="auto"/>
        <w:bottom w:val="none" w:sz="0" w:space="0" w:color="auto"/>
        <w:right w:val="none" w:sz="0" w:space="0" w:color="auto"/>
      </w:divBdr>
    </w:div>
    <w:div w:id="1626619512">
      <w:bodyDiv w:val="1"/>
      <w:marLeft w:val="0"/>
      <w:marRight w:val="0"/>
      <w:marTop w:val="0"/>
      <w:marBottom w:val="0"/>
      <w:divBdr>
        <w:top w:val="none" w:sz="0" w:space="0" w:color="auto"/>
        <w:left w:val="none" w:sz="0" w:space="0" w:color="auto"/>
        <w:bottom w:val="none" w:sz="0" w:space="0" w:color="auto"/>
        <w:right w:val="none" w:sz="0" w:space="0" w:color="auto"/>
      </w:divBdr>
    </w:div>
    <w:div w:id="1631588519">
      <w:bodyDiv w:val="1"/>
      <w:marLeft w:val="0"/>
      <w:marRight w:val="0"/>
      <w:marTop w:val="0"/>
      <w:marBottom w:val="0"/>
      <w:divBdr>
        <w:top w:val="none" w:sz="0" w:space="0" w:color="auto"/>
        <w:left w:val="none" w:sz="0" w:space="0" w:color="auto"/>
        <w:bottom w:val="none" w:sz="0" w:space="0" w:color="auto"/>
        <w:right w:val="none" w:sz="0" w:space="0" w:color="auto"/>
      </w:divBdr>
      <w:divsChild>
        <w:div w:id="735013334">
          <w:marLeft w:val="0"/>
          <w:marRight w:val="0"/>
          <w:marTop w:val="0"/>
          <w:marBottom w:val="0"/>
          <w:divBdr>
            <w:top w:val="none" w:sz="0" w:space="0" w:color="auto"/>
            <w:left w:val="none" w:sz="0" w:space="0" w:color="auto"/>
            <w:bottom w:val="none" w:sz="0" w:space="0" w:color="auto"/>
            <w:right w:val="none" w:sz="0" w:space="0" w:color="auto"/>
          </w:divBdr>
        </w:div>
        <w:div w:id="1171337462">
          <w:marLeft w:val="0"/>
          <w:marRight w:val="0"/>
          <w:marTop w:val="0"/>
          <w:marBottom w:val="0"/>
          <w:divBdr>
            <w:top w:val="none" w:sz="0" w:space="0" w:color="auto"/>
            <w:left w:val="none" w:sz="0" w:space="0" w:color="auto"/>
            <w:bottom w:val="none" w:sz="0" w:space="0" w:color="auto"/>
            <w:right w:val="none" w:sz="0" w:space="0" w:color="auto"/>
          </w:divBdr>
        </w:div>
        <w:div w:id="1329214874">
          <w:marLeft w:val="0"/>
          <w:marRight w:val="0"/>
          <w:marTop w:val="0"/>
          <w:marBottom w:val="0"/>
          <w:divBdr>
            <w:top w:val="none" w:sz="0" w:space="0" w:color="auto"/>
            <w:left w:val="none" w:sz="0" w:space="0" w:color="auto"/>
            <w:bottom w:val="none" w:sz="0" w:space="0" w:color="auto"/>
            <w:right w:val="none" w:sz="0" w:space="0" w:color="auto"/>
          </w:divBdr>
        </w:div>
        <w:div w:id="1455053015">
          <w:marLeft w:val="0"/>
          <w:marRight w:val="0"/>
          <w:marTop w:val="0"/>
          <w:marBottom w:val="0"/>
          <w:divBdr>
            <w:top w:val="none" w:sz="0" w:space="0" w:color="auto"/>
            <w:left w:val="none" w:sz="0" w:space="0" w:color="auto"/>
            <w:bottom w:val="none" w:sz="0" w:space="0" w:color="auto"/>
            <w:right w:val="none" w:sz="0" w:space="0" w:color="auto"/>
          </w:divBdr>
        </w:div>
        <w:div w:id="2071729252">
          <w:marLeft w:val="0"/>
          <w:marRight w:val="0"/>
          <w:marTop w:val="0"/>
          <w:marBottom w:val="0"/>
          <w:divBdr>
            <w:top w:val="none" w:sz="0" w:space="0" w:color="auto"/>
            <w:left w:val="none" w:sz="0" w:space="0" w:color="auto"/>
            <w:bottom w:val="none" w:sz="0" w:space="0" w:color="auto"/>
            <w:right w:val="none" w:sz="0" w:space="0" w:color="auto"/>
          </w:divBdr>
        </w:div>
      </w:divsChild>
    </w:div>
    <w:div w:id="1785422795">
      <w:bodyDiv w:val="1"/>
      <w:marLeft w:val="0"/>
      <w:marRight w:val="0"/>
      <w:marTop w:val="152"/>
      <w:marBottom w:val="152"/>
      <w:divBdr>
        <w:top w:val="none" w:sz="0" w:space="0" w:color="auto"/>
        <w:left w:val="none" w:sz="0" w:space="0" w:color="auto"/>
        <w:bottom w:val="none" w:sz="0" w:space="0" w:color="auto"/>
        <w:right w:val="none" w:sz="0" w:space="0" w:color="auto"/>
      </w:divBdr>
      <w:divsChild>
        <w:div w:id="1194801662">
          <w:marLeft w:val="0"/>
          <w:marRight w:val="0"/>
          <w:marTop w:val="0"/>
          <w:marBottom w:val="0"/>
          <w:divBdr>
            <w:top w:val="none" w:sz="0" w:space="0" w:color="auto"/>
            <w:left w:val="none" w:sz="0" w:space="0" w:color="auto"/>
            <w:bottom w:val="none" w:sz="0" w:space="0" w:color="auto"/>
            <w:right w:val="none" w:sz="0" w:space="0" w:color="auto"/>
          </w:divBdr>
        </w:div>
      </w:divsChild>
    </w:div>
    <w:div w:id="193431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035DD-F216-4907-B837-CE81A6DED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5</Pages>
  <Words>1841</Words>
  <Characters>10494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schpl</Company>
  <LinksUpToDate>false</LinksUpToDate>
  <CharactersWithSpaces>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bolshunova</dc:creator>
  <cp:lastModifiedBy>Алдашова Светлана Григорьевна</cp:lastModifiedBy>
  <cp:revision>49</cp:revision>
  <cp:lastPrinted>2023-02-08T04:33:00Z</cp:lastPrinted>
  <dcterms:created xsi:type="dcterms:W3CDTF">2023-02-02T04:00:00Z</dcterms:created>
  <dcterms:modified xsi:type="dcterms:W3CDTF">2024-05-31T07:44:00Z</dcterms:modified>
</cp:coreProperties>
</file>